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8F" w:rsidRPr="0020018F" w:rsidRDefault="0020018F" w:rsidP="0020018F">
      <w:pPr>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Arrivé au niveau 10, sachez que votre personnage pourra continuer à progresser de niveau mais sans la grille de montée de niveau telle qu’à l’habitude. Donc, plus de points de compétences à partir de ce niveau ni de progressions de points de magie pour les jeteurs de sorts.</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Arrivé au niveau 10, votre personnage aura acquis une considération différente et adaptée selon ses intérêts; c’est pourquoi à partir de ce niveau, toutes les classes changent de nom.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Pour la plupart des classes, un choix s’offrira à vous entre spécialiser votre personnage dans sa profession actuelle ou se multi-classer.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Sachez qu’il est important de considérer les contraintes de rôle afin de savoir si la multi-classe choisie est accessible ou non.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Officiellement, la progression ultime des personnages de Versébock est le niveau 20.</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À partir du niveau 10, après avoir fait votre choix entre spécialiser ou multi-classer votre personnage vous aurez à faire un choix de briques. </w:t>
      </w:r>
    </w:p>
    <w:p w:rsidR="0020018F" w:rsidRPr="0020018F" w:rsidRDefault="0020018F" w:rsidP="0020018F">
      <w:pPr>
        <w:spacing w:after="160" w:line="259" w:lineRule="auto"/>
        <w:jc w:val="both"/>
        <w:rPr>
          <w:rFonts w:eastAsia="Arial" w:cs="Arial"/>
          <w:b/>
          <w:color w:val="1D2129"/>
          <w:sz w:val="24"/>
          <w:szCs w:val="24"/>
          <w:u w:val="single"/>
          <w:shd w:val="clear" w:color="auto" w:fill="FFFFFF"/>
        </w:rPr>
      </w:pPr>
      <w:r w:rsidRPr="0020018F">
        <w:rPr>
          <w:rFonts w:eastAsia="Arial" w:cs="Arial"/>
          <w:b/>
          <w:color w:val="1D2129"/>
          <w:sz w:val="24"/>
          <w:szCs w:val="24"/>
          <w:u w:val="single"/>
          <w:shd w:val="clear" w:color="auto" w:fill="FFFFFF"/>
        </w:rPr>
        <w:t>Le concept des briques qu’est-ce que c’est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Une brique, c’est une suite précise de choses que votre personnage aura au cours de 5 prochains niveaux. Les briques 1 sont des choix pour votre niveau 11 à 15 alors qu’une brique 2 est uniquement pour la progression niveau 16 à 20. Si jamais vous hésitez entre 2 choix de briques 1, sachez que pour votre progression niveau 16 à 20 il est possible de choisir une deuxième brique 1.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Si vous choisissez une multi-classe et y prenez une brique 1, mais que rendu au niveau 15 vous souhaitez prendre une brique dans votre spécialité de base, il sera possible de le faire mais sans avoir accès aux choix de briques 2 et vice versa.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Ce qui veut dire que si un guerrier de niveau 10 choisit une brique 1 en se multi-classant en chaman (devenant ainsi un Gardien des esprits) mais que, arrivé au niveau 15, il préfère retourner choisir dans les choix de briques du Champion (spécialiste guerrier), il peut le faire mais uniquement dans les choix des briques 1 de cette spécialité. </w:t>
      </w:r>
    </w:p>
    <w:p w:rsid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color w:val="1D2129"/>
          <w:sz w:val="24"/>
          <w:szCs w:val="24"/>
          <w:shd w:val="clear" w:color="auto" w:fill="FFFFFF"/>
        </w:rPr>
        <w:t xml:space="preserve">Un guerrier peut choisir pour ses niveaux 11 à 15 une brique 1 de sa classe de base (se spécialiser en Champion), puis finalement se multi-classer en chaman à partir de son 16e niveau.   Alors il pourra seulement choisir une brique 1 dans la multi-classe du Gardien des esprits.  </w:t>
      </w:r>
    </w:p>
    <w:p w:rsidR="0020018F" w:rsidRPr="0020018F" w:rsidRDefault="0020018F" w:rsidP="0020018F">
      <w:pPr>
        <w:spacing w:after="160" w:line="259" w:lineRule="auto"/>
        <w:jc w:val="both"/>
        <w:rPr>
          <w:rFonts w:eastAsia="Arial" w:cs="Arial"/>
          <w:color w:val="1D2129"/>
          <w:sz w:val="24"/>
          <w:szCs w:val="24"/>
          <w:shd w:val="clear" w:color="auto" w:fill="FFFFFF"/>
        </w:rPr>
      </w:pPr>
      <w:r w:rsidRPr="0020018F">
        <w:rPr>
          <w:rFonts w:eastAsia="Arial" w:cs="Arial"/>
          <w:b/>
          <w:color w:val="1D2129"/>
          <w:sz w:val="24"/>
          <w:szCs w:val="24"/>
          <w:u w:val="single"/>
          <w:shd w:val="clear" w:color="auto" w:fill="FFFFFF"/>
        </w:rPr>
        <w:t>Important :</w:t>
      </w:r>
      <w:r w:rsidRPr="0020018F">
        <w:rPr>
          <w:rFonts w:eastAsia="Arial" w:cs="Arial"/>
          <w:color w:val="1D2129"/>
          <w:sz w:val="24"/>
          <w:szCs w:val="24"/>
          <w:shd w:val="clear" w:color="auto" w:fill="FFFFFF"/>
        </w:rPr>
        <w:t xml:space="preserve"> dans les 2 cas, le guerrier gardera le nom de la multi-classe. Aussitôt qu’une classe touche à une autre multi-classe il gardera le nom de la multi-classe qu’il ait fait 1 ou 2 choix de briques dans celle-ci. </w:t>
      </w:r>
    </w:p>
    <w:p w:rsidR="00B132A5" w:rsidRPr="00B132A5" w:rsidRDefault="0020018F" w:rsidP="0020018F">
      <w:pPr>
        <w:rPr>
          <w:rFonts w:ascii="Arial" w:eastAsia="Calibri" w:hAnsi="Arial" w:cs="Arial"/>
          <w:b/>
          <w:sz w:val="28"/>
          <w:szCs w:val="28"/>
        </w:rPr>
      </w:pPr>
      <w:r>
        <w:rPr>
          <w:rFonts w:ascii="Arial" w:eastAsia="Arial" w:hAnsi="Arial" w:cs="Arial"/>
          <w:color w:val="1D2129"/>
          <w:sz w:val="28"/>
          <w:shd w:val="clear" w:color="auto" w:fill="FFFFFF"/>
        </w:rPr>
        <w:br w:type="page"/>
      </w:r>
      <w:r w:rsidR="00B132A5" w:rsidRPr="00B132A5">
        <w:rPr>
          <w:rFonts w:ascii="Arial" w:eastAsia="Calibri" w:hAnsi="Arial" w:cs="Arial"/>
          <w:b/>
          <w:sz w:val="28"/>
          <w:szCs w:val="28"/>
        </w:rPr>
        <w:lastRenderedPageBreak/>
        <w:t xml:space="preserve">Pour le fonctionnement des sorts acquis au niveau 11-20 </w:t>
      </w:r>
    </w:p>
    <w:p w:rsidR="00B132A5" w:rsidRPr="00B132A5" w:rsidRDefault="00B132A5" w:rsidP="00B132A5">
      <w:pPr>
        <w:spacing w:after="160" w:line="259" w:lineRule="auto"/>
        <w:rPr>
          <w:rFonts w:ascii="Arial" w:eastAsia="Calibri" w:hAnsi="Arial" w:cs="Arial"/>
          <w:sz w:val="28"/>
          <w:szCs w:val="28"/>
        </w:rPr>
      </w:pPr>
      <w:r w:rsidRPr="00B132A5">
        <w:rPr>
          <w:rFonts w:ascii="Arial" w:eastAsia="Calibri" w:hAnsi="Arial" w:cs="Arial"/>
          <w:sz w:val="28"/>
          <w:szCs w:val="28"/>
        </w:rPr>
        <w:t xml:space="preserve">Le coût des sorts par niveau selon le moment d’acquisition du sort pour les classes : chaman, druide, paladin, prêtre et nécromancien. </w:t>
      </w:r>
    </w:p>
    <w:tbl>
      <w:tblPr>
        <w:tblStyle w:val="Grilledutableau"/>
        <w:tblpPr w:leftFromText="141" w:rightFromText="141" w:vertAnchor="text" w:horzAnchor="margin" w:tblpY="290"/>
        <w:tblW w:w="0" w:type="auto"/>
        <w:tblLook w:val="04A0" w:firstRow="1" w:lastRow="0" w:firstColumn="1" w:lastColumn="0" w:noHBand="0" w:noVBand="1"/>
      </w:tblPr>
      <w:tblGrid>
        <w:gridCol w:w="1135"/>
        <w:gridCol w:w="772"/>
        <w:gridCol w:w="772"/>
        <w:gridCol w:w="772"/>
        <w:gridCol w:w="773"/>
        <w:gridCol w:w="773"/>
        <w:gridCol w:w="773"/>
        <w:gridCol w:w="773"/>
        <w:gridCol w:w="773"/>
        <w:gridCol w:w="773"/>
        <w:gridCol w:w="773"/>
      </w:tblGrid>
      <w:tr w:rsidR="00B132A5" w:rsidRPr="00B132A5" w:rsidTr="00C02766">
        <w:tc>
          <w:tcPr>
            <w:tcW w:w="806" w:type="dxa"/>
          </w:tcPr>
          <w:p w:rsidR="00B132A5" w:rsidRPr="00B132A5" w:rsidRDefault="00B132A5" w:rsidP="00B132A5">
            <w:pPr>
              <w:jc w:val="center"/>
              <w:rPr>
                <w:rFonts w:ascii="Arial" w:eastAsia="Calibri" w:hAnsi="Arial" w:cs="Arial"/>
                <w:b/>
                <w:sz w:val="28"/>
                <w:szCs w:val="28"/>
              </w:rPr>
            </w:pPr>
            <w:r w:rsidRPr="00B132A5">
              <w:rPr>
                <w:rFonts w:ascii="Arial" w:eastAsia="Calibri" w:hAnsi="Arial" w:cs="Arial"/>
                <w:b/>
                <w:sz w:val="28"/>
                <w:szCs w:val="28"/>
              </w:rPr>
              <w:t>Niveau</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11</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12</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13</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14</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15</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16</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17</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18</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19</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20</w:t>
            </w:r>
          </w:p>
        </w:tc>
      </w:tr>
      <w:tr w:rsidR="00B132A5" w:rsidRPr="00B132A5" w:rsidTr="00C02766">
        <w:tc>
          <w:tcPr>
            <w:tcW w:w="806" w:type="dxa"/>
          </w:tcPr>
          <w:p w:rsidR="00B132A5" w:rsidRPr="00B132A5" w:rsidRDefault="00B132A5" w:rsidP="00B132A5">
            <w:pPr>
              <w:jc w:val="center"/>
              <w:rPr>
                <w:rFonts w:ascii="Arial" w:eastAsia="Calibri" w:hAnsi="Arial" w:cs="Arial"/>
                <w:b/>
                <w:sz w:val="28"/>
                <w:szCs w:val="28"/>
              </w:rPr>
            </w:pPr>
            <w:r w:rsidRPr="00B132A5">
              <w:rPr>
                <w:rFonts w:ascii="Arial" w:eastAsia="Calibri" w:hAnsi="Arial" w:cs="Arial"/>
                <w:b/>
                <w:sz w:val="28"/>
                <w:szCs w:val="28"/>
              </w:rPr>
              <w:t>Cout</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6</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7</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7</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8</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8</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9</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9</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10</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11</w:t>
            </w:r>
          </w:p>
        </w:tc>
        <w:tc>
          <w:tcPr>
            <w:tcW w:w="805" w:type="dxa"/>
          </w:tcPr>
          <w:p w:rsidR="00B132A5" w:rsidRPr="00B132A5" w:rsidRDefault="00B132A5" w:rsidP="00B132A5">
            <w:pPr>
              <w:jc w:val="center"/>
              <w:rPr>
                <w:rFonts w:ascii="Arial" w:eastAsia="Calibri" w:hAnsi="Arial" w:cs="Arial"/>
                <w:sz w:val="28"/>
                <w:szCs w:val="28"/>
              </w:rPr>
            </w:pPr>
            <w:r w:rsidRPr="00B132A5">
              <w:rPr>
                <w:rFonts w:ascii="Arial" w:eastAsia="Calibri" w:hAnsi="Arial" w:cs="Arial"/>
                <w:sz w:val="28"/>
                <w:szCs w:val="28"/>
              </w:rPr>
              <w:t>12</w:t>
            </w:r>
          </w:p>
        </w:tc>
      </w:tr>
    </w:tbl>
    <w:p w:rsidR="00B132A5" w:rsidRPr="00B132A5" w:rsidRDefault="00B132A5" w:rsidP="00B132A5">
      <w:pPr>
        <w:spacing w:after="160" w:line="259" w:lineRule="auto"/>
        <w:rPr>
          <w:rFonts w:ascii="Arial" w:eastAsia="Calibri" w:hAnsi="Arial" w:cs="Arial"/>
          <w:sz w:val="28"/>
          <w:szCs w:val="28"/>
        </w:rPr>
      </w:pPr>
    </w:p>
    <w:p w:rsidR="00B132A5" w:rsidRDefault="00DF0DD9" w:rsidP="00B132A5">
      <w:pPr>
        <w:spacing w:after="160" w:line="259" w:lineRule="auto"/>
        <w:rPr>
          <w:rFonts w:ascii="Arial" w:eastAsia="Calibri" w:hAnsi="Arial" w:cs="Arial"/>
          <w:sz w:val="28"/>
          <w:szCs w:val="28"/>
        </w:rPr>
      </w:pPr>
      <w:r>
        <w:rPr>
          <w:rFonts w:ascii="Arial" w:eastAsia="Calibri" w:hAnsi="Arial" w:cs="Arial"/>
          <w:sz w:val="28"/>
          <w:szCs w:val="28"/>
        </w:rPr>
        <w:t>À partir du niveau 11 et pour les niveaux subséquents, le jeteur de sort utilisant de la mana (chaman, druide, prêtre et nécromancien) acquiert 2 points de mana supplémentaire par niveau, pour un total de 63 points de mana au niveau 20.</w:t>
      </w:r>
    </w:p>
    <w:p w:rsidR="00DF0DD9" w:rsidRDefault="00DF0DD9" w:rsidP="00B132A5">
      <w:pPr>
        <w:spacing w:after="160" w:line="259" w:lineRule="auto"/>
        <w:rPr>
          <w:rFonts w:ascii="Arial" w:eastAsia="Calibri" w:hAnsi="Arial" w:cs="Arial"/>
          <w:sz w:val="28"/>
          <w:szCs w:val="28"/>
        </w:rPr>
      </w:pPr>
      <w:r>
        <w:rPr>
          <w:rFonts w:ascii="Arial" w:eastAsia="Calibri" w:hAnsi="Arial" w:cs="Arial"/>
          <w:sz w:val="28"/>
          <w:szCs w:val="28"/>
        </w:rPr>
        <w:t>Pour le paladin, l’acquisition des points de vertu reste la même, soit de 3 fois le niveau du paladin.</w:t>
      </w:r>
    </w:p>
    <w:p w:rsidR="00A8702E" w:rsidRPr="00B132A5" w:rsidRDefault="00A8702E" w:rsidP="00B132A5">
      <w:pPr>
        <w:spacing w:after="160" w:line="259" w:lineRule="auto"/>
        <w:rPr>
          <w:rFonts w:ascii="Arial" w:eastAsia="Calibri" w:hAnsi="Arial" w:cs="Arial"/>
          <w:sz w:val="28"/>
          <w:szCs w:val="28"/>
        </w:rPr>
      </w:pPr>
    </w:p>
    <w:p w:rsidR="00A8702E" w:rsidRDefault="00B132A5">
      <w:pPr>
        <w:rPr>
          <w:rFonts w:ascii="Arial" w:eastAsia="Calibri" w:hAnsi="Arial" w:cs="Arial"/>
          <w:b/>
          <w:sz w:val="28"/>
          <w:szCs w:val="28"/>
        </w:rPr>
      </w:pPr>
      <w:r>
        <w:rPr>
          <w:rFonts w:ascii="Arial" w:eastAsia="Calibri" w:hAnsi="Arial" w:cs="Arial"/>
          <w:b/>
          <w:sz w:val="28"/>
          <w:szCs w:val="28"/>
        </w:rPr>
        <w:br w:type="page"/>
      </w:r>
    </w:p>
    <w:p w:rsidR="00BF334F" w:rsidRDefault="00BF334F" w:rsidP="00BF334F">
      <w:pPr>
        <w:jc w:val="center"/>
        <w:rPr>
          <w:rFonts w:ascii="Arial" w:hAnsi="Arial" w:cs="Arial"/>
          <w:b/>
          <w:sz w:val="28"/>
          <w:szCs w:val="28"/>
        </w:rPr>
      </w:pPr>
      <w:r>
        <w:rPr>
          <w:rFonts w:ascii="Arial" w:hAnsi="Arial" w:cs="Arial"/>
          <w:b/>
          <w:sz w:val="28"/>
          <w:szCs w:val="28"/>
        </w:rPr>
        <w:lastRenderedPageBreak/>
        <w:t>Archi-Druide</w:t>
      </w:r>
    </w:p>
    <w:p w:rsidR="00BF334F" w:rsidRPr="00DA229D" w:rsidRDefault="00BF334F" w:rsidP="00BF334F">
      <w:pPr>
        <w:jc w:val="center"/>
        <w:rPr>
          <w:rFonts w:ascii="Arial" w:hAnsi="Arial" w:cs="Arial"/>
          <w:sz w:val="28"/>
          <w:szCs w:val="28"/>
        </w:rPr>
      </w:pPr>
      <w:r>
        <w:rPr>
          <w:rFonts w:ascii="Arial" w:hAnsi="Arial" w:cs="Arial"/>
          <w:sz w:val="28"/>
          <w:szCs w:val="28"/>
        </w:rPr>
        <w:t>(Druide 11-20)</w:t>
      </w:r>
    </w:p>
    <w:p w:rsidR="00BF334F" w:rsidRPr="00F01868" w:rsidRDefault="00BF334F" w:rsidP="00BF334F">
      <w:pPr>
        <w:rPr>
          <w:rFonts w:ascii="Arial" w:hAnsi="Arial" w:cs="Arial"/>
          <w:sz w:val="24"/>
          <w:szCs w:val="24"/>
        </w:rPr>
      </w:pPr>
      <w:r w:rsidRPr="00F01868">
        <w:rPr>
          <w:rFonts w:ascii="Arial" w:hAnsi="Arial" w:cs="Arial"/>
          <w:sz w:val="24"/>
          <w:szCs w:val="24"/>
        </w:rPr>
        <w:t>L’essence mère : Eau-terre, donne accès uniquement au fils de l’eau et au fils de la terre.</w:t>
      </w:r>
    </w:p>
    <w:p w:rsidR="00BF334F" w:rsidRPr="00F01868" w:rsidRDefault="00BF334F" w:rsidP="00BF334F">
      <w:pPr>
        <w:rPr>
          <w:rFonts w:ascii="Arial" w:hAnsi="Arial" w:cs="Arial"/>
          <w:sz w:val="24"/>
          <w:szCs w:val="24"/>
        </w:rPr>
      </w:pPr>
      <w:r w:rsidRPr="00F01868">
        <w:rPr>
          <w:rFonts w:ascii="Arial" w:hAnsi="Arial" w:cs="Arial"/>
          <w:sz w:val="24"/>
          <w:szCs w:val="24"/>
        </w:rPr>
        <w:t>Le souffle de la matière : feu-vent, donne accès uniquement au fils du feu et au fils du vent.</w:t>
      </w:r>
    </w:p>
    <w:p w:rsidR="00BF334F" w:rsidRPr="00F01868" w:rsidRDefault="00BF334F" w:rsidP="00BF334F">
      <w:pPr>
        <w:rPr>
          <w:rFonts w:ascii="Arial" w:hAnsi="Arial" w:cs="Arial"/>
          <w:sz w:val="24"/>
          <w:szCs w:val="24"/>
        </w:rPr>
      </w:pPr>
      <w:r w:rsidRPr="00F01868">
        <w:rPr>
          <w:rFonts w:ascii="Arial" w:hAnsi="Arial" w:cs="Arial"/>
          <w:sz w:val="24"/>
          <w:szCs w:val="24"/>
        </w:rPr>
        <w:t xml:space="preserve">Maître des éléments est une discipline à part entière, il en est de même pour Lycanthropie donc si un personnage souhaite prendre une brique dans chacune de ses deux disciplines il ne pourra pas avoir accès au brique 2.   </w:t>
      </w:r>
    </w:p>
    <w:p w:rsidR="00BF334F" w:rsidRDefault="00BF334F" w:rsidP="00BF334F">
      <w:pPr>
        <w:jc w:val="center"/>
        <w:rPr>
          <w:rFonts w:ascii="Arial" w:hAnsi="Arial" w:cs="Arial"/>
          <w:b/>
          <w:sz w:val="28"/>
          <w:szCs w:val="28"/>
        </w:rPr>
      </w:pPr>
      <w:r>
        <w:rPr>
          <w:rFonts w:ascii="Arial" w:hAnsi="Arial" w:cs="Arial"/>
          <w:b/>
          <w:sz w:val="28"/>
          <w:szCs w:val="28"/>
        </w:rPr>
        <w:t>Archi-Druide (suite)</w:t>
      </w:r>
    </w:p>
    <w:p w:rsidR="00BF334F" w:rsidRPr="00DA229D" w:rsidRDefault="00BF334F" w:rsidP="00BF334F">
      <w:pPr>
        <w:jc w:val="center"/>
        <w:rPr>
          <w:rFonts w:ascii="Arial" w:hAnsi="Arial" w:cs="Arial"/>
          <w:sz w:val="28"/>
          <w:szCs w:val="28"/>
        </w:rPr>
      </w:pPr>
      <w:r>
        <w:rPr>
          <w:rFonts w:ascii="Arial" w:hAnsi="Arial" w:cs="Arial"/>
          <w:sz w:val="28"/>
          <w:szCs w:val="28"/>
        </w:rPr>
        <w:t>(Druide 11-20)</w:t>
      </w:r>
    </w:p>
    <w:p w:rsidR="00BF334F" w:rsidRPr="00F01868" w:rsidRDefault="00BF334F" w:rsidP="00BF334F">
      <w:pPr>
        <w:jc w:val="center"/>
        <w:rPr>
          <w:rFonts w:ascii="Arial" w:hAnsi="Arial" w:cs="Arial"/>
          <w:b/>
          <w:sz w:val="28"/>
          <w:szCs w:val="28"/>
        </w:rPr>
      </w:pPr>
      <w:r w:rsidRPr="00F01868">
        <w:rPr>
          <w:rFonts w:ascii="Arial" w:hAnsi="Arial" w:cs="Arial"/>
          <w:b/>
          <w:sz w:val="28"/>
          <w:szCs w:val="28"/>
        </w:rPr>
        <w:t>Maître des éléments</w:t>
      </w:r>
    </w:p>
    <w:tbl>
      <w:tblPr>
        <w:tblStyle w:val="Grilledutableau"/>
        <w:tblpPr w:leftFromText="141" w:rightFromText="141" w:vertAnchor="page" w:horzAnchor="margin" w:tblpY="7471"/>
        <w:tblW w:w="9606" w:type="dxa"/>
        <w:tblLayout w:type="fixed"/>
        <w:tblLook w:val="04A0" w:firstRow="1" w:lastRow="0" w:firstColumn="1" w:lastColumn="0" w:noHBand="0" w:noVBand="1"/>
      </w:tblPr>
      <w:tblGrid>
        <w:gridCol w:w="817"/>
        <w:gridCol w:w="3686"/>
        <w:gridCol w:w="567"/>
        <w:gridCol w:w="4536"/>
      </w:tblGrid>
      <w:tr w:rsidR="00BF334F" w:rsidRPr="001C15A5" w:rsidTr="005F57AD">
        <w:trPr>
          <w:trHeight w:val="251"/>
        </w:trPr>
        <w:tc>
          <w:tcPr>
            <w:tcW w:w="9606" w:type="dxa"/>
            <w:gridSpan w:val="4"/>
          </w:tcPr>
          <w:p w:rsidR="00BF334F" w:rsidRPr="00524A4D" w:rsidRDefault="00BF334F" w:rsidP="005F57AD">
            <w:pPr>
              <w:jc w:val="center"/>
              <w:rPr>
                <w:rFonts w:cs="Times New Roman"/>
                <w:b/>
                <w:sz w:val="28"/>
                <w:szCs w:val="28"/>
              </w:rPr>
            </w:pPr>
            <w:r>
              <w:rPr>
                <w:rFonts w:cs="Times New Roman"/>
                <w:b/>
                <w:sz w:val="28"/>
                <w:szCs w:val="28"/>
              </w:rPr>
              <w:t>Choix 1</w:t>
            </w:r>
          </w:p>
        </w:tc>
      </w:tr>
      <w:tr w:rsidR="00BF334F" w:rsidRPr="001C15A5" w:rsidTr="005F57AD">
        <w:trPr>
          <w:trHeight w:val="251"/>
        </w:trPr>
        <w:tc>
          <w:tcPr>
            <w:tcW w:w="9606" w:type="dxa"/>
            <w:gridSpan w:val="4"/>
          </w:tcPr>
          <w:p w:rsidR="00BF334F" w:rsidRPr="00524A4D" w:rsidRDefault="00BF334F" w:rsidP="005F57AD">
            <w:pPr>
              <w:jc w:val="center"/>
              <w:rPr>
                <w:rFonts w:cs="Times New Roman"/>
                <w:b/>
                <w:sz w:val="28"/>
                <w:szCs w:val="28"/>
              </w:rPr>
            </w:pPr>
            <w:r w:rsidRPr="00524A4D">
              <w:rPr>
                <w:rFonts w:cs="Times New Roman"/>
                <w:b/>
                <w:sz w:val="28"/>
                <w:szCs w:val="28"/>
              </w:rPr>
              <w:t>Brique 1</w:t>
            </w:r>
          </w:p>
        </w:tc>
      </w:tr>
      <w:tr w:rsidR="00BF334F" w:rsidRPr="001C15A5" w:rsidTr="005F57AD">
        <w:trPr>
          <w:trHeight w:val="306"/>
        </w:trPr>
        <w:tc>
          <w:tcPr>
            <w:tcW w:w="817" w:type="dxa"/>
          </w:tcPr>
          <w:p w:rsidR="00BF334F" w:rsidRPr="001C15A5" w:rsidRDefault="00BF334F" w:rsidP="005F57AD">
            <w:pPr>
              <w:rPr>
                <w:rFonts w:cs="Times New Roman"/>
                <w:sz w:val="20"/>
                <w:szCs w:val="20"/>
              </w:rPr>
            </w:pPr>
            <w:r>
              <w:rPr>
                <w:rFonts w:cs="Times New Roman"/>
                <w:sz w:val="20"/>
                <w:szCs w:val="20"/>
              </w:rPr>
              <w:t>Niveau/ titre</w:t>
            </w:r>
          </w:p>
        </w:tc>
        <w:tc>
          <w:tcPr>
            <w:tcW w:w="8789" w:type="dxa"/>
            <w:gridSpan w:val="3"/>
            <w:vAlign w:val="center"/>
          </w:tcPr>
          <w:p w:rsidR="00BF334F" w:rsidRPr="001C15A5" w:rsidRDefault="00BF334F" w:rsidP="005F57AD">
            <w:pPr>
              <w:jc w:val="center"/>
              <w:rPr>
                <w:rFonts w:cs="Times New Roman"/>
                <w:b/>
                <w:sz w:val="20"/>
                <w:szCs w:val="20"/>
              </w:rPr>
            </w:pPr>
            <w:r w:rsidRPr="00335167">
              <w:rPr>
                <w:rFonts w:cs="Times New Roman"/>
                <w:b/>
                <w:sz w:val="20"/>
                <w:szCs w:val="20"/>
              </w:rPr>
              <w:t>L’essence mère : Eau-terre</w:t>
            </w:r>
          </w:p>
        </w:tc>
      </w:tr>
      <w:tr w:rsidR="00BF334F" w:rsidRPr="001C15A5" w:rsidTr="005F57AD">
        <w:trPr>
          <w:trHeight w:hRule="exact" w:val="262"/>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1</w:t>
            </w:r>
          </w:p>
        </w:tc>
        <w:tc>
          <w:tcPr>
            <w:tcW w:w="8789" w:type="dxa"/>
            <w:gridSpan w:val="3"/>
          </w:tcPr>
          <w:p w:rsidR="00BF334F" w:rsidRPr="001C15A5" w:rsidRDefault="00BF334F" w:rsidP="005F57AD">
            <w:pPr>
              <w:rPr>
                <w:rFonts w:cs="Times New Roman"/>
                <w:sz w:val="20"/>
                <w:szCs w:val="20"/>
              </w:rPr>
            </w:pPr>
            <w:r w:rsidRPr="00335167">
              <w:rPr>
                <w:rFonts w:cs="Times New Roman"/>
                <w:sz w:val="20"/>
                <w:szCs w:val="20"/>
              </w:rPr>
              <w:t xml:space="preserve">Handicap </w:t>
            </w:r>
            <w:r>
              <w:rPr>
                <w:rFonts w:cs="Times New Roman"/>
                <w:sz w:val="20"/>
                <w:szCs w:val="20"/>
              </w:rPr>
              <w:t>N</w:t>
            </w:r>
            <w:r w:rsidRPr="00335167">
              <w:rPr>
                <w:rFonts w:cs="Times New Roman"/>
                <w:sz w:val="20"/>
                <w:szCs w:val="20"/>
              </w:rPr>
              <w:t>2</w:t>
            </w:r>
          </w:p>
        </w:tc>
      </w:tr>
      <w:tr w:rsidR="00BF334F" w:rsidRPr="001C15A5" w:rsidTr="005F57AD">
        <w:trPr>
          <w:trHeight w:val="251"/>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2</w:t>
            </w:r>
          </w:p>
        </w:tc>
        <w:tc>
          <w:tcPr>
            <w:tcW w:w="8789" w:type="dxa"/>
            <w:gridSpan w:val="3"/>
          </w:tcPr>
          <w:p w:rsidR="00BF334F" w:rsidRPr="001C15A5" w:rsidRDefault="00BF334F" w:rsidP="005F57AD">
            <w:pPr>
              <w:tabs>
                <w:tab w:val="left" w:pos="1185"/>
              </w:tabs>
              <w:rPr>
                <w:rFonts w:cs="Times New Roman"/>
                <w:sz w:val="20"/>
                <w:szCs w:val="20"/>
              </w:rPr>
            </w:pPr>
            <w:r w:rsidRPr="00335167">
              <w:rPr>
                <w:rFonts w:cs="Times New Roman"/>
                <w:sz w:val="20"/>
                <w:szCs w:val="20"/>
              </w:rPr>
              <w:t>Herbe à puce N2</w:t>
            </w:r>
          </w:p>
        </w:tc>
      </w:tr>
      <w:tr w:rsidR="00BF334F" w:rsidRPr="001C15A5" w:rsidTr="005F57AD">
        <w:trPr>
          <w:trHeight w:val="251"/>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3</w:t>
            </w:r>
          </w:p>
        </w:tc>
        <w:tc>
          <w:tcPr>
            <w:tcW w:w="8789" w:type="dxa"/>
            <w:gridSpan w:val="3"/>
          </w:tcPr>
          <w:p w:rsidR="00BF334F" w:rsidRPr="001C15A5" w:rsidRDefault="00BF334F" w:rsidP="005F57AD">
            <w:pPr>
              <w:rPr>
                <w:rFonts w:cs="Times New Roman"/>
                <w:sz w:val="20"/>
                <w:szCs w:val="20"/>
              </w:rPr>
            </w:pPr>
            <w:r w:rsidRPr="00335167">
              <w:rPr>
                <w:rFonts w:cs="Times New Roman"/>
                <w:sz w:val="20"/>
                <w:szCs w:val="20"/>
              </w:rPr>
              <w:t>Spasme</w:t>
            </w:r>
          </w:p>
        </w:tc>
      </w:tr>
      <w:tr w:rsidR="00BF334F" w:rsidRPr="001C15A5" w:rsidTr="005F57AD">
        <w:trPr>
          <w:trHeight w:val="251"/>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4</w:t>
            </w:r>
          </w:p>
        </w:tc>
        <w:tc>
          <w:tcPr>
            <w:tcW w:w="8789" w:type="dxa"/>
            <w:gridSpan w:val="3"/>
          </w:tcPr>
          <w:p w:rsidR="00BF334F" w:rsidRPr="001C15A5" w:rsidRDefault="00BF334F" w:rsidP="005F57AD">
            <w:pPr>
              <w:rPr>
                <w:rFonts w:cs="Times New Roman"/>
                <w:sz w:val="20"/>
                <w:szCs w:val="20"/>
              </w:rPr>
            </w:pPr>
            <w:r>
              <w:rPr>
                <w:rFonts w:cs="Times New Roman"/>
                <w:sz w:val="20"/>
                <w:szCs w:val="20"/>
              </w:rPr>
              <w:t>Parasite N</w:t>
            </w:r>
            <w:r w:rsidRPr="00335167">
              <w:rPr>
                <w:rFonts w:cs="Times New Roman"/>
                <w:sz w:val="20"/>
                <w:szCs w:val="20"/>
              </w:rPr>
              <w:t>1</w:t>
            </w:r>
          </w:p>
        </w:tc>
      </w:tr>
      <w:tr w:rsidR="00BF334F" w:rsidRPr="001C15A5" w:rsidTr="005F57AD">
        <w:trPr>
          <w:trHeight w:val="240"/>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5</w:t>
            </w:r>
          </w:p>
        </w:tc>
        <w:tc>
          <w:tcPr>
            <w:tcW w:w="8789" w:type="dxa"/>
            <w:gridSpan w:val="3"/>
          </w:tcPr>
          <w:p w:rsidR="00BF334F" w:rsidRPr="001C15A5" w:rsidRDefault="00BF334F" w:rsidP="005F57AD">
            <w:pPr>
              <w:tabs>
                <w:tab w:val="left" w:pos="1260"/>
              </w:tabs>
              <w:rPr>
                <w:rFonts w:cs="Times New Roman"/>
                <w:sz w:val="20"/>
                <w:szCs w:val="20"/>
              </w:rPr>
            </w:pPr>
            <w:r>
              <w:rPr>
                <w:rFonts w:cs="Times New Roman"/>
                <w:sz w:val="20"/>
                <w:szCs w:val="20"/>
              </w:rPr>
              <w:t>Membre possédé N</w:t>
            </w:r>
            <w:r w:rsidRPr="00335167">
              <w:rPr>
                <w:rFonts w:cs="Times New Roman"/>
                <w:sz w:val="20"/>
                <w:szCs w:val="20"/>
              </w:rPr>
              <w:t>1</w:t>
            </w:r>
          </w:p>
        </w:tc>
      </w:tr>
      <w:tr w:rsidR="00BF334F" w:rsidRPr="001C15A5" w:rsidTr="005F57AD">
        <w:trPr>
          <w:trHeight w:val="251"/>
        </w:trPr>
        <w:tc>
          <w:tcPr>
            <w:tcW w:w="9606" w:type="dxa"/>
            <w:gridSpan w:val="4"/>
          </w:tcPr>
          <w:p w:rsidR="00BF334F" w:rsidRPr="00524A4D" w:rsidRDefault="00BF334F" w:rsidP="005F57AD">
            <w:pPr>
              <w:jc w:val="center"/>
              <w:rPr>
                <w:rFonts w:cs="Times New Roman"/>
                <w:b/>
                <w:sz w:val="28"/>
                <w:szCs w:val="28"/>
              </w:rPr>
            </w:pPr>
            <w:r>
              <w:rPr>
                <w:rFonts w:cs="Times New Roman"/>
                <w:b/>
                <w:sz w:val="28"/>
                <w:szCs w:val="28"/>
              </w:rPr>
              <w:t>Brique 2</w:t>
            </w:r>
          </w:p>
        </w:tc>
      </w:tr>
      <w:tr w:rsidR="00BF334F" w:rsidRPr="001C15A5" w:rsidTr="005F57AD">
        <w:trPr>
          <w:trHeight w:val="306"/>
        </w:trPr>
        <w:tc>
          <w:tcPr>
            <w:tcW w:w="817" w:type="dxa"/>
          </w:tcPr>
          <w:p w:rsidR="00BF334F" w:rsidRPr="001C15A5" w:rsidRDefault="00BF334F" w:rsidP="005F57AD">
            <w:pPr>
              <w:jc w:val="center"/>
              <w:rPr>
                <w:rFonts w:cs="Times New Roman"/>
                <w:sz w:val="20"/>
                <w:szCs w:val="20"/>
              </w:rPr>
            </w:pPr>
          </w:p>
        </w:tc>
        <w:tc>
          <w:tcPr>
            <w:tcW w:w="3686" w:type="dxa"/>
            <w:tcBorders>
              <w:right w:val="single" w:sz="4" w:space="0" w:color="auto"/>
            </w:tcBorders>
            <w:vAlign w:val="center"/>
          </w:tcPr>
          <w:p w:rsidR="00BF334F" w:rsidRPr="00355910" w:rsidRDefault="00BF334F" w:rsidP="005F57AD">
            <w:pPr>
              <w:jc w:val="center"/>
              <w:rPr>
                <w:rFonts w:cs="Times New Roman"/>
                <w:b/>
                <w:sz w:val="20"/>
                <w:szCs w:val="20"/>
              </w:rPr>
            </w:pPr>
            <w:r w:rsidRPr="00355910">
              <w:rPr>
                <w:rFonts w:cs="Times New Roman"/>
                <w:b/>
                <w:sz w:val="20"/>
                <w:szCs w:val="20"/>
              </w:rPr>
              <w:t>Fils de l’eau</w:t>
            </w:r>
          </w:p>
        </w:tc>
        <w:tc>
          <w:tcPr>
            <w:tcW w:w="567" w:type="dxa"/>
            <w:tcBorders>
              <w:top w:val="single" w:sz="4" w:space="0" w:color="auto"/>
              <w:left w:val="single" w:sz="4" w:space="0" w:color="auto"/>
              <w:bottom w:val="nil"/>
              <w:right w:val="single" w:sz="4" w:space="0" w:color="auto"/>
            </w:tcBorders>
            <w:vAlign w:val="center"/>
          </w:tcPr>
          <w:p w:rsidR="00BF334F" w:rsidRPr="001C15A5" w:rsidRDefault="00BF334F" w:rsidP="005F57AD">
            <w:pPr>
              <w:jc w:val="center"/>
              <w:rPr>
                <w:rFonts w:cs="Times New Roman"/>
                <w:sz w:val="20"/>
                <w:szCs w:val="20"/>
              </w:rPr>
            </w:pPr>
          </w:p>
        </w:tc>
        <w:tc>
          <w:tcPr>
            <w:tcW w:w="4536" w:type="dxa"/>
            <w:tcBorders>
              <w:left w:val="single" w:sz="4" w:space="0" w:color="auto"/>
            </w:tcBorders>
            <w:vAlign w:val="center"/>
          </w:tcPr>
          <w:p w:rsidR="00BF334F" w:rsidRPr="00355910" w:rsidRDefault="00BF334F" w:rsidP="005F57AD">
            <w:pPr>
              <w:jc w:val="center"/>
              <w:rPr>
                <w:rFonts w:cs="Times New Roman"/>
                <w:b/>
                <w:sz w:val="20"/>
                <w:szCs w:val="20"/>
              </w:rPr>
            </w:pPr>
            <w:r w:rsidRPr="00355910">
              <w:rPr>
                <w:rFonts w:cs="Times New Roman"/>
                <w:b/>
                <w:sz w:val="20"/>
                <w:szCs w:val="20"/>
              </w:rPr>
              <w:t>Fils de la terre</w:t>
            </w:r>
          </w:p>
        </w:tc>
      </w:tr>
      <w:tr w:rsidR="00BF334F" w:rsidRPr="001C15A5" w:rsidTr="005F57AD">
        <w:trPr>
          <w:trHeight w:hRule="exact" w:val="262"/>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BF334F" w:rsidRPr="001C15A5" w:rsidRDefault="00BF334F" w:rsidP="005F57AD">
            <w:pPr>
              <w:tabs>
                <w:tab w:val="left" w:pos="1260"/>
              </w:tabs>
              <w:rPr>
                <w:rFonts w:cs="Times New Roman"/>
                <w:sz w:val="20"/>
                <w:szCs w:val="20"/>
              </w:rPr>
            </w:pPr>
            <w:r>
              <w:rPr>
                <w:rFonts w:cs="Times New Roman"/>
                <w:sz w:val="20"/>
                <w:szCs w:val="20"/>
              </w:rPr>
              <w:t>Handicap N</w:t>
            </w:r>
            <w:r w:rsidRPr="00355910">
              <w:rPr>
                <w:rFonts w:cs="Times New Roman"/>
                <w:sz w:val="20"/>
                <w:szCs w:val="20"/>
              </w:rPr>
              <w:t>3</w:t>
            </w:r>
          </w:p>
        </w:tc>
        <w:tc>
          <w:tcPr>
            <w:tcW w:w="567" w:type="dxa"/>
            <w:tcBorders>
              <w:top w:val="nil"/>
              <w:left w:val="single" w:sz="4" w:space="0" w:color="auto"/>
              <w:bottom w:val="nil"/>
              <w:right w:val="single" w:sz="4" w:space="0" w:color="auto"/>
            </w:tcBorders>
          </w:tcPr>
          <w:p w:rsidR="00BF334F" w:rsidRPr="001C15A5" w:rsidRDefault="00BF334F" w:rsidP="005F57AD">
            <w:pPr>
              <w:rPr>
                <w:rFonts w:cs="Times New Roman"/>
                <w:sz w:val="20"/>
                <w:szCs w:val="20"/>
              </w:rPr>
            </w:pPr>
          </w:p>
        </w:tc>
        <w:tc>
          <w:tcPr>
            <w:tcW w:w="4536" w:type="dxa"/>
            <w:tcBorders>
              <w:left w:val="single" w:sz="4" w:space="0" w:color="auto"/>
            </w:tcBorders>
          </w:tcPr>
          <w:p w:rsidR="00BF334F" w:rsidRPr="001C15A5" w:rsidRDefault="00BF334F" w:rsidP="005F57AD">
            <w:pPr>
              <w:rPr>
                <w:rFonts w:cs="Times New Roman"/>
                <w:sz w:val="20"/>
                <w:szCs w:val="20"/>
              </w:rPr>
            </w:pPr>
            <w:r>
              <w:rPr>
                <w:rFonts w:cs="Times New Roman"/>
                <w:sz w:val="20"/>
                <w:szCs w:val="20"/>
              </w:rPr>
              <w:t>Herbe à puce N</w:t>
            </w:r>
            <w:r w:rsidRPr="00355910">
              <w:rPr>
                <w:rFonts w:cs="Times New Roman"/>
                <w:sz w:val="20"/>
                <w:szCs w:val="20"/>
              </w:rPr>
              <w:t>3</w:t>
            </w:r>
          </w:p>
        </w:tc>
      </w:tr>
      <w:tr w:rsidR="00BF334F" w:rsidRPr="001C15A5" w:rsidTr="005F57AD">
        <w:trPr>
          <w:trHeight w:val="251"/>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BF334F" w:rsidRPr="001C15A5" w:rsidRDefault="00BF334F" w:rsidP="005F57AD">
            <w:pPr>
              <w:rPr>
                <w:rFonts w:cs="Times New Roman"/>
                <w:sz w:val="20"/>
                <w:szCs w:val="20"/>
              </w:rPr>
            </w:pPr>
            <w:r w:rsidRPr="00355910">
              <w:rPr>
                <w:rFonts w:cs="Times New Roman"/>
                <w:sz w:val="20"/>
                <w:szCs w:val="20"/>
              </w:rPr>
              <w:t>Membre possédé N2</w:t>
            </w:r>
          </w:p>
        </w:tc>
        <w:tc>
          <w:tcPr>
            <w:tcW w:w="567" w:type="dxa"/>
            <w:tcBorders>
              <w:top w:val="nil"/>
              <w:left w:val="single" w:sz="4" w:space="0" w:color="auto"/>
              <w:bottom w:val="nil"/>
              <w:right w:val="single" w:sz="4" w:space="0" w:color="auto"/>
            </w:tcBorders>
          </w:tcPr>
          <w:p w:rsidR="00BF334F" w:rsidRPr="001C15A5" w:rsidRDefault="00BF334F" w:rsidP="005F57AD">
            <w:pPr>
              <w:rPr>
                <w:rFonts w:cs="Times New Roman"/>
                <w:sz w:val="20"/>
                <w:szCs w:val="20"/>
              </w:rPr>
            </w:pPr>
            <w:r w:rsidRPr="001C15A5">
              <w:rPr>
                <w:rFonts w:cs="Times New Roman"/>
                <w:sz w:val="20"/>
                <w:szCs w:val="20"/>
              </w:rPr>
              <w:t>OU</w:t>
            </w:r>
          </w:p>
        </w:tc>
        <w:tc>
          <w:tcPr>
            <w:tcW w:w="4536" w:type="dxa"/>
            <w:tcBorders>
              <w:left w:val="single" w:sz="4" w:space="0" w:color="auto"/>
            </w:tcBorders>
          </w:tcPr>
          <w:p w:rsidR="00BF334F" w:rsidRPr="001C15A5" w:rsidRDefault="00BF334F" w:rsidP="005F57AD">
            <w:pPr>
              <w:tabs>
                <w:tab w:val="left" w:pos="1155"/>
              </w:tabs>
              <w:rPr>
                <w:rFonts w:cs="Times New Roman"/>
                <w:sz w:val="20"/>
                <w:szCs w:val="20"/>
              </w:rPr>
            </w:pPr>
            <w:r w:rsidRPr="00355910">
              <w:rPr>
                <w:rFonts w:cs="Times New Roman"/>
                <w:sz w:val="20"/>
                <w:szCs w:val="20"/>
              </w:rPr>
              <w:t>Obsession naturel</w:t>
            </w:r>
          </w:p>
        </w:tc>
      </w:tr>
      <w:tr w:rsidR="00BF334F" w:rsidRPr="001C15A5" w:rsidTr="005F57AD">
        <w:trPr>
          <w:trHeight w:val="251"/>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BF334F" w:rsidRPr="001C15A5" w:rsidRDefault="00BF334F" w:rsidP="005F57AD">
            <w:pPr>
              <w:rPr>
                <w:rFonts w:cs="Times New Roman"/>
                <w:sz w:val="20"/>
                <w:szCs w:val="20"/>
              </w:rPr>
            </w:pPr>
            <w:r>
              <w:rPr>
                <w:rFonts w:cs="Times New Roman"/>
                <w:sz w:val="20"/>
                <w:szCs w:val="20"/>
              </w:rPr>
              <w:t>Parasite N</w:t>
            </w:r>
            <w:r w:rsidRPr="00355910">
              <w:rPr>
                <w:rFonts w:cs="Times New Roman"/>
                <w:sz w:val="20"/>
                <w:szCs w:val="20"/>
              </w:rPr>
              <w:t>2</w:t>
            </w:r>
          </w:p>
        </w:tc>
        <w:tc>
          <w:tcPr>
            <w:tcW w:w="567" w:type="dxa"/>
            <w:tcBorders>
              <w:top w:val="nil"/>
              <w:left w:val="single" w:sz="4" w:space="0" w:color="auto"/>
              <w:bottom w:val="nil"/>
              <w:right w:val="single" w:sz="4" w:space="0" w:color="auto"/>
            </w:tcBorders>
          </w:tcPr>
          <w:p w:rsidR="00BF334F" w:rsidRPr="001C15A5" w:rsidRDefault="00BF334F" w:rsidP="005F57AD">
            <w:pPr>
              <w:rPr>
                <w:rFonts w:cs="Times New Roman"/>
                <w:sz w:val="20"/>
                <w:szCs w:val="20"/>
              </w:rPr>
            </w:pPr>
          </w:p>
        </w:tc>
        <w:tc>
          <w:tcPr>
            <w:tcW w:w="4536" w:type="dxa"/>
            <w:tcBorders>
              <w:left w:val="single" w:sz="4" w:space="0" w:color="auto"/>
            </w:tcBorders>
          </w:tcPr>
          <w:p w:rsidR="00BF334F" w:rsidRPr="001C15A5" w:rsidRDefault="00BF334F" w:rsidP="005F57AD">
            <w:pPr>
              <w:rPr>
                <w:rFonts w:cs="Times New Roman"/>
                <w:sz w:val="20"/>
                <w:szCs w:val="20"/>
              </w:rPr>
            </w:pPr>
            <w:r w:rsidRPr="00355910">
              <w:rPr>
                <w:rFonts w:cs="Times New Roman"/>
                <w:sz w:val="20"/>
                <w:szCs w:val="20"/>
              </w:rPr>
              <w:t>Amnésie chronique</w:t>
            </w:r>
          </w:p>
        </w:tc>
      </w:tr>
      <w:tr w:rsidR="00BF334F" w:rsidRPr="001C15A5" w:rsidTr="005F57AD">
        <w:trPr>
          <w:trHeight w:val="251"/>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BF334F" w:rsidRPr="001C15A5" w:rsidRDefault="00BF334F" w:rsidP="005F57AD">
            <w:pPr>
              <w:rPr>
                <w:rFonts w:cs="Times New Roman"/>
                <w:sz w:val="20"/>
                <w:szCs w:val="20"/>
              </w:rPr>
            </w:pPr>
            <w:r>
              <w:rPr>
                <w:rFonts w:cs="Times New Roman"/>
                <w:sz w:val="20"/>
                <w:szCs w:val="20"/>
              </w:rPr>
              <w:t>Membre possédé N</w:t>
            </w:r>
            <w:r w:rsidRPr="00355910">
              <w:rPr>
                <w:rFonts w:cs="Times New Roman"/>
                <w:sz w:val="20"/>
                <w:szCs w:val="20"/>
              </w:rPr>
              <w:t>3</w:t>
            </w:r>
          </w:p>
        </w:tc>
        <w:tc>
          <w:tcPr>
            <w:tcW w:w="567" w:type="dxa"/>
            <w:tcBorders>
              <w:top w:val="nil"/>
              <w:left w:val="single" w:sz="4" w:space="0" w:color="auto"/>
              <w:bottom w:val="nil"/>
              <w:right w:val="single" w:sz="4" w:space="0" w:color="auto"/>
            </w:tcBorders>
          </w:tcPr>
          <w:p w:rsidR="00BF334F" w:rsidRPr="001C15A5" w:rsidRDefault="00BF334F" w:rsidP="005F57AD">
            <w:pPr>
              <w:rPr>
                <w:rFonts w:cs="Times New Roman"/>
                <w:sz w:val="20"/>
                <w:szCs w:val="20"/>
              </w:rPr>
            </w:pPr>
          </w:p>
        </w:tc>
        <w:tc>
          <w:tcPr>
            <w:tcW w:w="4536" w:type="dxa"/>
            <w:tcBorders>
              <w:left w:val="single" w:sz="4" w:space="0" w:color="auto"/>
            </w:tcBorders>
          </w:tcPr>
          <w:p w:rsidR="00BF334F" w:rsidRPr="001C15A5" w:rsidRDefault="00BF334F" w:rsidP="005F57AD">
            <w:pPr>
              <w:rPr>
                <w:rFonts w:cs="Times New Roman"/>
                <w:sz w:val="20"/>
                <w:szCs w:val="20"/>
              </w:rPr>
            </w:pPr>
            <w:r>
              <w:rPr>
                <w:rFonts w:cs="Times New Roman"/>
                <w:sz w:val="20"/>
                <w:szCs w:val="20"/>
              </w:rPr>
              <w:t>Enchevêtrement N</w:t>
            </w:r>
            <w:r w:rsidRPr="00355910">
              <w:rPr>
                <w:rFonts w:cs="Times New Roman"/>
                <w:sz w:val="20"/>
                <w:szCs w:val="20"/>
              </w:rPr>
              <w:t>2</w:t>
            </w:r>
          </w:p>
        </w:tc>
      </w:tr>
      <w:tr w:rsidR="00BF334F" w:rsidRPr="001C15A5" w:rsidTr="005F57AD">
        <w:trPr>
          <w:trHeight w:val="240"/>
        </w:trPr>
        <w:tc>
          <w:tcPr>
            <w:tcW w:w="817" w:type="dxa"/>
          </w:tcPr>
          <w:p w:rsidR="00BF334F" w:rsidRPr="001C15A5" w:rsidRDefault="00BF334F" w:rsidP="005F57AD">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BF334F" w:rsidRPr="001C15A5" w:rsidRDefault="00BF334F" w:rsidP="005F57AD">
            <w:pPr>
              <w:rPr>
                <w:rFonts w:cs="Times New Roman"/>
                <w:sz w:val="20"/>
                <w:szCs w:val="20"/>
              </w:rPr>
            </w:pPr>
            <w:r w:rsidRPr="00355910">
              <w:rPr>
                <w:rFonts w:cs="Times New Roman"/>
                <w:sz w:val="20"/>
                <w:szCs w:val="20"/>
              </w:rPr>
              <w:t xml:space="preserve">Peau d’algue </w:t>
            </w:r>
          </w:p>
        </w:tc>
        <w:tc>
          <w:tcPr>
            <w:tcW w:w="567" w:type="dxa"/>
            <w:tcBorders>
              <w:top w:val="nil"/>
              <w:left w:val="single" w:sz="4" w:space="0" w:color="auto"/>
              <w:bottom w:val="single" w:sz="4" w:space="0" w:color="auto"/>
              <w:right w:val="single" w:sz="4" w:space="0" w:color="auto"/>
            </w:tcBorders>
          </w:tcPr>
          <w:p w:rsidR="00BF334F" w:rsidRPr="001C15A5" w:rsidRDefault="00BF334F" w:rsidP="005F57AD">
            <w:pPr>
              <w:rPr>
                <w:rFonts w:cs="Times New Roman"/>
                <w:sz w:val="20"/>
                <w:szCs w:val="20"/>
              </w:rPr>
            </w:pPr>
          </w:p>
        </w:tc>
        <w:tc>
          <w:tcPr>
            <w:tcW w:w="4536" w:type="dxa"/>
            <w:tcBorders>
              <w:left w:val="single" w:sz="4" w:space="0" w:color="auto"/>
            </w:tcBorders>
          </w:tcPr>
          <w:p w:rsidR="00BF334F" w:rsidRPr="001C15A5" w:rsidRDefault="00BF334F" w:rsidP="005F57AD">
            <w:pPr>
              <w:rPr>
                <w:rFonts w:cs="Times New Roman"/>
                <w:sz w:val="20"/>
                <w:szCs w:val="20"/>
              </w:rPr>
            </w:pPr>
            <w:r>
              <w:rPr>
                <w:rFonts w:cs="Times New Roman"/>
                <w:sz w:val="20"/>
                <w:szCs w:val="20"/>
              </w:rPr>
              <w:t>Peau de pierre N</w:t>
            </w:r>
            <w:r w:rsidRPr="00355910">
              <w:rPr>
                <w:rFonts w:cs="Times New Roman"/>
                <w:sz w:val="20"/>
                <w:szCs w:val="20"/>
              </w:rPr>
              <w:t>3</w:t>
            </w:r>
          </w:p>
        </w:tc>
      </w:tr>
    </w:tbl>
    <w:tbl>
      <w:tblPr>
        <w:tblStyle w:val="Grilledutableau"/>
        <w:tblpPr w:leftFromText="141" w:rightFromText="141" w:vertAnchor="page" w:horzAnchor="margin" w:tblpY="4216"/>
        <w:tblW w:w="9606" w:type="dxa"/>
        <w:tblLayout w:type="fixed"/>
        <w:tblLook w:val="04A0" w:firstRow="1" w:lastRow="0" w:firstColumn="1" w:lastColumn="0" w:noHBand="0" w:noVBand="1"/>
      </w:tblPr>
      <w:tblGrid>
        <w:gridCol w:w="817"/>
        <w:gridCol w:w="3686"/>
        <w:gridCol w:w="567"/>
        <w:gridCol w:w="4536"/>
      </w:tblGrid>
      <w:tr w:rsidR="005F57AD" w:rsidRPr="001C15A5" w:rsidTr="005F57AD">
        <w:trPr>
          <w:trHeight w:val="251"/>
        </w:trPr>
        <w:tc>
          <w:tcPr>
            <w:tcW w:w="9606" w:type="dxa"/>
            <w:gridSpan w:val="4"/>
          </w:tcPr>
          <w:p w:rsidR="005F57AD" w:rsidRPr="00524A4D" w:rsidRDefault="005F57AD" w:rsidP="005F57AD">
            <w:pPr>
              <w:jc w:val="center"/>
              <w:rPr>
                <w:rFonts w:cs="Times New Roman"/>
                <w:b/>
                <w:sz w:val="28"/>
                <w:szCs w:val="28"/>
              </w:rPr>
            </w:pPr>
            <w:r>
              <w:rPr>
                <w:rFonts w:cs="Times New Roman"/>
                <w:b/>
                <w:sz w:val="28"/>
                <w:szCs w:val="28"/>
              </w:rPr>
              <w:lastRenderedPageBreak/>
              <w:t>Choix 2</w:t>
            </w:r>
          </w:p>
        </w:tc>
      </w:tr>
      <w:tr w:rsidR="005F57AD" w:rsidRPr="001C15A5" w:rsidTr="005F57AD">
        <w:trPr>
          <w:trHeight w:val="251"/>
        </w:trPr>
        <w:tc>
          <w:tcPr>
            <w:tcW w:w="9606" w:type="dxa"/>
            <w:gridSpan w:val="4"/>
          </w:tcPr>
          <w:p w:rsidR="005F57AD" w:rsidRPr="00524A4D" w:rsidRDefault="005F57AD" w:rsidP="005F57AD">
            <w:pPr>
              <w:jc w:val="center"/>
              <w:rPr>
                <w:rFonts w:cs="Times New Roman"/>
                <w:b/>
                <w:sz w:val="28"/>
                <w:szCs w:val="28"/>
              </w:rPr>
            </w:pPr>
            <w:r w:rsidRPr="00524A4D">
              <w:rPr>
                <w:rFonts w:cs="Times New Roman"/>
                <w:b/>
                <w:sz w:val="28"/>
                <w:szCs w:val="28"/>
              </w:rPr>
              <w:t>Brique 1</w:t>
            </w:r>
          </w:p>
        </w:tc>
      </w:tr>
      <w:tr w:rsidR="005F57AD" w:rsidRPr="001C15A5" w:rsidTr="005F57AD">
        <w:trPr>
          <w:trHeight w:val="306"/>
        </w:trPr>
        <w:tc>
          <w:tcPr>
            <w:tcW w:w="817" w:type="dxa"/>
          </w:tcPr>
          <w:p w:rsidR="005F57AD" w:rsidRPr="001C15A5" w:rsidRDefault="005F57AD" w:rsidP="005F57AD">
            <w:pPr>
              <w:rPr>
                <w:rFonts w:cs="Times New Roman"/>
                <w:sz w:val="20"/>
                <w:szCs w:val="20"/>
              </w:rPr>
            </w:pPr>
            <w:r>
              <w:rPr>
                <w:rFonts w:cs="Times New Roman"/>
                <w:sz w:val="20"/>
                <w:szCs w:val="20"/>
              </w:rPr>
              <w:t>Niveau/ titre</w:t>
            </w:r>
          </w:p>
        </w:tc>
        <w:tc>
          <w:tcPr>
            <w:tcW w:w="8789" w:type="dxa"/>
            <w:gridSpan w:val="3"/>
            <w:vAlign w:val="center"/>
          </w:tcPr>
          <w:p w:rsidR="005F57AD" w:rsidRPr="001C15A5" w:rsidRDefault="005F57AD" w:rsidP="005F57AD">
            <w:pPr>
              <w:jc w:val="center"/>
              <w:rPr>
                <w:rFonts w:cs="Times New Roman"/>
                <w:b/>
                <w:sz w:val="20"/>
                <w:szCs w:val="20"/>
              </w:rPr>
            </w:pPr>
            <w:r w:rsidRPr="00E16AEB">
              <w:rPr>
                <w:rFonts w:cs="Times New Roman"/>
                <w:b/>
                <w:sz w:val="20"/>
                <w:szCs w:val="20"/>
              </w:rPr>
              <w:t>Le souffle de la matière : feu-vent</w:t>
            </w:r>
          </w:p>
        </w:tc>
      </w:tr>
      <w:tr w:rsidR="005F57AD" w:rsidRPr="001C15A5" w:rsidTr="005F57AD">
        <w:trPr>
          <w:trHeight w:hRule="exact" w:val="262"/>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1</w:t>
            </w:r>
          </w:p>
        </w:tc>
        <w:tc>
          <w:tcPr>
            <w:tcW w:w="8789" w:type="dxa"/>
            <w:gridSpan w:val="3"/>
          </w:tcPr>
          <w:p w:rsidR="005F57AD" w:rsidRPr="001C15A5" w:rsidRDefault="005F57AD" w:rsidP="005F57AD">
            <w:pPr>
              <w:rPr>
                <w:rFonts w:cs="Times New Roman"/>
                <w:sz w:val="20"/>
                <w:szCs w:val="20"/>
              </w:rPr>
            </w:pPr>
            <w:r>
              <w:rPr>
                <w:rFonts w:cs="Times New Roman"/>
                <w:sz w:val="20"/>
                <w:szCs w:val="20"/>
              </w:rPr>
              <w:t>Anti-paralysie N</w:t>
            </w:r>
            <w:r w:rsidRPr="00E16AEB">
              <w:rPr>
                <w:rFonts w:cs="Times New Roman"/>
                <w:sz w:val="20"/>
                <w:szCs w:val="20"/>
              </w:rPr>
              <w:t>2</w:t>
            </w:r>
          </w:p>
        </w:tc>
      </w:tr>
      <w:tr w:rsidR="005F57AD" w:rsidRPr="001C15A5" w:rsidTr="005F57AD">
        <w:trPr>
          <w:trHeight w:val="251"/>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2</w:t>
            </w:r>
          </w:p>
        </w:tc>
        <w:tc>
          <w:tcPr>
            <w:tcW w:w="8789" w:type="dxa"/>
            <w:gridSpan w:val="3"/>
          </w:tcPr>
          <w:p w:rsidR="005F57AD" w:rsidRPr="001C15A5" w:rsidRDefault="005F57AD" w:rsidP="005F57AD">
            <w:pPr>
              <w:rPr>
                <w:rFonts w:cs="Times New Roman"/>
                <w:sz w:val="20"/>
                <w:szCs w:val="20"/>
              </w:rPr>
            </w:pPr>
            <w:r>
              <w:rPr>
                <w:rFonts w:cs="Times New Roman"/>
                <w:sz w:val="20"/>
                <w:szCs w:val="20"/>
              </w:rPr>
              <w:t>Anti-froid N</w:t>
            </w:r>
            <w:r w:rsidRPr="00E16AEB">
              <w:rPr>
                <w:rFonts w:cs="Times New Roman"/>
                <w:sz w:val="20"/>
                <w:szCs w:val="20"/>
              </w:rPr>
              <w:t>2</w:t>
            </w:r>
          </w:p>
        </w:tc>
      </w:tr>
      <w:tr w:rsidR="005F57AD" w:rsidRPr="001C15A5" w:rsidTr="005F57AD">
        <w:trPr>
          <w:trHeight w:val="251"/>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3</w:t>
            </w:r>
          </w:p>
        </w:tc>
        <w:tc>
          <w:tcPr>
            <w:tcW w:w="8789" w:type="dxa"/>
            <w:gridSpan w:val="3"/>
          </w:tcPr>
          <w:p w:rsidR="005F57AD" w:rsidRPr="001C15A5" w:rsidRDefault="005F57AD" w:rsidP="005F57AD">
            <w:pPr>
              <w:rPr>
                <w:rFonts w:cs="Times New Roman"/>
                <w:sz w:val="20"/>
                <w:szCs w:val="20"/>
              </w:rPr>
            </w:pPr>
            <w:r w:rsidRPr="00E16AEB">
              <w:rPr>
                <w:rFonts w:cs="Times New Roman"/>
                <w:sz w:val="20"/>
                <w:szCs w:val="20"/>
              </w:rPr>
              <w:t>Anti enchevêtrement</w:t>
            </w:r>
          </w:p>
        </w:tc>
      </w:tr>
      <w:tr w:rsidR="005F57AD" w:rsidRPr="001C15A5" w:rsidTr="005F57AD">
        <w:trPr>
          <w:trHeight w:val="251"/>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4</w:t>
            </w:r>
          </w:p>
        </w:tc>
        <w:tc>
          <w:tcPr>
            <w:tcW w:w="8789" w:type="dxa"/>
            <w:gridSpan w:val="3"/>
          </w:tcPr>
          <w:p w:rsidR="005F57AD" w:rsidRPr="001C15A5" w:rsidRDefault="005F57AD" w:rsidP="005F57AD">
            <w:pPr>
              <w:rPr>
                <w:rFonts w:cs="Times New Roman"/>
                <w:sz w:val="20"/>
                <w:szCs w:val="20"/>
              </w:rPr>
            </w:pPr>
            <w:r>
              <w:rPr>
                <w:rFonts w:cs="Times New Roman"/>
                <w:sz w:val="20"/>
                <w:szCs w:val="20"/>
              </w:rPr>
              <w:t>Guérison du vent N</w:t>
            </w:r>
            <w:r w:rsidRPr="00E16AEB">
              <w:rPr>
                <w:rFonts w:cs="Times New Roman"/>
                <w:sz w:val="20"/>
                <w:szCs w:val="20"/>
              </w:rPr>
              <w:t>1</w:t>
            </w:r>
          </w:p>
        </w:tc>
      </w:tr>
      <w:tr w:rsidR="005F57AD" w:rsidRPr="001C15A5" w:rsidTr="005F57AD">
        <w:trPr>
          <w:trHeight w:val="240"/>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5</w:t>
            </w:r>
          </w:p>
        </w:tc>
        <w:tc>
          <w:tcPr>
            <w:tcW w:w="8789" w:type="dxa"/>
            <w:gridSpan w:val="3"/>
          </w:tcPr>
          <w:p w:rsidR="005F57AD" w:rsidRPr="001C15A5" w:rsidRDefault="005F57AD" w:rsidP="005F57AD">
            <w:pPr>
              <w:rPr>
                <w:rFonts w:cs="Times New Roman"/>
                <w:sz w:val="20"/>
                <w:szCs w:val="20"/>
              </w:rPr>
            </w:pPr>
            <w:r>
              <w:rPr>
                <w:rFonts w:cs="Times New Roman"/>
                <w:sz w:val="20"/>
                <w:szCs w:val="20"/>
              </w:rPr>
              <w:t>Main de glace N</w:t>
            </w:r>
            <w:r w:rsidRPr="00E16AEB">
              <w:rPr>
                <w:rFonts w:cs="Times New Roman"/>
                <w:sz w:val="20"/>
                <w:szCs w:val="20"/>
              </w:rPr>
              <w:t>1</w:t>
            </w:r>
          </w:p>
        </w:tc>
      </w:tr>
      <w:tr w:rsidR="005F57AD" w:rsidRPr="001C15A5" w:rsidTr="005F57AD">
        <w:trPr>
          <w:trHeight w:val="251"/>
        </w:trPr>
        <w:tc>
          <w:tcPr>
            <w:tcW w:w="9606" w:type="dxa"/>
            <w:gridSpan w:val="4"/>
          </w:tcPr>
          <w:p w:rsidR="005F57AD" w:rsidRPr="00524A4D" w:rsidRDefault="005F57AD" w:rsidP="005F57AD">
            <w:pPr>
              <w:jc w:val="center"/>
              <w:rPr>
                <w:rFonts w:cs="Times New Roman"/>
                <w:b/>
                <w:sz w:val="28"/>
                <w:szCs w:val="28"/>
              </w:rPr>
            </w:pPr>
            <w:r w:rsidRPr="00E16AEB">
              <w:rPr>
                <w:rFonts w:cs="Times New Roman"/>
                <w:b/>
                <w:sz w:val="28"/>
                <w:szCs w:val="28"/>
              </w:rPr>
              <w:t>Brique 2</w:t>
            </w:r>
          </w:p>
        </w:tc>
      </w:tr>
      <w:tr w:rsidR="005F57AD" w:rsidRPr="001C15A5" w:rsidTr="005F57AD">
        <w:trPr>
          <w:trHeight w:val="306"/>
        </w:trPr>
        <w:tc>
          <w:tcPr>
            <w:tcW w:w="817" w:type="dxa"/>
          </w:tcPr>
          <w:p w:rsidR="005F57AD" w:rsidRPr="001C15A5" w:rsidRDefault="005F57AD" w:rsidP="005F57AD">
            <w:pPr>
              <w:jc w:val="center"/>
              <w:rPr>
                <w:rFonts w:cs="Times New Roman"/>
                <w:sz w:val="20"/>
                <w:szCs w:val="20"/>
              </w:rPr>
            </w:pPr>
          </w:p>
        </w:tc>
        <w:tc>
          <w:tcPr>
            <w:tcW w:w="3686" w:type="dxa"/>
            <w:tcBorders>
              <w:right w:val="single" w:sz="4" w:space="0" w:color="auto"/>
            </w:tcBorders>
            <w:vAlign w:val="center"/>
          </w:tcPr>
          <w:p w:rsidR="005F57AD" w:rsidRPr="00E16AEB" w:rsidRDefault="005F57AD" w:rsidP="005F57AD">
            <w:pPr>
              <w:jc w:val="center"/>
              <w:rPr>
                <w:rFonts w:cs="Times New Roman"/>
                <w:b/>
                <w:sz w:val="20"/>
                <w:szCs w:val="20"/>
              </w:rPr>
            </w:pPr>
            <w:r w:rsidRPr="00E16AEB">
              <w:rPr>
                <w:rFonts w:cs="Times New Roman"/>
                <w:b/>
                <w:sz w:val="20"/>
                <w:szCs w:val="20"/>
              </w:rPr>
              <w:t>Fils du feu</w:t>
            </w:r>
          </w:p>
        </w:tc>
        <w:tc>
          <w:tcPr>
            <w:tcW w:w="567" w:type="dxa"/>
            <w:tcBorders>
              <w:top w:val="single" w:sz="4" w:space="0" w:color="auto"/>
              <w:left w:val="single" w:sz="4" w:space="0" w:color="auto"/>
              <w:bottom w:val="nil"/>
              <w:right w:val="single" w:sz="4" w:space="0" w:color="auto"/>
            </w:tcBorders>
            <w:vAlign w:val="center"/>
          </w:tcPr>
          <w:p w:rsidR="005F57AD" w:rsidRPr="001C15A5" w:rsidRDefault="005F57AD" w:rsidP="005F57AD">
            <w:pPr>
              <w:jc w:val="center"/>
              <w:rPr>
                <w:rFonts w:cs="Times New Roman"/>
                <w:sz w:val="20"/>
                <w:szCs w:val="20"/>
              </w:rPr>
            </w:pPr>
          </w:p>
        </w:tc>
        <w:tc>
          <w:tcPr>
            <w:tcW w:w="4536" w:type="dxa"/>
            <w:tcBorders>
              <w:left w:val="single" w:sz="4" w:space="0" w:color="auto"/>
            </w:tcBorders>
            <w:vAlign w:val="center"/>
          </w:tcPr>
          <w:p w:rsidR="005F57AD" w:rsidRPr="001C15A5" w:rsidRDefault="005F57AD" w:rsidP="005F57AD">
            <w:pPr>
              <w:jc w:val="center"/>
              <w:rPr>
                <w:rFonts w:cs="Times New Roman"/>
                <w:b/>
                <w:sz w:val="20"/>
                <w:szCs w:val="20"/>
              </w:rPr>
            </w:pPr>
            <w:r w:rsidRPr="00E16AEB">
              <w:rPr>
                <w:rFonts w:cs="Times New Roman"/>
                <w:b/>
                <w:sz w:val="20"/>
                <w:szCs w:val="20"/>
              </w:rPr>
              <w:t>Fils du vent</w:t>
            </w:r>
          </w:p>
        </w:tc>
      </w:tr>
      <w:tr w:rsidR="005F57AD" w:rsidRPr="001C15A5" w:rsidTr="005F57AD">
        <w:trPr>
          <w:trHeight w:hRule="exact" w:val="262"/>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 xml:space="preserve">Anti-froid </w:t>
            </w:r>
            <w:r>
              <w:rPr>
                <w:rFonts w:cs="Times New Roman"/>
                <w:sz w:val="20"/>
                <w:szCs w:val="20"/>
              </w:rPr>
              <w:t>N</w:t>
            </w:r>
            <w:r w:rsidRPr="00E16AEB">
              <w:rPr>
                <w:rFonts w:cs="Times New Roman"/>
                <w:sz w:val="20"/>
                <w:szCs w:val="20"/>
              </w:rPr>
              <w:t>3</w:t>
            </w:r>
          </w:p>
        </w:tc>
        <w:tc>
          <w:tcPr>
            <w:tcW w:w="567" w:type="dxa"/>
            <w:tcBorders>
              <w:top w:val="nil"/>
              <w:left w:val="single" w:sz="4" w:space="0" w:color="auto"/>
              <w:bottom w:val="nil"/>
              <w:right w:val="single" w:sz="4" w:space="0" w:color="auto"/>
            </w:tcBorders>
          </w:tcPr>
          <w:p w:rsidR="005F57AD" w:rsidRPr="001C15A5" w:rsidRDefault="005F57AD" w:rsidP="005F57AD">
            <w:pPr>
              <w:rPr>
                <w:rFonts w:cs="Times New Roman"/>
                <w:sz w:val="20"/>
                <w:szCs w:val="20"/>
              </w:rPr>
            </w:pPr>
          </w:p>
        </w:tc>
        <w:tc>
          <w:tcPr>
            <w:tcW w:w="4536" w:type="dxa"/>
            <w:tcBorders>
              <w:left w:val="single" w:sz="4" w:space="0" w:color="auto"/>
            </w:tcBorders>
          </w:tcPr>
          <w:p w:rsidR="005F57AD" w:rsidRPr="001C15A5" w:rsidRDefault="005F57AD" w:rsidP="005F57AD">
            <w:pPr>
              <w:rPr>
                <w:rFonts w:cs="Times New Roman"/>
                <w:sz w:val="20"/>
                <w:szCs w:val="20"/>
              </w:rPr>
            </w:pPr>
            <w:r>
              <w:rPr>
                <w:rFonts w:cs="Times New Roman"/>
                <w:sz w:val="20"/>
                <w:szCs w:val="20"/>
              </w:rPr>
              <w:t>Anti charme N</w:t>
            </w:r>
            <w:r w:rsidRPr="00E16AEB">
              <w:rPr>
                <w:rFonts w:cs="Times New Roman"/>
                <w:sz w:val="20"/>
                <w:szCs w:val="20"/>
              </w:rPr>
              <w:t>2</w:t>
            </w:r>
          </w:p>
        </w:tc>
      </w:tr>
      <w:tr w:rsidR="005F57AD" w:rsidRPr="001C15A5" w:rsidTr="005F57AD">
        <w:trPr>
          <w:trHeight w:val="251"/>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Crise d’hémorroïde</w:t>
            </w:r>
          </w:p>
        </w:tc>
        <w:tc>
          <w:tcPr>
            <w:tcW w:w="567" w:type="dxa"/>
            <w:tcBorders>
              <w:top w:val="nil"/>
              <w:left w:val="single" w:sz="4" w:space="0" w:color="auto"/>
              <w:bottom w:val="nil"/>
              <w:right w:val="single" w:sz="4" w:space="0" w:color="auto"/>
            </w:tcBorders>
          </w:tcPr>
          <w:p w:rsidR="005F57AD" w:rsidRPr="001C15A5" w:rsidRDefault="005F57AD" w:rsidP="005F57AD">
            <w:pPr>
              <w:rPr>
                <w:rFonts w:cs="Times New Roman"/>
                <w:sz w:val="20"/>
                <w:szCs w:val="20"/>
              </w:rPr>
            </w:pPr>
            <w:r w:rsidRPr="001C15A5">
              <w:rPr>
                <w:rFonts w:cs="Times New Roman"/>
                <w:sz w:val="20"/>
                <w:szCs w:val="20"/>
              </w:rPr>
              <w:t>OU</w:t>
            </w:r>
          </w:p>
        </w:tc>
        <w:tc>
          <w:tcPr>
            <w:tcW w:w="4536" w:type="dxa"/>
            <w:tcBorders>
              <w:lef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Coup de foudre personnel</w:t>
            </w:r>
          </w:p>
        </w:tc>
      </w:tr>
      <w:tr w:rsidR="005F57AD" w:rsidRPr="001C15A5" w:rsidTr="005F57AD">
        <w:trPr>
          <w:trHeight w:val="251"/>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 xml:space="preserve">Anti Brûlure </w:t>
            </w:r>
            <w:r>
              <w:rPr>
                <w:rFonts w:cs="Times New Roman"/>
                <w:sz w:val="20"/>
                <w:szCs w:val="20"/>
              </w:rPr>
              <w:t>N</w:t>
            </w:r>
            <w:r w:rsidRPr="00E16AEB">
              <w:rPr>
                <w:rFonts w:cs="Times New Roman"/>
                <w:sz w:val="20"/>
                <w:szCs w:val="20"/>
              </w:rPr>
              <w:t>2</w:t>
            </w:r>
          </w:p>
        </w:tc>
        <w:tc>
          <w:tcPr>
            <w:tcW w:w="567" w:type="dxa"/>
            <w:tcBorders>
              <w:top w:val="nil"/>
              <w:left w:val="single" w:sz="4" w:space="0" w:color="auto"/>
              <w:bottom w:val="nil"/>
              <w:right w:val="single" w:sz="4" w:space="0" w:color="auto"/>
            </w:tcBorders>
          </w:tcPr>
          <w:p w:rsidR="005F57AD" w:rsidRPr="001C15A5" w:rsidRDefault="005F57AD" w:rsidP="005F57AD">
            <w:pPr>
              <w:rPr>
                <w:rFonts w:cs="Times New Roman"/>
                <w:sz w:val="20"/>
                <w:szCs w:val="20"/>
              </w:rPr>
            </w:pPr>
          </w:p>
        </w:tc>
        <w:tc>
          <w:tcPr>
            <w:tcW w:w="4536" w:type="dxa"/>
            <w:tcBorders>
              <w:left w:val="single" w:sz="4" w:space="0" w:color="auto"/>
            </w:tcBorders>
          </w:tcPr>
          <w:p w:rsidR="005F57AD" w:rsidRPr="001C15A5" w:rsidRDefault="005F57AD" w:rsidP="005F57AD">
            <w:pPr>
              <w:rPr>
                <w:rFonts w:cs="Times New Roman"/>
                <w:sz w:val="20"/>
                <w:szCs w:val="20"/>
              </w:rPr>
            </w:pPr>
            <w:r>
              <w:rPr>
                <w:rFonts w:cs="Times New Roman"/>
                <w:sz w:val="20"/>
                <w:szCs w:val="20"/>
              </w:rPr>
              <w:t>Guérison de vent N</w:t>
            </w:r>
            <w:r w:rsidRPr="00E16AEB">
              <w:rPr>
                <w:rFonts w:cs="Times New Roman"/>
                <w:sz w:val="20"/>
                <w:szCs w:val="20"/>
              </w:rPr>
              <w:t>2</w:t>
            </w:r>
          </w:p>
        </w:tc>
      </w:tr>
      <w:tr w:rsidR="005F57AD" w:rsidRPr="001C15A5" w:rsidTr="005F57AD">
        <w:trPr>
          <w:trHeight w:val="251"/>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 xml:space="preserve">Main brûlante </w:t>
            </w:r>
            <w:r>
              <w:rPr>
                <w:rFonts w:cs="Times New Roman"/>
                <w:sz w:val="20"/>
                <w:szCs w:val="20"/>
              </w:rPr>
              <w:t>N</w:t>
            </w:r>
            <w:r w:rsidRPr="00E16AEB">
              <w:rPr>
                <w:rFonts w:cs="Times New Roman"/>
                <w:sz w:val="20"/>
                <w:szCs w:val="20"/>
              </w:rPr>
              <w:t>2</w:t>
            </w:r>
          </w:p>
        </w:tc>
        <w:tc>
          <w:tcPr>
            <w:tcW w:w="567" w:type="dxa"/>
            <w:tcBorders>
              <w:top w:val="nil"/>
              <w:left w:val="single" w:sz="4" w:space="0" w:color="auto"/>
              <w:bottom w:val="nil"/>
              <w:right w:val="single" w:sz="4" w:space="0" w:color="auto"/>
            </w:tcBorders>
          </w:tcPr>
          <w:p w:rsidR="005F57AD" w:rsidRPr="001C15A5" w:rsidRDefault="005F57AD" w:rsidP="005F57AD">
            <w:pPr>
              <w:rPr>
                <w:rFonts w:cs="Times New Roman"/>
                <w:sz w:val="20"/>
                <w:szCs w:val="20"/>
              </w:rPr>
            </w:pPr>
          </w:p>
        </w:tc>
        <w:tc>
          <w:tcPr>
            <w:tcW w:w="4536" w:type="dxa"/>
            <w:tcBorders>
              <w:left w:val="single" w:sz="4" w:space="0" w:color="auto"/>
            </w:tcBorders>
          </w:tcPr>
          <w:p w:rsidR="005F57AD" w:rsidRPr="001C15A5" w:rsidRDefault="005F57AD" w:rsidP="005F57AD">
            <w:pPr>
              <w:rPr>
                <w:rFonts w:cs="Times New Roman"/>
                <w:sz w:val="20"/>
                <w:szCs w:val="20"/>
              </w:rPr>
            </w:pPr>
            <w:r>
              <w:rPr>
                <w:rFonts w:cs="Times New Roman"/>
                <w:sz w:val="20"/>
                <w:szCs w:val="20"/>
              </w:rPr>
              <w:t>Main de glace N</w:t>
            </w:r>
            <w:r w:rsidRPr="00E16AEB">
              <w:rPr>
                <w:rFonts w:cs="Times New Roman"/>
                <w:sz w:val="20"/>
                <w:szCs w:val="20"/>
              </w:rPr>
              <w:t>2</w:t>
            </w:r>
          </w:p>
        </w:tc>
      </w:tr>
      <w:tr w:rsidR="005F57AD" w:rsidRPr="001C15A5" w:rsidTr="005F57AD">
        <w:trPr>
          <w:trHeight w:val="240"/>
        </w:trPr>
        <w:tc>
          <w:tcPr>
            <w:tcW w:w="817" w:type="dxa"/>
          </w:tcPr>
          <w:p w:rsidR="005F57AD" w:rsidRPr="001C15A5" w:rsidRDefault="005F57AD" w:rsidP="005F57AD">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 xml:space="preserve">Terreur du dragon  </w:t>
            </w:r>
          </w:p>
        </w:tc>
        <w:tc>
          <w:tcPr>
            <w:tcW w:w="567" w:type="dxa"/>
            <w:tcBorders>
              <w:top w:val="nil"/>
              <w:left w:val="single" w:sz="4" w:space="0" w:color="auto"/>
              <w:bottom w:val="single" w:sz="4" w:space="0" w:color="auto"/>
              <w:right w:val="single" w:sz="4" w:space="0" w:color="auto"/>
            </w:tcBorders>
          </w:tcPr>
          <w:p w:rsidR="005F57AD" w:rsidRPr="001C15A5" w:rsidRDefault="005F57AD" w:rsidP="005F57AD">
            <w:pPr>
              <w:rPr>
                <w:rFonts w:cs="Times New Roman"/>
                <w:sz w:val="20"/>
                <w:szCs w:val="20"/>
              </w:rPr>
            </w:pPr>
          </w:p>
        </w:tc>
        <w:tc>
          <w:tcPr>
            <w:tcW w:w="4536" w:type="dxa"/>
            <w:tcBorders>
              <w:left w:val="single" w:sz="4" w:space="0" w:color="auto"/>
            </w:tcBorders>
          </w:tcPr>
          <w:p w:rsidR="005F57AD" w:rsidRPr="001C15A5" w:rsidRDefault="005F57AD" w:rsidP="005F57AD">
            <w:pPr>
              <w:rPr>
                <w:rFonts w:cs="Times New Roman"/>
                <w:sz w:val="20"/>
                <w:szCs w:val="20"/>
              </w:rPr>
            </w:pPr>
            <w:r w:rsidRPr="00E16AEB">
              <w:rPr>
                <w:rFonts w:cs="Times New Roman"/>
                <w:sz w:val="20"/>
                <w:szCs w:val="20"/>
              </w:rPr>
              <w:t xml:space="preserve">Main de foudre  </w:t>
            </w:r>
          </w:p>
        </w:tc>
      </w:tr>
    </w:tbl>
    <w:p w:rsidR="005F57AD" w:rsidRDefault="005F57AD" w:rsidP="005F57AD">
      <w:pPr>
        <w:jc w:val="center"/>
        <w:rPr>
          <w:rFonts w:ascii="Arial" w:hAnsi="Arial" w:cs="Arial"/>
          <w:b/>
          <w:sz w:val="28"/>
          <w:szCs w:val="28"/>
        </w:rPr>
      </w:pPr>
      <w:r>
        <w:rPr>
          <w:rFonts w:ascii="Arial" w:hAnsi="Arial" w:cs="Arial"/>
          <w:b/>
          <w:sz w:val="28"/>
          <w:szCs w:val="28"/>
        </w:rPr>
        <w:t>Archi-Druide (suite)</w:t>
      </w:r>
    </w:p>
    <w:p w:rsidR="005F57AD" w:rsidRPr="00DA229D" w:rsidRDefault="005F57AD" w:rsidP="005F57AD">
      <w:pPr>
        <w:jc w:val="center"/>
        <w:rPr>
          <w:rFonts w:ascii="Arial" w:hAnsi="Arial" w:cs="Arial"/>
          <w:sz w:val="28"/>
          <w:szCs w:val="28"/>
        </w:rPr>
      </w:pPr>
      <w:r>
        <w:rPr>
          <w:rFonts w:ascii="Arial" w:hAnsi="Arial" w:cs="Arial"/>
          <w:sz w:val="28"/>
          <w:szCs w:val="28"/>
        </w:rPr>
        <w:t>(Druide 11-20)</w:t>
      </w:r>
    </w:p>
    <w:p w:rsidR="005F57AD" w:rsidRPr="00F01868" w:rsidRDefault="005F57AD" w:rsidP="005F57AD">
      <w:pPr>
        <w:jc w:val="center"/>
        <w:rPr>
          <w:rFonts w:ascii="Arial" w:hAnsi="Arial" w:cs="Arial"/>
          <w:b/>
          <w:sz w:val="28"/>
          <w:szCs w:val="28"/>
        </w:rPr>
      </w:pPr>
      <w:r w:rsidRPr="00F01868">
        <w:rPr>
          <w:rFonts w:ascii="Arial" w:hAnsi="Arial" w:cs="Arial"/>
          <w:b/>
          <w:sz w:val="28"/>
          <w:szCs w:val="28"/>
        </w:rPr>
        <w:t>Maître des éléments</w:t>
      </w:r>
    </w:p>
    <w:p w:rsidR="005F57AD" w:rsidRDefault="005F57AD">
      <w:pPr>
        <w:rPr>
          <w:rFonts w:ascii="Arial" w:hAnsi="Arial" w:cs="Arial"/>
          <w:b/>
          <w:sz w:val="28"/>
          <w:szCs w:val="28"/>
        </w:rPr>
      </w:pPr>
      <w:r>
        <w:rPr>
          <w:rFonts w:ascii="Arial" w:hAnsi="Arial" w:cs="Arial"/>
          <w:b/>
          <w:sz w:val="28"/>
          <w:szCs w:val="28"/>
        </w:rPr>
        <w:br w:type="page"/>
      </w:r>
    </w:p>
    <w:p w:rsidR="00BF334F" w:rsidRDefault="00BF334F" w:rsidP="00BF334F">
      <w:pPr>
        <w:jc w:val="center"/>
        <w:rPr>
          <w:rFonts w:ascii="Arial" w:hAnsi="Arial" w:cs="Arial"/>
          <w:b/>
          <w:sz w:val="28"/>
          <w:szCs w:val="28"/>
        </w:rPr>
      </w:pPr>
      <w:r>
        <w:rPr>
          <w:rFonts w:ascii="Arial" w:hAnsi="Arial" w:cs="Arial"/>
          <w:b/>
          <w:sz w:val="28"/>
          <w:szCs w:val="28"/>
        </w:rPr>
        <w:lastRenderedPageBreak/>
        <w:t>Archi-Druide (suite)</w:t>
      </w:r>
    </w:p>
    <w:p w:rsidR="00BF334F" w:rsidRPr="00DA229D" w:rsidRDefault="00BF334F" w:rsidP="00BF334F">
      <w:pPr>
        <w:jc w:val="center"/>
        <w:rPr>
          <w:rFonts w:ascii="Arial" w:hAnsi="Arial" w:cs="Arial"/>
          <w:sz w:val="28"/>
          <w:szCs w:val="28"/>
        </w:rPr>
      </w:pPr>
      <w:r>
        <w:rPr>
          <w:rFonts w:ascii="Arial" w:hAnsi="Arial" w:cs="Arial"/>
          <w:sz w:val="28"/>
          <w:szCs w:val="28"/>
        </w:rPr>
        <w:t>(Druide 11-20)</w:t>
      </w:r>
    </w:p>
    <w:p w:rsidR="00BF334F" w:rsidRPr="006A6D28" w:rsidRDefault="00BF334F" w:rsidP="00BF334F">
      <w:pPr>
        <w:jc w:val="center"/>
        <w:rPr>
          <w:rFonts w:ascii="Arial" w:hAnsi="Arial" w:cs="Arial"/>
          <w:b/>
          <w:sz w:val="28"/>
          <w:szCs w:val="28"/>
        </w:rPr>
      </w:pPr>
      <w:r w:rsidRPr="006A6D28">
        <w:rPr>
          <w:rFonts w:ascii="Arial" w:hAnsi="Arial" w:cs="Arial"/>
          <w:b/>
          <w:sz w:val="28"/>
          <w:szCs w:val="28"/>
        </w:rPr>
        <w:t>Lycanthropie</w:t>
      </w:r>
    </w:p>
    <w:tbl>
      <w:tblPr>
        <w:tblStyle w:val="Grilledutableau"/>
        <w:tblpPr w:leftFromText="141" w:rightFromText="141" w:vertAnchor="page" w:horzAnchor="margin" w:tblpXSpec="center" w:tblpY="10231"/>
        <w:tblW w:w="9606" w:type="dxa"/>
        <w:tblLayout w:type="fixed"/>
        <w:tblLook w:val="04A0" w:firstRow="1" w:lastRow="0" w:firstColumn="1" w:lastColumn="0" w:noHBand="0" w:noVBand="1"/>
      </w:tblPr>
      <w:tblGrid>
        <w:gridCol w:w="817"/>
        <w:gridCol w:w="3686"/>
        <w:gridCol w:w="567"/>
        <w:gridCol w:w="4536"/>
      </w:tblGrid>
      <w:tr w:rsidR="00BF334F" w:rsidRPr="001C15A5" w:rsidTr="007A6C82">
        <w:trPr>
          <w:trHeight w:val="562"/>
        </w:trPr>
        <w:tc>
          <w:tcPr>
            <w:tcW w:w="9606" w:type="dxa"/>
            <w:gridSpan w:val="4"/>
            <w:vAlign w:val="center"/>
          </w:tcPr>
          <w:p w:rsidR="00BF334F" w:rsidRPr="00524A4D" w:rsidRDefault="00BF334F" w:rsidP="007A6C82">
            <w:pPr>
              <w:jc w:val="center"/>
              <w:rPr>
                <w:rFonts w:cs="Times New Roman"/>
                <w:b/>
                <w:sz w:val="28"/>
                <w:szCs w:val="28"/>
              </w:rPr>
            </w:pPr>
            <w:r>
              <w:rPr>
                <w:rFonts w:cs="Times New Roman"/>
                <w:b/>
                <w:sz w:val="28"/>
                <w:szCs w:val="28"/>
              </w:rPr>
              <w:t>Choix 2</w:t>
            </w:r>
          </w:p>
        </w:tc>
      </w:tr>
      <w:tr w:rsidR="00BF334F" w:rsidRPr="001C15A5" w:rsidTr="007A6C82">
        <w:trPr>
          <w:trHeight w:val="306"/>
        </w:trPr>
        <w:tc>
          <w:tcPr>
            <w:tcW w:w="9606" w:type="dxa"/>
            <w:gridSpan w:val="4"/>
          </w:tcPr>
          <w:p w:rsidR="00BF334F" w:rsidRPr="00653FAF" w:rsidRDefault="00BF334F" w:rsidP="007A6C82">
            <w:pPr>
              <w:jc w:val="center"/>
              <w:rPr>
                <w:rFonts w:cs="Times New Roman"/>
                <w:b/>
                <w:sz w:val="28"/>
                <w:szCs w:val="28"/>
              </w:rPr>
            </w:pPr>
            <w:r w:rsidRPr="00653FAF">
              <w:rPr>
                <w:rFonts w:cs="Times New Roman"/>
                <w:b/>
                <w:sz w:val="28"/>
                <w:szCs w:val="28"/>
              </w:rPr>
              <w:t>Brique 1</w:t>
            </w:r>
          </w:p>
        </w:tc>
      </w:tr>
      <w:tr w:rsidR="00BF334F" w:rsidRPr="001C15A5" w:rsidTr="007A6C82">
        <w:trPr>
          <w:trHeight w:val="306"/>
        </w:trPr>
        <w:tc>
          <w:tcPr>
            <w:tcW w:w="817" w:type="dxa"/>
          </w:tcPr>
          <w:p w:rsidR="00BF334F" w:rsidRPr="001C15A5" w:rsidRDefault="00BF334F" w:rsidP="007A6C82">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BF334F" w:rsidRPr="001C15A5" w:rsidRDefault="00BF334F" w:rsidP="007A6C82">
            <w:pPr>
              <w:jc w:val="center"/>
              <w:rPr>
                <w:rFonts w:cs="Times New Roman"/>
                <w:sz w:val="20"/>
                <w:szCs w:val="20"/>
              </w:rPr>
            </w:pPr>
            <w:r w:rsidRPr="006D5B6B">
              <w:rPr>
                <w:rFonts w:cs="Times New Roman"/>
                <w:b/>
                <w:sz w:val="20"/>
                <w:szCs w:val="20"/>
              </w:rPr>
              <w:t>Le lycan du feu</w:t>
            </w:r>
          </w:p>
        </w:tc>
        <w:tc>
          <w:tcPr>
            <w:tcW w:w="567" w:type="dxa"/>
            <w:tcBorders>
              <w:top w:val="nil"/>
              <w:left w:val="single" w:sz="4" w:space="0" w:color="auto"/>
              <w:bottom w:val="nil"/>
              <w:right w:val="single" w:sz="4" w:space="0" w:color="auto"/>
            </w:tcBorders>
            <w:vAlign w:val="center"/>
          </w:tcPr>
          <w:p w:rsidR="00BF334F" w:rsidRPr="001C15A5" w:rsidRDefault="00BF334F" w:rsidP="007A6C82">
            <w:pPr>
              <w:jc w:val="center"/>
              <w:rPr>
                <w:rFonts w:cs="Times New Roman"/>
                <w:sz w:val="20"/>
                <w:szCs w:val="20"/>
              </w:rPr>
            </w:pPr>
          </w:p>
        </w:tc>
        <w:tc>
          <w:tcPr>
            <w:tcW w:w="4536" w:type="dxa"/>
            <w:tcBorders>
              <w:left w:val="single" w:sz="4" w:space="0" w:color="auto"/>
            </w:tcBorders>
            <w:vAlign w:val="center"/>
          </w:tcPr>
          <w:p w:rsidR="00BF334F" w:rsidRPr="001C15A5" w:rsidRDefault="00BF334F" w:rsidP="007A6C82">
            <w:pPr>
              <w:jc w:val="center"/>
              <w:rPr>
                <w:rFonts w:cs="Times New Roman"/>
                <w:b/>
                <w:sz w:val="20"/>
                <w:szCs w:val="20"/>
              </w:rPr>
            </w:pPr>
            <w:r w:rsidRPr="0012362B">
              <w:rPr>
                <w:rFonts w:cs="Times New Roman"/>
                <w:b/>
                <w:sz w:val="20"/>
                <w:szCs w:val="20"/>
              </w:rPr>
              <w:t>Le lycan du vent</w:t>
            </w:r>
          </w:p>
        </w:tc>
      </w:tr>
      <w:tr w:rsidR="00BF334F" w:rsidRPr="001C15A5" w:rsidTr="007A6C82">
        <w:trPr>
          <w:trHeight w:hRule="exact" w:val="262"/>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BF334F" w:rsidRPr="001C15A5" w:rsidRDefault="00BF334F" w:rsidP="007A6C82">
            <w:pPr>
              <w:tabs>
                <w:tab w:val="left" w:pos="540"/>
              </w:tabs>
              <w:rPr>
                <w:rFonts w:cs="Times New Roman"/>
                <w:sz w:val="20"/>
                <w:szCs w:val="20"/>
              </w:rPr>
            </w:pPr>
            <w:r>
              <w:rPr>
                <w:rFonts w:cs="Times New Roman"/>
                <w:sz w:val="20"/>
                <w:szCs w:val="20"/>
              </w:rPr>
              <w:t>Coup de griffe N</w:t>
            </w:r>
            <w:r w:rsidRPr="006D5B6B">
              <w:rPr>
                <w:rFonts w:cs="Times New Roman"/>
                <w:sz w:val="20"/>
                <w:szCs w:val="20"/>
              </w:rPr>
              <w:t>1</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Pr>
                <w:rFonts w:cs="Times New Roman"/>
                <w:sz w:val="20"/>
                <w:szCs w:val="20"/>
              </w:rPr>
              <w:t>Charge N</w:t>
            </w:r>
            <w:r w:rsidRPr="0012362B">
              <w:rPr>
                <w:rFonts w:cs="Times New Roman"/>
                <w:sz w:val="20"/>
                <w:szCs w:val="20"/>
              </w:rPr>
              <w:t>1</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BF334F" w:rsidRPr="001C15A5" w:rsidRDefault="00BF334F" w:rsidP="007A6C82">
            <w:pPr>
              <w:rPr>
                <w:rFonts w:cs="Times New Roman"/>
                <w:sz w:val="20"/>
                <w:szCs w:val="20"/>
              </w:rPr>
            </w:pPr>
            <w:r>
              <w:rPr>
                <w:rFonts w:cs="Times New Roman"/>
                <w:sz w:val="20"/>
                <w:szCs w:val="20"/>
              </w:rPr>
              <w:t>Coup de griffe N2</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sidRPr="0012362B">
              <w:rPr>
                <w:rFonts w:cs="Times New Roman"/>
                <w:sz w:val="20"/>
                <w:szCs w:val="20"/>
              </w:rPr>
              <w:t>+ 3 PV</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BF334F" w:rsidRPr="001C15A5" w:rsidRDefault="00BF334F" w:rsidP="007A6C82">
            <w:pPr>
              <w:rPr>
                <w:rFonts w:cs="Times New Roman"/>
                <w:sz w:val="20"/>
                <w:szCs w:val="20"/>
              </w:rPr>
            </w:pPr>
            <w:r w:rsidRPr="006D5B6B">
              <w:rPr>
                <w:rFonts w:cs="Times New Roman"/>
                <w:sz w:val="20"/>
                <w:szCs w:val="20"/>
              </w:rPr>
              <w:t>+ 3 PV</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r>
              <w:rPr>
                <w:rFonts w:cs="Times New Roman"/>
                <w:sz w:val="20"/>
                <w:szCs w:val="20"/>
              </w:rPr>
              <w:t>OU</w:t>
            </w:r>
          </w:p>
        </w:tc>
        <w:tc>
          <w:tcPr>
            <w:tcW w:w="4536" w:type="dxa"/>
            <w:tcBorders>
              <w:left w:val="single" w:sz="4" w:space="0" w:color="auto"/>
            </w:tcBorders>
          </w:tcPr>
          <w:p w:rsidR="00BF334F" w:rsidRPr="001C15A5" w:rsidRDefault="00BF334F" w:rsidP="007A6C82">
            <w:pPr>
              <w:rPr>
                <w:rFonts w:cs="Times New Roman"/>
                <w:sz w:val="20"/>
                <w:szCs w:val="20"/>
              </w:rPr>
            </w:pPr>
            <w:r>
              <w:rPr>
                <w:rFonts w:cs="Times New Roman"/>
                <w:sz w:val="20"/>
                <w:szCs w:val="20"/>
              </w:rPr>
              <w:t>Charge N2</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BF334F" w:rsidRPr="001C15A5" w:rsidRDefault="00BF334F" w:rsidP="007A6C82">
            <w:pPr>
              <w:rPr>
                <w:rFonts w:cs="Times New Roman"/>
                <w:sz w:val="20"/>
                <w:szCs w:val="20"/>
              </w:rPr>
            </w:pPr>
            <w:r w:rsidRPr="006D5B6B">
              <w:rPr>
                <w:rFonts w:cs="Times New Roman"/>
                <w:sz w:val="20"/>
                <w:szCs w:val="20"/>
              </w:rPr>
              <w:t>Anti-frayeur</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sidRPr="0012362B">
              <w:rPr>
                <w:rFonts w:cs="Times New Roman"/>
                <w:sz w:val="20"/>
                <w:szCs w:val="20"/>
              </w:rPr>
              <w:t xml:space="preserve">Arme à 1 main </w:t>
            </w:r>
            <w:r>
              <w:rPr>
                <w:rFonts w:cs="Times New Roman"/>
                <w:sz w:val="20"/>
                <w:szCs w:val="20"/>
              </w:rPr>
              <w:t>N</w:t>
            </w:r>
            <w:r w:rsidRPr="0012362B">
              <w:rPr>
                <w:rFonts w:cs="Times New Roman"/>
                <w:sz w:val="20"/>
                <w:szCs w:val="20"/>
              </w:rPr>
              <w:t>3</w:t>
            </w:r>
          </w:p>
        </w:tc>
      </w:tr>
      <w:tr w:rsidR="00BF334F" w:rsidRPr="001C15A5" w:rsidTr="007A6C82">
        <w:trPr>
          <w:trHeight w:val="240"/>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BF334F" w:rsidRPr="001C15A5" w:rsidRDefault="00BF334F" w:rsidP="007A6C82">
            <w:pPr>
              <w:rPr>
                <w:rFonts w:cs="Times New Roman"/>
                <w:sz w:val="20"/>
                <w:szCs w:val="20"/>
              </w:rPr>
            </w:pPr>
            <w:r w:rsidRPr="006D5B6B">
              <w:rPr>
                <w:rFonts w:cs="Times New Roman"/>
                <w:sz w:val="20"/>
                <w:szCs w:val="20"/>
              </w:rPr>
              <w:t>Coup de griffe N3</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Pr>
                <w:rFonts w:cs="Times New Roman"/>
                <w:sz w:val="20"/>
                <w:szCs w:val="20"/>
              </w:rPr>
              <w:t>Charge N3</w:t>
            </w:r>
          </w:p>
        </w:tc>
      </w:tr>
      <w:tr w:rsidR="00BF334F" w:rsidRPr="001C15A5" w:rsidTr="007A6C82">
        <w:trPr>
          <w:trHeight w:val="306"/>
        </w:trPr>
        <w:tc>
          <w:tcPr>
            <w:tcW w:w="9606" w:type="dxa"/>
            <w:gridSpan w:val="4"/>
          </w:tcPr>
          <w:p w:rsidR="00BF334F" w:rsidRPr="001E2E02" w:rsidRDefault="00BF334F" w:rsidP="007A6C82">
            <w:pPr>
              <w:jc w:val="center"/>
              <w:rPr>
                <w:rFonts w:cs="Times New Roman"/>
                <w:b/>
                <w:sz w:val="20"/>
                <w:szCs w:val="20"/>
              </w:rPr>
            </w:pPr>
            <w:r w:rsidRPr="00653FAF">
              <w:rPr>
                <w:rFonts w:cs="Times New Roman"/>
                <w:b/>
                <w:sz w:val="28"/>
                <w:szCs w:val="28"/>
              </w:rPr>
              <w:t xml:space="preserve">Brique </w:t>
            </w:r>
            <w:r>
              <w:rPr>
                <w:rFonts w:cs="Times New Roman"/>
                <w:b/>
                <w:sz w:val="28"/>
                <w:szCs w:val="28"/>
              </w:rPr>
              <w:t>2</w:t>
            </w:r>
          </w:p>
        </w:tc>
      </w:tr>
      <w:tr w:rsidR="00BF334F" w:rsidRPr="001C15A5" w:rsidTr="007A6C82">
        <w:trPr>
          <w:trHeight w:val="306"/>
        </w:trPr>
        <w:tc>
          <w:tcPr>
            <w:tcW w:w="817" w:type="dxa"/>
          </w:tcPr>
          <w:p w:rsidR="00BF334F" w:rsidRPr="001C15A5" w:rsidRDefault="00BF334F" w:rsidP="007A6C82">
            <w:pPr>
              <w:jc w:val="center"/>
              <w:rPr>
                <w:rFonts w:cs="Times New Roman"/>
                <w:sz w:val="20"/>
                <w:szCs w:val="20"/>
              </w:rPr>
            </w:pPr>
          </w:p>
        </w:tc>
        <w:tc>
          <w:tcPr>
            <w:tcW w:w="3686" w:type="dxa"/>
            <w:tcBorders>
              <w:right w:val="single" w:sz="4" w:space="0" w:color="auto"/>
            </w:tcBorders>
            <w:vAlign w:val="center"/>
          </w:tcPr>
          <w:p w:rsidR="00BF334F" w:rsidRPr="001E2E02" w:rsidRDefault="00BF334F" w:rsidP="007A6C82">
            <w:pPr>
              <w:jc w:val="center"/>
              <w:rPr>
                <w:rFonts w:cs="Times New Roman"/>
                <w:b/>
                <w:sz w:val="20"/>
                <w:szCs w:val="20"/>
              </w:rPr>
            </w:pPr>
            <w:r w:rsidRPr="001E2E02">
              <w:rPr>
                <w:rFonts w:cs="Times New Roman"/>
                <w:b/>
                <w:sz w:val="20"/>
                <w:szCs w:val="20"/>
              </w:rPr>
              <w:t>La brutalité du feu</w:t>
            </w:r>
          </w:p>
        </w:tc>
        <w:tc>
          <w:tcPr>
            <w:tcW w:w="567" w:type="dxa"/>
            <w:tcBorders>
              <w:top w:val="nil"/>
              <w:left w:val="single" w:sz="4" w:space="0" w:color="auto"/>
              <w:bottom w:val="nil"/>
              <w:right w:val="single" w:sz="4" w:space="0" w:color="auto"/>
            </w:tcBorders>
            <w:vAlign w:val="center"/>
          </w:tcPr>
          <w:p w:rsidR="00BF334F" w:rsidRPr="001C15A5" w:rsidRDefault="00BF334F" w:rsidP="007A6C82">
            <w:pPr>
              <w:jc w:val="center"/>
              <w:rPr>
                <w:rFonts w:cs="Times New Roman"/>
                <w:sz w:val="20"/>
                <w:szCs w:val="20"/>
              </w:rPr>
            </w:pPr>
          </w:p>
        </w:tc>
        <w:tc>
          <w:tcPr>
            <w:tcW w:w="4536" w:type="dxa"/>
            <w:tcBorders>
              <w:left w:val="single" w:sz="4" w:space="0" w:color="auto"/>
            </w:tcBorders>
            <w:vAlign w:val="center"/>
          </w:tcPr>
          <w:p w:rsidR="00BF334F" w:rsidRPr="001C15A5" w:rsidRDefault="00BF334F" w:rsidP="007A6C82">
            <w:pPr>
              <w:jc w:val="center"/>
              <w:rPr>
                <w:rFonts w:cs="Times New Roman"/>
                <w:b/>
                <w:sz w:val="20"/>
                <w:szCs w:val="20"/>
              </w:rPr>
            </w:pPr>
            <w:r w:rsidRPr="001E2E02">
              <w:rPr>
                <w:rFonts w:cs="Times New Roman"/>
                <w:b/>
                <w:sz w:val="20"/>
                <w:szCs w:val="20"/>
              </w:rPr>
              <w:t>La brutalité du vent</w:t>
            </w:r>
          </w:p>
        </w:tc>
      </w:tr>
      <w:tr w:rsidR="00BF334F" w:rsidRPr="001C15A5" w:rsidTr="007A6C82">
        <w:trPr>
          <w:trHeight w:hRule="exact" w:val="262"/>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+ 3 PV</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 xml:space="preserve">Ambidextrie </w:t>
            </w:r>
            <w:r>
              <w:rPr>
                <w:rFonts w:cs="Times New Roman"/>
                <w:sz w:val="20"/>
                <w:szCs w:val="20"/>
              </w:rPr>
              <w:t>N</w:t>
            </w:r>
            <w:r w:rsidRPr="001E2E02">
              <w:rPr>
                <w:rFonts w:cs="Times New Roman"/>
                <w:sz w:val="20"/>
                <w:szCs w:val="20"/>
              </w:rPr>
              <w:t>2</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Anti-paralysie</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w:t>
            </w:r>
            <w:r>
              <w:rPr>
                <w:rFonts w:cs="Times New Roman"/>
                <w:sz w:val="20"/>
                <w:szCs w:val="20"/>
              </w:rPr>
              <w:t xml:space="preserve"> </w:t>
            </w:r>
            <w:r w:rsidRPr="001E2E02">
              <w:rPr>
                <w:rFonts w:cs="Times New Roman"/>
                <w:sz w:val="20"/>
                <w:szCs w:val="20"/>
              </w:rPr>
              <w:t>4 PV</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+ 3 PV</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r>
              <w:rPr>
                <w:rFonts w:cs="Times New Roman"/>
                <w:sz w:val="20"/>
                <w:szCs w:val="20"/>
              </w:rPr>
              <w:t>OU</w:t>
            </w:r>
          </w:p>
        </w:tc>
        <w:tc>
          <w:tcPr>
            <w:tcW w:w="4536" w:type="dxa"/>
            <w:tcBorders>
              <w:lef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Indémembrable</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Rage bestiale</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+ 4 PV</w:t>
            </w:r>
          </w:p>
        </w:tc>
      </w:tr>
      <w:tr w:rsidR="00BF334F" w:rsidRPr="001C15A5" w:rsidTr="007A6C82">
        <w:trPr>
          <w:trHeight w:val="240"/>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Cœur de phénix</w:t>
            </w:r>
          </w:p>
        </w:tc>
        <w:tc>
          <w:tcPr>
            <w:tcW w:w="567" w:type="dxa"/>
            <w:tcBorders>
              <w:top w:val="nil"/>
              <w:left w:val="single" w:sz="4" w:space="0" w:color="auto"/>
              <w:bottom w:val="single" w:sz="4" w:space="0" w:color="auto"/>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1C15A5" w:rsidRDefault="00BF334F" w:rsidP="007A6C82">
            <w:pPr>
              <w:rPr>
                <w:rFonts w:cs="Times New Roman"/>
                <w:sz w:val="20"/>
                <w:szCs w:val="20"/>
              </w:rPr>
            </w:pPr>
            <w:r w:rsidRPr="001E2E02">
              <w:rPr>
                <w:rFonts w:cs="Times New Roman"/>
                <w:sz w:val="20"/>
                <w:szCs w:val="20"/>
              </w:rPr>
              <w:t>Cuirasse du vent</w:t>
            </w:r>
          </w:p>
        </w:tc>
      </w:tr>
    </w:tbl>
    <w:tbl>
      <w:tblPr>
        <w:tblStyle w:val="Grilledutableau"/>
        <w:tblpPr w:leftFromText="141" w:rightFromText="141" w:vertAnchor="page" w:horzAnchor="margin" w:tblpXSpec="center" w:tblpY="5311"/>
        <w:tblW w:w="9606" w:type="dxa"/>
        <w:tblLayout w:type="fixed"/>
        <w:tblLook w:val="04A0" w:firstRow="1" w:lastRow="0" w:firstColumn="1" w:lastColumn="0" w:noHBand="0" w:noVBand="1"/>
      </w:tblPr>
      <w:tblGrid>
        <w:gridCol w:w="817"/>
        <w:gridCol w:w="3686"/>
        <w:gridCol w:w="567"/>
        <w:gridCol w:w="4536"/>
      </w:tblGrid>
      <w:tr w:rsidR="00BF334F" w:rsidRPr="001C15A5" w:rsidTr="007A6C82">
        <w:trPr>
          <w:trHeight w:val="563"/>
        </w:trPr>
        <w:tc>
          <w:tcPr>
            <w:tcW w:w="9606" w:type="dxa"/>
            <w:gridSpan w:val="4"/>
            <w:vAlign w:val="center"/>
          </w:tcPr>
          <w:p w:rsidR="00BF334F" w:rsidRPr="00524A4D" w:rsidRDefault="00BF334F" w:rsidP="007A6C82">
            <w:pPr>
              <w:jc w:val="center"/>
              <w:rPr>
                <w:rFonts w:cs="Times New Roman"/>
                <w:b/>
                <w:sz w:val="28"/>
                <w:szCs w:val="28"/>
              </w:rPr>
            </w:pPr>
            <w:r>
              <w:rPr>
                <w:rFonts w:cs="Times New Roman"/>
                <w:b/>
                <w:sz w:val="28"/>
                <w:szCs w:val="28"/>
              </w:rPr>
              <w:t>Choix 1</w:t>
            </w:r>
          </w:p>
        </w:tc>
      </w:tr>
      <w:tr w:rsidR="00BF334F" w:rsidRPr="001C15A5" w:rsidTr="007A6C82">
        <w:trPr>
          <w:trHeight w:val="306"/>
        </w:trPr>
        <w:tc>
          <w:tcPr>
            <w:tcW w:w="9606" w:type="dxa"/>
            <w:gridSpan w:val="4"/>
          </w:tcPr>
          <w:p w:rsidR="00BF334F" w:rsidRPr="00E06FFF" w:rsidRDefault="00BF334F" w:rsidP="007A6C82">
            <w:pPr>
              <w:jc w:val="center"/>
              <w:rPr>
                <w:rFonts w:cs="Times New Roman"/>
                <w:b/>
                <w:sz w:val="28"/>
                <w:szCs w:val="28"/>
              </w:rPr>
            </w:pPr>
            <w:r w:rsidRPr="00524A4D">
              <w:rPr>
                <w:rFonts w:cs="Times New Roman"/>
                <w:b/>
                <w:sz w:val="28"/>
                <w:szCs w:val="28"/>
              </w:rPr>
              <w:t>Brique 1</w:t>
            </w:r>
          </w:p>
        </w:tc>
      </w:tr>
      <w:tr w:rsidR="00BF334F" w:rsidRPr="001C15A5" w:rsidTr="007A6C82">
        <w:trPr>
          <w:trHeight w:val="306"/>
        </w:trPr>
        <w:tc>
          <w:tcPr>
            <w:tcW w:w="817" w:type="dxa"/>
          </w:tcPr>
          <w:p w:rsidR="00BF334F" w:rsidRPr="001C15A5" w:rsidRDefault="00BF334F" w:rsidP="007A6C82">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BF334F" w:rsidRPr="00E06FFF" w:rsidRDefault="00BF334F" w:rsidP="007A6C82">
            <w:pPr>
              <w:jc w:val="center"/>
              <w:rPr>
                <w:rFonts w:cs="Times New Roman"/>
                <w:b/>
                <w:sz w:val="20"/>
                <w:szCs w:val="20"/>
              </w:rPr>
            </w:pPr>
            <w:r>
              <w:rPr>
                <w:rFonts w:cs="Times New Roman"/>
                <w:b/>
                <w:sz w:val="20"/>
                <w:szCs w:val="20"/>
              </w:rPr>
              <w:t>Le lycan de la terre</w:t>
            </w:r>
          </w:p>
        </w:tc>
        <w:tc>
          <w:tcPr>
            <w:tcW w:w="567" w:type="dxa"/>
            <w:tcBorders>
              <w:top w:val="nil"/>
              <w:left w:val="single" w:sz="4" w:space="0" w:color="auto"/>
              <w:bottom w:val="nil"/>
              <w:right w:val="single" w:sz="4" w:space="0" w:color="auto"/>
            </w:tcBorders>
            <w:vAlign w:val="center"/>
          </w:tcPr>
          <w:p w:rsidR="00BF334F" w:rsidRPr="001C15A5" w:rsidRDefault="00BF334F" w:rsidP="007A6C82">
            <w:pPr>
              <w:jc w:val="center"/>
              <w:rPr>
                <w:rFonts w:cs="Times New Roman"/>
                <w:sz w:val="20"/>
                <w:szCs w:val="20"/>
              </w:rPr>
            </w:pPr>
          </w:p>
        </w:tc>
        <w:tc>
          <w:tcPr>
            <w:tcW w:w="4536" w:type="dxa"/>
            <w:tcBorders>
              <w:left w:val="single" w:sz="4" w:space="0" w:color="auto"/>
            </w:tcBorders>
            <w:vAlign w:val="center"/>
          </w:tcPr>
          <w:p w:rsidR="00BF334F" w:rsidRPr="001C15A5" w:rsidRDefault="00BF334F" w:rsidP="007A6C82">
            <w:pPr>
              <w:jc w:val="center"/>
              <w:rPr>
                <w:rFonts w:cs="Times New Roman"/>
                <w:b/>
                <w:sz w:val="20"/>
                <w:szCs w:val="20"/>
              </w:rPr>
            </w:pPr>
            <w:r w:rsidRPr="00E06FFF">
              <w:rPr>
                <w:rFonts w:cs="Times New Roman"/>
                <w:b/>
                <w:sz w:val="20"/>
                <w:szCs w:val="20"/>
              </w:rPr>
              <w:t xml:space="preserve">Le </w:t>
            </w:r>
            <w:r>
              <w:rPr>
                <w:rFonts w:cs="Times New Roman"/>
                <w:b/>
                <w:sz w:val="20"/>
                <w:szCs w:val="20"/>
              </w:rPr>
              <w:t>lycan de l’eau</w:t>
            </w:r>
            <w:r w:rsidRPr="00E06FFF">
              <w:rPr>
                <w:rFonts w:cs="Times New Roman"/>
                <w:b/>
                <w:sz w:val="20"/>
                <w:szCs w:val="20"/>
              </w:rPr>
              <w:t xml:space="preserve"> </w:t>
            </w:r>
          </w:p>
        </w:tc>
      </w:tr>
      <w:tr w:rsidR="00BF334F" w:rsidRPr="001C15A5" w:rsidTr="007A6C82">
        <w:trPr>
          <w:trHeight w:hRule="exact" w:val="262"/>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Anti-poison</w:t>
            </w:r>
          </w:p>
        </w:tc>
        <w:tc>
          <w:tcPr>
            <w:tcW w:w="567" w:type="dxa"/>
            <w:tcBorders>
              <w:top w:val="nil"/>
              <w:left w:val="single" w:sz="4" w:space="0" w:color="auto"/>
              <w:bottom w:val="nil"/>
              <w:right w:val="single" w:sz="4" w:space="0" w:color="auto"/>
            </w:tcBorders>
          </w:tcPr>
          <w:p w:rsidR="00BF334F" w:rsidRPr="008007E9" w:rsidRDefault="00BF334F" w:rsidP="007A6C82">
            <w:pPr>
              <w:rPr>
                <w:rFonts w:cs="Times New Roman"/>
                <w:sz w:val="20"/>
                <w:szCs w:val="20"/>
              </w:rPr>
            </w:pPr>
          </w:p>
        </w:tc>
        <w:tc>
          <w:tcPr>
            <w:tcW w:w="4536" w:type="dxa"/>
            <w:tcBorders>
              <w:left w:val="single" w:sz="4" w:space="0" w:color="auto"/>
            </w:tcBorders>
          </w:tcPr>
          <w:p w:rsidR="00BF334F" w:rsidRPr="008007E9" w:rsidRDefault="00BF334F" w:rsidP="007A6C82">
            <w:pPr>
              <w:rPr>
                <w:rFonts w:cs="Times New Roman"/>
                <w:sz w:val="20"/>
                <w:szCs w:val="20"/>
              </w:rPr>
            </w:pPr>
            <w:r w:rsidRPr="008007E9">
              <w:rPr>
                <w:rFonts w:cs="Times New Roman"/>
                <w:sz w:val="20"/>
                <w:szCs w:val="20"/>
              </w:rPr>
              <w:t xml:space="preserve">Morsure </w:t>
            </w:r>
            <w:r>
              <w:rPr>
                <w:rFonts w:cs="Times New Roman"/>
                <w:sz w:val="20"/>
                <w:szCs w:val="20"/>
              </w:rPr>
              <w:t>N</w:t>
            </w:r>
            <w:r w:rsidRPr="008007E9">
              <w:rPr>
                <w:rFonts w:cs="Times New Roman"/>
                <w:sz w:val="20"/>
                <w:szCs w:val="20"/>
              </w:rPr>
              <w:t>1</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+ 3 PV</w:t>
            </w:r>
          </w:p>
        </w:tc>
        <w:tc>
          <w:tcPr>
            <w:tcW w:w="567" w:type="dxa"/>
            <w:tcBorders>
              <w:top w:val="nil"/>
              <w:left w:val="single" w:sz="4" w:space="0" w:color="auto"/>
              <w:bottom w:val="nil"/>
              <w:right w:val="single" w:sz="4" w:space="0" w:color="auto"/>
            </w:tcBorders>
          </w:tcPr>
          <w:p w:rsidR="00BF334F" w:rsidRPr="008007E9" w:rsidRDefault="00BF334F" w:rsidP="007A6C82">
            <w:pPr>
              <w:rPr>
                <w:rFonts w:cs="Times New Roman"/>
                <w:sz w:val="20"/>
                <w:szCs w:val="20"/>
              </w:rPr>
            </w:pPr>
            <w:r>
              <w:rPr>
                <w:rFonts w:cs="Times New Roman"/>
                <w:sz w:val="20"/>
                <w:szCs w:val="20"/>
              </w:rPr>
              <w:t>OU</w:t>
            </w:r>
          </w:p>
        </w:tc>
        <w:tc>
          <w:tcPr>
            <w:tcW w:w="4536" w:type="dxa"/>
            <w:tcBorders>
              <w:left w:val="single" w:sz="4" w:space="0" w:color="auto"/>
            </w:tcBorders>
          </w:tcPr>
          <w:p w:rsidR="00BF334F" w:rsidRPr="008007E9" w:rsidRDefault="00BF334F" w:rsidP="007A6C82">
            <w:pPr>
              <w:rPr>
                <w:rFonts w:cs="Times New Roman"/>
                <w:sz w:val="20"/>
                <w:szCs w:val="20"/>
              </w:rPr>
            </w:pPr>
            <w:r w:rsidRPr="008007E9">
              <w:rPr>
                <w:rFonts w:cs="Times New Roman"/>
                <w:sz w:val="20"/>
                <w:szCs w:val="20"/>
              </w:rPr>
              <w:t xml:space="preserve">Morsure </w:t>
            </w:r>
            <w:r>
              <w:rPr>
                <w:rFonts w:cs="Times New Roman"/>
                <w:sz w:val="20"/>
                <w:szCs w:val="20"/>
              </w:rPr>
              <w:t>N</w:t>
            </w:r>
            <w:r w:rsidRPr="008007E9">
              <w:rPr>
                <w:rFonts w:cs="Times New Roman"/>
                <w:sz w:val="20"/>
                <w:szCs w:val="20"/>
              </w:rPr>
              <w:t>2</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crâne de fer</w:t>
            </w:r>
          </w:p>
        </w:tc>
        <w:tc>
          <w:tcPr>
            <w:tcW w:w="567" w:type="dxa"/>
            <w:tcBorders>
              <w:top w:val="nil"/>
              <w:left w:val="single" w:sz="4" w:space="0" w:color="auto"/>
              <w:bottom w:val="nil"/>
              <w:right w:val="single" w:sz="4" w:space="0" w:color="auto"/>
            </w:tcBorders>
          </w:tcPr>
          <w:p w:rsidR="00BF334F" w:rsidRPr="008007E9" w:rsidRDefault="00BF334F" w:rsidP="007A6C82">
            <w:pPr>
              <w:rPr>
                <w:rFonts w:cs="Times New Roman"/>
                <w:sz w:val="20"/>
                <w:szCs w:val="20"/>
              </w:rPr>
            </w:pPr>
          </w:p>
        </w:tc>
        <w:tc>
          <w:tcPr>
            <w:tcW w:w="4536" w:type="dxa"/>
            <w:tcBorders>
              <w:left w:val="single" w:sz="4" w:space="0" w:color="auto"/>
            </w:tcBorders>
          </w:tcPr>
          <w:p w:rsidR="00BF334F" w:rsidRPr="008007E9" w:rsidRDefault="00BF334F" w:rsidP="007A6C82">
            <w:pPr>
              <w:rPr>
                <w:rFonts w:cs="Times New Roman"/>
                <w:sz w:val="20"/>
                <w:szCs w:val="20"/>
              </w:rPr>
            </w:pPr>
            <w:r w:rsidRPr="008007E9">
              <w:rPr>
                <w:rFonts w:cs="Times New Roman"/>
                <w:sz w:val="20"/>
                <w:szCs w:val="20"/>
              </w:rPr>
              <w:t>+ 3 PV</w:t>
            </w:r>
            <w:r w:rsidRPr="008007E9">
              <w:rPr>
                <w:rFonts w:cs="Times New Roman"/>
                <w:sz w:val="20"/>
                <w:szCs w:val="20"/>
              </w:rPr>
              <w:tab/>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+ 3 PV</w:t>
            </w:r>
          </w:p>
        </w:tc>
        <w:tc>
          <w:tcPr>
            <w:tcW w:w="567" w:type="dxa"/>
            <w:tcBorders>
              <w:top w:val="nil"/>
              <w:left w:val="single" w:sz="4" w:space="0" w:color="auto"/>
              <w:bottom w:val="nil"/>
              <w:right w:val="single" w:sz="4" w:space="0" w:color="auto"/>
            </w:tcBorders>
          </w:tcPr>
          <w:p w:rsidR="00BF334F" w:rsidRPr="008007E9" w:rsidRDefault="00BF334F" w:rsidP="007A6C82">
            <w:pPr>
              <w:rPr>
                <w:rFonts w:cs="Times New Roman"/>
                <w:sz w:val="20"/>
                <w:szCs w:val="20"/>
              </w:rPr>
            </w:pPr>
          </w:p>
        </w:tc>
        <w:tc>
          <w:tcPr>
            <w:tcW w:w="4536" w:type="dxa"/>
            <w:tcBorders>
              <w:left w:val="single" w:sz="4" w:space="0" w:color="auto"/>
            </w:tcBorders>
          </w:tcPr>
          <w:p w:rsidR="00BF334F" w:rsidRPr="008007E9" w:rsidRDefault="00BF334F" w:rsidP="007A6C82">
            <w:pPr>
              <w:rPr>
                <w:rFonts w:cs="Times New Roman"/>
                <w:sz w:val="20"/>
                <w:szCs w:val="20"/>
              </w:rPr>
            </w:pPr>
            <w:r w:rsidRPr="008007E9">
              <w:rPr>
                <w:rFonts w:cs="Times New Roman"/>
                <w:sz w:val="20"/>
                <w:szCs w:val="20"/>
              </w:rPr>
              <w:t xml:space="preserve">Morsure </w:t>
            </w:r>
            <w:r>
              <w:rPr>
                <w:rFonts w:cs="Times New Roman"/>
                <w:sz w:val="20"/>
                <w:szCs w:val="20"/>
              </w:rPr>
              <w:t>N</w:t>
            </w:r>
            <w:r w:rsidRPr="008007E9">
              <w:rPr>
                <w:rFonts w:cs="Times New Roman"/>
                <w:sz w:val="20"/>
                <w:szCs w:val="20"/>
              </w:rPr>
              <w:t>3</w:t>
            </w:r>
          </w:p>
        </w:tc>
      </w:tr>
      <w:tr w:rsidR="00BF334F" w:rsidRPr="001C15A5" w:rsidTr="007A6C82">
        <w:trPr>
          <w:trHeight w:val="240"/>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Anti-répulsion</w:t>
            </w:r>
          </w:p>
        </w:tc>
        <w:tc>
          <w:tcPr>
            <w:tcW w:w="567" w:type="dxa"/>
            <w:tcBorders>
              <w:top w:val="nil"/>
              <w:left w:val="single" w:sz="4" w:space="0" w:color="auto"/>
              <w:bottom w:val="nil"/>
              <w:right w:val="single" w:sz="4" w:space="0" w:color="auto"/>
            </w:tcBorders>
          </w:tcPr>
          <w:p w:rsidR="00BF334F" w:rsidRPr="008007E9" w:rsidRDefault="00BF334F" w:rsidP="007A6C82">
            <w:pPr>
              <w:rPr>
                <w:rFonts w:cs="Times New Roman"/>
                <w:sz w:val="20"/>
                <w:szCs w:val="20"/>
              </w:rPr>
            </w:pPr>
          </w:p>
        </w:tc>
        <w:tc>
          <w:tcPr>
            <w:tcW w:w="4536" w:type="dxa"/>
            <w:tcBorders>
              <w:left w:val="single" w:sz="4" w:space="0" w:color="auto"/>
            </w:tcBorders>
          </w:tcPr>
          <w:p w:rsidR="00BF334F" w:rsidRPr="008007E9" w:rsidRDefault="00BF334F" w:rsidP="007A6C82">
            <w:pPr>
              <w:rPr>
                <w:rFonts w:cs="Times New Roman"/>
                <w:sz w:val="20"/>
                <w:szCs w:val="20"/>
              </w:rPr>
            </w:pPr>
            <w:r w:rsidRPr="008007E9">
              <w:rPr>
                <w:rFonts w:cs="Times New Roman"/>
                <w:sz w:val="20"/>
                <w:szCs w:val="20"/>
              </w:rPr>
              <w:t xml:space="preserve">Contamination </w:t>
            </w:r>
            <w:r>
              <w:rPr>
                <w:rFonts w:cs="Times New Roman"/>
                <w:sz w:val="20"/>
                <w:szCs w:val="20"/>
              </w:rPr>
              <w:t>N</w:t>
            </w:r>
            <w:r w:rsidRPr="008007E9">
              <w:rPr>
                <w:rFonts w:cs="Times New Roman"/>
                <w:sz w:val="20"/>
                <w:szCs w:val="20"/>
              </w:rPr>
              <w:t>1</w:t>
            </w:r>
          </w:p>
        </w:tc>
      </w:tr>
      <w:tr w:rsidR="00BF334F" w:rsidRPr="001C15A5" w:rsidTr="007A6C82">
        <w:trPr>
          <w:trHeight w:val="306"/>
        </w:trPr>
        <w:tc>
          <w:tcPr>
            <w:tcW w:w="9606" w:type="dxa"/>
            <w:gridSpan w:val="4"/>
          </w:tcPr>
          <w:p w:rsidR="00BF334F" w:rsidRPr="002E4497" w:rsidRDefault="00BF334F" w:rsidP="007A6C82">
            <w:pPr>
              <w:jc w:val="center"/>
              <w:rPr>
                <w:rFonts w:cs="Times New Roman"/>
                <w:b/>
                <w:sz w:val="20"/>
                <w:szCs w:val="20"/>
              </w:rPr>
            </w:pPr>
            <w:r>
              <w:rPr>
                <w:rFonts w:cs="Times New Roman"/>
                <w:b/>
                <w:sz w:val="28"/>
                <w:szCs w:val="28"/>
              </w:rPr>
              <w:t>Brique 2</w:t>
            </w:r>
          </w:p>
        </w:tc>
      </w:tr>
      <w:tr w:rsidR="00BF334F" w:rsidRPr="001C15A5" w:rsidTr="007A6C82">
        <w:trPr>
          <w:trHeight w:val="306"/>
        </w:trPr>
        <w:tc>
          <w:tcPr>
            <w:tcW w:w="817" w:type="dxa"/>
          </w:tcPr>
          <w:p w:rsidR="00BF334F" w:rsidRPr="001C15A5" w:rsidRDefault="00BF334F" w:rsidP="007A6C82">
            <w:pPr>
              <w:jc w:val="center"/>
              <w:rPr>
                <w:rFonts w:cs="Times New Roman"/>
                <w:sz w:val="20"/>
                <w:szCs w:val="20"/>
              </w:rPr>
            </w:pPr>
          </w:p>
        </w:tc>
        <w:tc>
          <w:tcPr>
            <w:tcW w:w="3686" w:type="dxa"/>
            <w:tcBorders>
              <w:right w:val="single" w:sz="4" w:space="0" w:color="auto"/>
            </w:tcBorders>
            <w:vAlign w:val="center"/>
          </w:tcPr>
          <w:p w:rsidR="00BF334F" w:rsidRPr="00E06FFF" w:rsidRDefault="00BF334F" w:rsidP="007A6C82">
            <w:pPr>
              <w:jc w:val="center"/>
              <w:rPr>
                <w:rFonts w:cs="Times New Roman"/>
                <w:b/>
                <w:sz w:val="20"/>
                <w:szCs w:val="20"/>
              </w:rPr>
            </w:pPr>
            <w:r w:rsidRPr="00E06FFF">
              <w:rPr>
                <w:rFonts w:cs="Times New Roman"/>
                <w:b/>
                <w:sz w:val="20"/>
                <w:szCs w:val="20"/>
              </w:rPr>
              <w:t>La brutalité de la terre</w:t>
            </w:r>
          </w:p>
        </w:tc>
        <w:tc>
          <w:tcPr>
            <w:tcW w:w="567" w:type="dxa"/>
            <w:tcBorders>
              <w:top w:val="nil"/>
              <w:left w:val="single" w:sz="4" w:space="0" w:color="auto"/>
              <w:bottom w:val="nil"/>
              <w:right w:val="single" w:sz="4" w:space="0" w:color="auto"/>
            </w:tcBorders>
            <w:vAlign w:val="center"/>
          </w:tcPr>
          <w:p w:rsidR="00BF334F" w:rsidRPr="001C15A5" w:rsidRDefault="00BF334F" w:rsidP="007A6C82">
            <w:pPr>
              <w:jc w:val="center"/>
              <w:rPr>
                <w:rFonts w:cs="Times New Roman"/>
                <w:sz w:val="20"/>
                <w:szCs w:val="20"/>
              </w:rPr>
            </w:pPr>
          </w:p>
        </w:tc>
        <w:tc>
          <w:tcPr>
            <w:tcW w:w="4536" w:type="dxa"/>
            <w:tcBorders>
              <w:left w:val="single" w:sz="4" w:space="0" w:color="auto"/>
            </w:tcBorders>
            <w:vAlign w:val="center"/>
          </w:tcPr>
          <w:p w:rsidR="00BF334F" w:rsidRPr="001C15A5" w:rsidRDefault="00BF334F" w:rsidP="007A6C82">
            <w:pPr>
              <w:jc w:val="center"/>
              <w:rPr>
                <w:rFonts w:cs="Times New Roman"/>
                <w:b/>
                <w:sz w:val="20"/>
                <w:szCs w:val="20"/>
              </w:rPr>
            </w:pPr>
            <w:r>
              <w:rPr>
                <w:rFonts w:cs="Times New Roman"/>
                <w:b/>
                <w:sz w:val="20"/>
                <w:szCs w:val="20"/>
              </w:rPr>
              <w:t>La brutalité de l’eau</w:t>
            </w:r>
            <w:r w:rsidRPr="00E06FFF">
              <w:rPr>
                <w:rFonts w:cs="Times New Roman"/>
                <w:b/>
                <w:sz w:val="20"/>
                <w:szCs w:val="20"/>
              </w:rPr>
              <w:t xml:space="preserve"> </w:t>
            </w:r>
          </w:p>
        </w:tc>
      </w:tr>
      <w:tr w:rsidR="00BF334F" w:rsidRPr="001C15A5" w:rsidTr="007A6C82">
        <w:trPr>
          <w:trHeight w:hRule="exact" w:val="262"/>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BF334F" w:rsidRPr="001C15A5" w:rsidRDefault="00BF334F" w:rsidP="007A6C82">
            <w:pPr>
              <w:rPr>
                <w:rFonts w:cs="Times New Roman"/>
                <w:sz w:val="20"/>
                <w:szCs w:val="20"/>
              </w:rPr>
            </w:pPr>
            <w:r w:rsidRPr="00E06FFF">
              <w:rPr>
                <w:rFonts w:cs="Times New Roman"/>
                <w:sz w:val="20"/>
                <w:szCs w:val="20"/>
              </w:rPr>
              <w:t>Force exceptionnel N1</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Morsure infecte</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BF334F" w:rsidRPr="001C15A5" w:rsidRDefault="00BF334F" w:rsidP="007A6C82">
            <w:pPr>
              <w:rPr>
                <w:rFonts w:cs="Times New Roman"/>
                <w:sz w:val="20"/>
                <w:szCs w:val="20"/>
              </w:rPr>
            </w:pPr>
            <w:r w:rsidRPr="00E06FFF">
              <w:rPr>
                <w:rFonts w:cs="Times New Roman"/>
                <w:sz w:val="20"/>
                <w:szCs w:val="20"/>
              </w:rPr>
              <w:t>Anti- charme</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r>
              <w:rPr>
                <w:rFonts w:cs="Times New Roman"/>
                <w:sz w:val="20"/>
                <w:szCs w:val="20"/>
              </w:rPr>
              <w:t>OU</w:t>
            </w:r>
          </w:p>
        </w:tc>
        <w:tc>
          <w:tcPr>
            <w:tcW w:w="4536" w:type="dxa"/>
            <w:tcBorders>
              <w:lef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+ 3 PV</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BF334F" w:rsidRPr="001C15A5" w:rsidRDefault="00BF334F" w:rsidP="007A6C82">
            <w:pPr>
              <w:rPr>
                <w:rFonts w:cs="Times New Roman"/>
                <w:sz w:val="20"/>
                <w:szCs w:val="20"/>
              </w:rPr>
            </w:pPr>
            <w:r w:rsidRPr="00E06FFF">
              <w:rPr>
                <w:rFonts w:cs="Times New Roman"/>
                <w:sz w:val="20"/>
                <w:szCs w:val="20"/>
              </w:rPr>
              <w:t>+ 3 PV</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Licher ses plaies</w:t>
            </w:r>
          </w:p>
        </w:tc>
      </w:tr>
      <w:tr w:rsidR="00BF334F" w:rsidRPr="001C15A5" w:rsidTr="007A6C82">
        <w:trPr>
          <w:trHeight w:val="251"/>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BF334F" w:rsidRPr="001C15A5" w:rsidRDefault="00BF334F" w:rsidP="007A6C82">
            <w:pPr>
              <w:rPr>
                <w:rFonts w:cs="Times New Roman"/>
                <w:sz w:val="20"/>
                <w:szCs w:val="20"/>
              </w:rPr>
            </w:pPr>
            <w:r>
              <w:rPr>
                <w:rFonts w:cs="Times New Roman"/>
                <w:sz w:val="20"/>
                <w:szCs w:val="20"/>
              </w:rPr>
              <w:t>Assommer N2</w:t>
            </w:r>
          </w:p>
        </w:tc>
        <w:tc>
          <w:tcPr>
            <w:tcW w:w="567" w:type="dxa"/>
            <w:tcBorders>
              <w:top w:val="nil"/>
              <w:left w:val="single" w:sz="4" w:space="0" w:color="auto"/>
              <w:bottom w:val="nil"/>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Anti-assassinat</w:t>
            </w:r>
          </w:p>
        </w:tc>
      </w:tr>
      <w:tr w:rsidR="00BF334F" w:rsidRPr="001C15A5" w:rsidTr="007A6C82">
        <w:trPr>
          <w:trHeight w:val="240"/>
        </w:trPr>
        <w:tc>
          <w:tcPr>
            <w:tcW w:w="817" w:type="dxa"/>
          </w:tcPr>
          <w:p w:rsidR="00BF334F" w:rsidRPr="001C15A5" w:rsidRDefault="00BF334F" w:rsidP="007A6C82">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BF334F" w:rsidRPr="001C15A5" w:rsidRDefault="00BF334F" w:rsidP="007A6C82">
            <w:pPr>
              <w:rPr>
                <w:rFonts w:cs="Times New Roman"/>
                <w:sz w:val="20"/>
                <w:szCs w:val="20"/>
              </w:rPr>
            </w:pPr>
            <w:r w:rsidRPr="00E06FFF">
              <w:rPr>
                <w:rFonts w:cs="Times New Roman"/>
                <w:sz w:val="20"/>
                <w:szCs w:val="20"/>
              </w:rPr>
              <w:t>Force exceptionnel N2</w:t>
            </w:r>
          </w:p>
        </w:tc>
        <w:tc>
          <w:tcPr>
            <w:tcW w:w="567" w:type="dxa"/>
            <w:tcBorders>
              <w:top w:val="nil"/>
              <w:left w:val="single" w:sz="4" w:space="0" w:color="auto"/>
              <w:bottom w:val="single" w:sz="4" w:space="0" w:color="auto"/>
              <w:right w:val="single" w:sz="4" w:space="0" w:color="auto"/>
            </w:tcBorders>
          </w:tcPr>
          <w:p w:rsidR="00BF334F" w:rsidRPr="001C15A5" w:rsidRDefault="00BF334F" w:rsidP="007A6C82">
            <w:pPr>
              <w:rPr>
                <w:rFonts w:cs="Times New Roman"/>
                <w:sz w:val="20"/>
                <w:szCs w:val="20"/>
              </w:rPr>
            </w:pPr>
          </w:p>
        </w:tc>
        <w:tc>
          <w:tcPr>
            <w:tcW w:w="4536" w:type="dxa"/>
            <w:tcBorders>
              <w:left w:val="single" w:sz="4" w:space="0" w:color="auto"/>
            </w:tcBorders>
          </w:tcPr>
          <w:p w:rsidR="00BF334F" w:rsidRPr="00E06FFF" w:rsidRDefault="00BF334F" w:rsidP="007A6C82">
            <w:pPr>
              <w:rPr>
                <w:rFonts w:cs="Times New Roman"/>
                <w:sz w:val="20"/>
                <w:szCs w:val="20"/>
              </w:rPr>
            </w:pPr>
            <w:r w:rsidRPr="00E06FFF">
              <w:rPr>
                <w:rFonts w:cs="Times New Roman"/>
                <w:sz w:val="20"/>
                <w:szCs w:val="20"/>
              </w:rPr>
              <w:t>Répulsion</w:t>
            </w:r>
          </w:p>
        </w:tc>
      </w:tr>
    </w:tbl>
    <w:p w:rsidR="00BF334F" w:rsidRPr="008B2A05" w:rsidRDefault="00BF334F" w:rsidP="00BF334F">
      <w:pPr>
        <w:rPr>
          <w:rFonts w:ascii="Arial" w:hAnsi="Arial" w:cs="Arial"/>
          <w:sz w:val="24"/>
          <w:szCs w:val="24"/>
        </w:rPr>
      </w:pPr>
      <w:r w:rsidRPr="008B2A05">
        <w:rPr>
          <w:rFonts w:ascii="Arial" w:hAnsi="Arial" w:cs="Arial"/>
          <w:sz w:val="24"/>
          <w:szCs w:val="24"/>
        </w:rPr>
        <w:t>Prendre une brique 1 dans cette discipline donne accès aux briques 2 uniquement si elle se trouve dans le même choix. Si un personnage souhaite prendre une brique dans le choix 1 et une dans le choix 2 il peut le faire mais pourra seulement choisir des briques 1.</w:t>
      </w:r>
    </w:p>
    <w:p w:rsidR="00B132A5" w:rsidRDefault="00B132A5">
      <w:pPr>
        <w:rPr>
          <w:rFonts w:ascii="Arial" w:eastAsia="Calibri" w:hAnsi="Arial" w:cs="Arial"/>
          <w:b/>
          <w:sz w:val="28"/>
          <w:szCs w:val="28"/>
        </w:rPr>
      </w:pPr>
    </w:p>
    <w:p w:rsidR="00157CE0" w:rsidRDefault="00157CE0" w:rsidP="00157CE0">
      <w:pPr>
        <w:jc w:val="center"/>
        <w:rPr>
          <w:rFonts w:ascii="Arial" w:hAnsi="Arial" w:cs="Arial"/>
          <w:b/>
          <w:sz w:val="28"/>
          <w:szCs w:val="28"/>
        </w:rPr>
      </w:pPr>
      <w:r>
        <w:rPr>
          <w:rFonts w:ascii="Arial" w:hAnsi="Arial" w:cs="Arial"/>
          <w:b/>
          <w:sz w:val="28"/>
          <w:szCs w:val="28"/>
        </w:rPr>
        <w:lastRenderedPageBreak/>
        <w:t>Créature Faunique / Créature Sylvanien</w:t>
      </w:r>
    </w:p>
    <w:p w:rsidR="00157CE0" w:rsidRPr="00DA229D" w:rsidRDefault="00157CE0" w:rsidP="00157CE0">
      <w:pPr>
        <w:jc w:val="center"/>
        <w:rPr>
          <w:rFonts w:ascii="Arial" w:hAnsi="Arial" w:cs="Arial"/>
          <w:sz w:val="28"/>
          <w:szCs w:val="28"/>
        </w:rPr>
      </w:pPr>
      <w:r>
        <w:rPr>
          <w:rFonts w:ascii="Arial" w:hAnsi="Arial" w:cs="Arial"/>
          <w:sz w:val="28"/>
          <w:szCs w:val="28"/>
        </w:rPr>
        <w:t>(</w:t>
      </w:r>
      <w:bookmarkStart w:id="0" w:name="_GoBack"/>
      <w:bookmarkEnd w:id="0"/>
      <w:r>
        <w:rPr>
          <w:rFonts w:ascii="Arial" w:hAnsi="Arial" w:cs="Arial"/>
          <w:sz w:val="28"/>
          <w:szCs w:val="28"/>
        </w:rPr>
        <w:t>11-20)</w:t>
      </w:r>
    </w:p>
    <w:tbl>
      <w:tblPr>
        <w:tblStyle w:val="Grilledutableau"/>
        <w:tblpPr w:leftFromText="141" w:rightFromText="141" w:vertAnchor="page" w:horzAnchor="margin" w:tblpY="2836"/>
        <w:tblW w:w="9606" w:type="dxa"/>
        <w:tblLayout w:type="fixed"/>
        <w:tblLook w:val="04A0" w:firstRow="1" w:lastRow="0" w:firstColumn="1" w:lastColumn="0" w:noHBand="0" w:noVBand="1"/>
      </w:tblPr>
      <w:tblGrid>
        <w:gridCol w:w="817"/>
        <w:gridCol w:w="2049"/>
        <w:gridCol w:w="602"/>
        <w:gridCol w:w="1064"/>
        <w:gridCol w:w="588"/>
        <w:gridCol w:w="280"/>
        <w:gridCol w:w="545"/>
        <w:gridCol w:w="3654"/>
        <w:gridCol w:w="7"/>
      </w:tblGrid>
      <w:tr w:rsidR="00157CE0" w:rsidRPr="001C15A5" w:rsidTr="007C5332">
        <w:trPr>
          <w:trHeight w:val="563"/>
        </w:trPr>
        <w:tc>
          <w:tcPr>
            <w:tcW w:w="9606" w:type="dxa"/>
            <w:gridSpan w:val="9"/>
            <w:vAlign w:val="center"/>
          </w:tcPr>
          <w:p w:rsidR="00157CE0" w:rsidRPr="00524A4D" w:rsidRDefault="00157CE0" w:rsidP="007C5332">
            <w:pPr>
              <w:jc w:val="center"/>
              <w:rPr>
                <w:rFonts w:cs="Times New Roman"/>
                <w:b/>
                <w:sz w:val="28"/>
                <w:szCs w:val="28"/>
              </w:rPr>
            </w:pPr>
            <w:r>
              <w:rPr>
                <w:rFonts w:cs="Times New Roman"/>
                <w:b/>
                <w:sz w:val="28"/>
                <w:szCs w:val="28"/>
              </w:rPr>
              <w:t>Choix 1</w:t>
            </w:r>
          </w:p>
        </w:tc>
      </w:tr>
      <w:tr w:rsidR="00157CE0" w:rsidRPr="001C15A5" w:rsidTr="007C5332">
        <w:trPr>
          <w:trHeight w:val="306"/>
        </w:trPr>
        <w:tc>
          <w:tcPr>
            <w:tcW w:w="9606" w:type="dxa"/>
            <w:gridSpan w:val="9"/>
          </w:tcPr>
          <w:p w:rsidR="00157CE0" w:rsidRPr="00E06FFF" w:rsidRDefault="00157CE0" w:rsidP="007C5332">
            <w:pPr>
              <w:jc w:val="center"/>
              <w:rPr>
                <w:rFonts w:cs="Times New Roman"/>
                <w:b/>
                <w:sz w:val="28"/>
                <w:szCs w:val="28"/>
              </w:rPr>
            </w:pPr>
            <w:r w:rsidRPr="00524A4D">
              <w:rPr>
                <w:rFonts w:cs="Times New Roman"/>
                <w:b/>
                <w:sz w:val="28"/>
                <w:szCs w:val="28"/>
              </w:rPr>
              <w:t>Brique 1</w:t>
            </w:r>
          </w:p>
        </w:tc>
      </w:tr>
      <w:tr w:rsidR="00157CE0" w:rsidRPr="001C15A5" w:rsidTr="007C5332">
        <w:trPr>
          <w:gridAfter w:val="1"/>
          <w:wAfter w:w="7" w:type="dxa"/>
          <w:trHeight w:val="306"/>
        </w:trPr>
        <w:tc>
          <w:tcPr>
            <w:tcW w:w="817" w:type="dxa"/>
          </w:tcPr>
          <w:p w:rsidR="00157CE0" w:rsidRPr="001C15A5" w:rsidRDefault="00157CE0" w:rsidP="007C5332">
            <w:pPr>
              <w:rPr>
                <w:rFonts w:cs="Times New Roman"/>
                <w:sz w:val="20"/>
                <w:szCs w:val="20"/>
              </w:rPr>
            </w:pPr>
            <w:r>
              <w:rPr>
                <w:rFonts w:cs="Times New Roman"/>
                <w:sz w:val="20"/>
                <w:szCs w:val="20"/>
              </w:rPr>
              <w:t>Niveau/ titre</w:t>
            </w:r>
          </w:p>
        </w:tc>
        <w:tc>
          <w:tcPr>
            <w:tcW w:w="2049" w:type="dxa"/>
            <w:tcBorders>
              <w:right w:val="single" w:sz="4" w:space="0" w:color="auto"/>
            </w:tcBorders>
            <w:vAlign w:val="center"/>
          </w:tcPr>
          <w:p w:rsidR="00157CE0" w:rsidRPr="00A33C8C" w:rsidRDefault="00157CE0" w:rsidP="007C5332">
            <w:pPr>
              <w:jc w:val="center"/>
              <w:rPr>
                <w:rFonts w:cs="Times New Roman"/>
                <w:b/>
                <w:sz w:val="20"/>
                <w:szCs w:val="20"/>
              </w:rPr>
            </w:pPr>
            <w:r w:rsidRPr="00A33C8C">
              <w:rPr>
                <w:rFonts w:ascii="Calibri" w:eastAsia="Calibri" w:hAnsi="Calibri" w:cs="Calibri"/>
                <w:b/>
                <w:sz w:val="20"/>
                <w:szCs w:val="20"/>
              </w:rPr>
              <w:t>Le rustre</w:t>
            </w:r>
          </w:p>
        </w:tc>
        <w:tc>
          <w:tcPr>
            <w:tcW w:w="602" w:type="dxa"/>
            <w:vMerge w:val="restart"/>
            <w:tcBorders>
              <w:right w:val="single" w:sz="4" w:space="0" w:color="auto"/>
            </w:tcBorders>
            <w:vAlign w:val="center"/>
          </w:tcPr>
          <w:p w:rsidR="00157CE0" w:rsidRPr="00A33C8C" w:rsidRDefault="00157CE0" w:rsidP="007C5332">
            <w:pPr>
              <w:rPr>
                <w:sz w:val="20"/>
                <w:szCs w:val="20"/>
              </w:rPr>
            </w:pPr>
            <w:r w:rsidRPr="00A33C8C">
              <w:rPr>
                <w:sz w:val="20"/>
                <w:szCs w:val="20"/>
              </w:rPr>
              <w:t>OU</w:t>
            </w:r>
          </w:p>
        </w:tc>
        <w:tc>
          <w:tcPr>
            <w:tcW w:w="1932" w:type="dxa"/>
            <w:gridSpan w:val="3"/>
            <w:tcBorders>
              <w:right w:val="single" w:sz="4" w:space="0" w:color="auto"/>
            </w:tcBorders>
            <w:vAlign w:val="center"/>
          </w:tcPr>
          <w:p w:rsidR="00157CE0" w:rsidRPr="00A33C8C" w:rsidRDefault="00157CE0" w:rsidP="007C5332">
            <w:pPr>
              <w:jc w:val="center"/>
              <w:rPr>
                <w:rFonts w:cstheme="minorHAnsi"/>
                <w:b/>
                <w:sz w:val="20"/>
                <w:szCs w:val="20"/>
              </w:rPr>
            </w:pPr>
            <w:r w:rsidRPr="00A33C8C">
              <w:rPr>
                <w:rFonts w:cstheme="minorHAnsi"/>
                <w:b/>
                <w:sz w:val="20"/>
                <w:szCs w:val="20"/>
              </w:rPr>
              <w:t>L’indomptable</w:t>
            </w:r>
          </w:p>
        </w:tc>
        <w:tc>
          <w:tcPr>
            <w:tcW w:w="545" w:type="dxa"/>
            <w:vMerge w:val="restart"/>
            <w:tcBorders>
              <w:top w:val="nil"/>
              <w:left w:val="single" w:sz="4" w:space="0" w:color="auto"/>
              <w:right w:val="single" w:sz="4" w:space="0" w:color="auto"/>
            </w:tcBorders>
            <w:vAlign w:val="center"/>
          </w:tcPr>
          <w:p w:rsidR="00157CE0" w:rsidRPr="001C15A5" w:rsidRDefault="00157CE0" w:rsidP="007C5332">
            <w:pPr>
              <w:rPr>
                <w:rFonts w:cs="Times New Roman"/>
                <w:sz w:val="20"/>
                <w:szCs w:val="20"/>
              </w:rPr>
            </w:pPr>
            <w:r>
              <w:rPr>
                <w:rFonts w:cs="Times New Roman"/>
                <w:sz w:val="20"/>
                <w:szCs w:val="20"/>
              </w:rPr>
              <w:t>OU</w:t>
            </w:r>
          </w:p>
        </w:tc>
        <w:tc>
          <w:tcPr>
            <w:tcW w:w="3654" w:type="dxa"/>
            <w:tcBorders>
              <w:left w:val="single" w:sz="4" w:space="0" w:color="auto"/>
            </w:tcBorders>
            <w:vAlign w:val="center"/>
          </w:tcPr>
          <w:p w:rsidR="00157CE0" w:rsidRPr="00A33C8C" w:rsidRDefault="00157CE0" w:rsidP="007C5332">
            <w:pPr>
              <w:jc w:val="center"/>
              <w:rPr>
                <w:rFonts w:cs="Times New Roman"/>
                <w:b/>
                <w:sz w:val="20"/>
                <w:szCs w:val="20"/>
              </w:rPr>
            </w:pPr>
            <w:r w:rsidRPr="00A33C8C">
              <w:rPr>
                <w:rFonts w:ascii="Calibri" w:eastAsia="Calibri" w:hAnsi="Calibri" w:cs="Calibri"/>
                <w:b/>
                <w:sz w:val="20"/>
                <w:szCs w:val="20"/>
              </w:rPr>
              <w:t>Le primitif</w:t>
            </w:r>
          </w:p>
        </w:tc>
      </w:tr>
      <w:tr w:rsidR="00157CE0" w:rsidRPr="001C15A5" w:rsidTr="007C5332">
        <w:trPr>
          <w:gridAfter w:val="1"/>
          <w:wAfter w:w="7" w:type="dxa"/>
          <w:trHeight w:hRule="exact" w:val="262"/>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1</w:t>
            </w:r>
          </w:p>
        </w:tc>
        <w:tc>
          <w:tcPr>
            <w:tcW w:w="2049" w:type="dxa"/>
            <w:tcBorders>
              <w:right w:val="single" w:sz="4" w:space="0" w:color="auto"/>
            </w:tcBorders>
          </w:tcPr>
          <w:p w:rsidR="00157CE0" w:rsidRPr="00A33C8C" w:rsidRDefault="00157CE0" w:rsidP="007C5332">
            <w:pPr>
              <w:rPr>
                <w:rFonts w:cstheme="minorHAnsi"/>
                <w:sz w:val="20"/>
                <w:szCs w:val="20"/>
              </w:rPr>
            </w:pPr>
            <w:r>
              <w:rPr>
                <w:rFonts w:cstheme="minorHAnsi"/>
                <w:sz w:val="20"/>
                <w:szCs w:val="20"/>
              </w:rPr>
              <w:t>C</w:t>
            </w:r>
            <w:r w:rsidRPr="00A33C8C">
              <w:rPr>
                <w:rFonts w:cstheme="minorHAnsi"/>
                <w:sz w:val="20"/>
                <w:szCs w:val="20"/>
              </w:rPr>
              <w:t xml:space="preserve">râne de fer </w:t>
            </w:r>
          </w:p>
        </w:tc>
        <w:tc>
          <w:tcPr>
            <w:tcW w:w="602" w:type="dxa"/>
            <w:vMerge/>
            <w:tcBorders>
              <w:right w:val="single" w:sz="4" w:space="0" w:color="auto"/>
            </w:tcBorders>
          </w:tcPr>
          <w:p w:rsidR="00157CE0" w:rsidRPr="00A33C8C" w:rsidRDefault="00157CE0" w:rsidP="007C5332">
            <w:pPr>
              <w:rPr>
                <w:sz w:val="20"/>
                <w:szCs w:val="20"/>
              </w:rPr>
            </w:pPr>
          </w:p>
        </w:tc>
        <w:tc>
          <w:tcPr>
            <w:tcW w:w="1932" w:type="dxa"/>
            <w:gridSpan w:val="3"/>
            <w:tcBorders>
              <w:right w:val="single" w:sz="4" w:space="0" w:color="auto"/>
            </w:tcBorders>
          </w:tcPr>
          <w:p w:rsidR="00157CE0" w:rsidRPr="00A33C8C" w:rsidRDefault="00157CE0" w:rsidP="007C5332">
            <w:pPr>
              <w:rPr>
                <w:sz w:val="20"/>
                <w:szCs w:val="20"/>
              </w:rPr>
            </w:pPr>
            <w:r w:rsidRPr="00A33C8C">
              <w:rPr>
                <w:sz w:val="20"/>
                <w:szCs w:val="20"/>
              </w:rPr>
              <w:t xml:space="preserve">Esprit renforci </w:t>
            </w:r>
          </w:p>
        </w:tc>
        <w:tc>
          <w:tcPr>
            <w:tcW w:w="545" w:type="dxa"/>
            <w:vMerge/>
            <w:tcBorders>
              <w:left w:val="single" w:sz="4" w:space="0" w:color="auto"/>
              <w:right w:val="single" w:sz="4" w:space="0" w:color="auto"/>
            </w:tcBorders>
          </w:tcPr>
          <w:p w:rsidR="00157CE0" w:rsidRPr="008007E9" w:rsidRDefault="00157CE0" w:rsidP="007C5332">
            <w:pPr>
              <w:rPr>
                <w:rFonts w:cs="Times New Roman"/>
                <w:sz w:val="20"/>
                <w:szCs w:val="20"/>
              </w:rPr>
            </w:pPr>
          </w:p>
        </w:tc>
        <w:tc>
          <w:tcPr>
            <w:tcW w:w="3654" w:type="dxa"/>
            <w:tcBorders>
              <w:left w:val="single" w:sz="4" w:space="0" w:color="auto"/>
            </w:tcBorders>
          </w:tcPr>
          <w:p w:rsidR="00157CE0" w:rsidRPr="00A33C8C" w:rsidRDefault="00157CE0" w:rsidP="007C5332">
            <w:pPr>
              <w:spacing w:line="256" w:lineRule="auto"/>
              <w:rPr>
                <w:rFonts w:cstheme="minorHAnsi"/>
                <w:sz w:val="20"/>
                <w:szCs w:val="20"/>
              </w:rPr>
            </w:pPr>
            <w:r w:rsidRPr="00A33C8C">
              <w:rPr>
                <w:rFonts w:cstheme="minorHAnsi"/>
                <w:sz w:val="20"/>
                <w:szCs w:val="20"/>
              </w:rPr>
              <w:t>+2 PV</w:t>
            </w:r>
          </w:p>
        </w:tc>
      </w:tr>
      <w:tr w:rsidR="00157CE0" w:rsidRPr="001C15A5" w:rsidTr="007C5332">
        <w:trPr>
          <w:gridAfter w:val="1"/>
          <w:wAfter w:w="7" w:type="dxa"/>
          <w:trHeight w:val="251"/>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2</w:t>
            </w:r>
          </w:p>
        </w:tc>
        <w:tc>
          <w:tcPr>
            <w:tcW w:w="2049" w:type="dxa"/>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 xml:space="preserve">Flaire du mensonge </w:t>
            </w:r>
          </w:p>
        </w:tc>
        <w:tc>
          <w:tcPr>
            <w:tcW w:w="602" w:type="dxa"/>
            <w:vMerge/>
            <w:tcBorders>
              <w:right w:val="single" w:sz="4" w:space="0" w:color="auto"/>
            </w:tcBorders>
          </w:tcPr>
          <w:p w:rsidR="00157CE0" w:rsidRPr="00A33C8C" w:rsidRDefault="00157CE0" w:rsidP="007C5332">
            <w:pPr>
              <w:rPr>
                <w:sz w:val="20"/>
                <w:szCs w:val="20"/>
              </w:rPr>
            </w:pPr>
          </w:p>
        </w:tc>
        <w:tc>
          <w:tcPr>
            <w:tcW w:w="1932" w:type="dxa"/>
            <w:gridSpan w:val="3"/>
            <w:tcBorders>
              <w:right w:val="single" w:sz="4" w:space="0" w:color="auto"/>
            </w:tcBorders>
          </w:tcPr>
          <w:p w:rsidR="00157CE0" w:rsidRPr="00A33C8C" w:rsidRDefault="00157CE0" w:rsidP="007C5332">
            <w:pPr>
              <w:rPr>
                <w:sz w:val="20"/>
                <w:szCs w:val="20"/>
              </w:rPr>
            </w:pPr>
            <w:r w:rsidRPr="00A33C8C">
              <w:rPr>
                <w:sz w:val="20"/>
                <w:szCs w:val="20"/>
              </w:rPr>
              <w:t>+ 2 PV</w:t>
            </w:r>
          </w:p>
        </w:tc>
        <w:tc>
          <w:tcPr>
            <w:tcW w:w="545" w:type="dxa"/>
            <w:vMerge/>
            <w:tcBorders>
              <w:left w:val="single" w:sz="4" w:space="0" w:color="auto"/>
              <w:right w:val="single" w:sz="4" w:space="0" w:color="auto"/>
            </w:tcBorders>
          </w:tcPr>
          <w:p w:rsidR="00157CE0" w:rsidRPr="008007E9" w:rsidRDefault="00157CE0" w:rsidP="007C5332">
            <w:pPr>
              <w:rPr>
                <w:rFonts w:cs="Times New Roman"/>
                <w:sz w:val="20"/>
                <w:szCs w:val="20"/>
              </w:rPr>
            </w:pPr>
          </w:p>
        </w:tc>
        <w:tc>
          <w:tcPr>
            <w:tcW w:w="3654" w:type="dxa"/>
            <w:tcBorders>
              <w:left w:val="single" w:sz="4" w:space="0" w:color="auto"/>
            </w:tcBorders>
          </w:tcPr>
          <w:p w:rsidR="00157CE0" w:rsidRPr="00A33C8C" w:rsidRDefault="00157CE0" w:rsidP="007C5332">
            <w:pPr>
              <w:spacing w:line="256" w:lineRule="auto"/>
              <w:rPr>
                <w:rFonts w:cstheme="minorHAnsi"/>
                <w:sz w:val="20"/>
                <w:szCs w:val="20"/>
              </w:rPr>
            </w:pPr>
            <w:r w:rsidRPr="00A33C8C">
              <w:rPr>
                <w:rFonts w:cstheme="minorHAnsi"/>
                <w:sz w:val="20"/>
                <w:szCs w:val="20"/>
              </w:rPr>
              <w:t>Morsure infecte/contamination N1</w:t>
            </w:r>
          </w:p>
        </w:tc>
      </w:tr>
      <w:tr w:rsidR="00157CE0" w:rsidRPr="001C15A5" w:rsidTr="007C5332">
        <w:trPr>
          <w:gridAfter w:val="1"/>
          <w:wAfter w:w="7" w:type="dxa"/>
          <w:trHeight w:val="251"/>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3</w:t>
            </w:r>
          </w:p>
        </w:tc>
        <w:tc>
          <w:tcPr>
            <w:tcW w:w="2049" w:type="dxa"/>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 xml:space="preserve">+1 PV Magique </w:t>
            </w:r>
          </w:p>
        </w:tc>
        <w:tc>
          <w:tcPr>
            <w:tcW w:w="602" w:type="dxa"/>
            <w:vMerge/>
            <w:tcBorders>
              <w:right w:val="single" w:sz="4" w:space="0" w:color="auto"/>
            </w:tcBorders>
          </w:tcPr>
          <w:p w:rsidR="00157CE0" w:rsidRPr="00A33C8C" w:rsidRDefault="00157CE0" w:rsidP="007C5332">
            <w:pPr>
              <w:rPr>
                <w:sz w:val="20"/>
                <w:szCs w:val="20"/>
              </w:rPr>
            </w:pPr>
          </w:p>
        </w:tc>
        <w:tc>
          <w:tcPr>
            <w:tcW w:w="1932" w:type="dxa"/>
            <w:gridSpan w:val="3"/>
            <w:tcBorders>
              <w:right w:val="single" w:sz="4" w:space="0" w:color="auto"/>
            </w:tcBorders>
          </w:tcPr>
          <w:p w:rsidR="00157CE0" w:rsidRPr="00A33C8C" w:rsidRDefault="00157CE0" w:rsidP="007C5332">
            <w:pPr>
              <w:rPr>
                <w:sz w:val="20"/>
                <w:szCs w:val="20"/>
              </w:rPr>
            </w:pPr>
            <w:r w:rsidRPr="00A33C8C">
              <w:rPr>
                <w:sz w:val="20"/>
                <w:szCs w:val="20"/>
              </w:rPr>
              <w:t>Frappe amnésique</w:t>
            </w:r>
          </w:p>
        </w:tc>
        <w:tc>
          <w:tcPr>
            <w:tcW w:w="545" w:type="dxa"/>
            <w:vMerge/>
            <w:tcBorders>
              <w:left w:val="single" w:sz="4" w:space="0" w:color="auto"/>
              <w:right w:val="single" w:sz="4" w:space="0" w:color="auto"/>
            </w:tcBorders>
          </w:tcPr>
          <w:p w:rsidR="00157CE0" w:rsidRPr="008007E9" w:rsidRDefault="00157CE0" w:rsidP="007C5332">
            <w:pPr>
              <w:rPr>
                <w:rFonts w:cs="Times New Roman"/>
                <w:sz w:val="20"/>
                <w:szCs w:val="20"/>
              </w:rPr>
            </w:pPr>
          </w:p>
        </w:tc>
        <w:tc>
          <w:tcPr>
            <w:tcW w:w="3654" w:type="dxa"/>
            <w:tcBorders>
              <w:left w:val="single" w:sz="4" w:space="0" w:color="auto"/>
            </w:tcBorders>
          </w:tcPr>
          <w:p w:rsidR="00157CE0" w:rsidRPr="00A33C8C" w:rsidRDefault="00157CE0" w:rsidP="007C5332">
            <w:pPr>
              <w:spacing w:line="256" w:lineRule="auto"/>
              <w:rPr>
                <w:rFonts w:cstheme="minorHAnsi"/>
                <w:sz w:val="20"/>
                <w:szCs w:val="20"/>
              </w:rPr>
            </w:pPr>
            <w:r w:rsidRPr="00A33C8C">
              <w:rPr>
                <w:rFonts w:cstheme="minorHAnsi"/>
                <w:sz w:val="20"/>
                <w:szCs w:val="20"/>
              </w:rPr>
              <w:t xml:space="preserve">Force exceptionnel N1 </w:t>
            </w:r>
          </w:p>
        </w:tc>
      </w:tr>
      <w:tr w:rsidR="00157CE0" w:rsidRPr="001C15A5" w:rsidTr="007C5332">
        <w:trPr>
          <w:gridAfter w:val="1"/>
          <w:wAfter w:w="7" w:type="dxa"/>
          <w:trHeight w:val="251"/>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4</w:t>
            </w:r>
          </w:p>
        </w:tc>
        <w:tc>
          <w:tcPr>
            <w:tcW w:w="2049" w:type="dxa"/>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 xml:space="preserve">Frappe handicapante </w:t>
            </w:r>
          </w:p>
        </w:tc>
        <w:tc>
          <w:tcPr>
            <w:tcW w:w="602" w:type="dxa"/>
            <w:vMerge/>
            <w:tcBorders>
              <w:right w:val="single" w:sz="4" w:space="0" w:color="auto"/>
            </w:tcBorders>
          </w:tcPr>
          <w:p w:rsidR="00157CE0" w:rsidRPr="00A33C8C" w:rsidRDefault="00157CE0" w:rsidP="007C5332">
            <w:pPr>
              <w:rPr>
                <w:sz w:val="20"/>
                <w:szCs w:val="20"/>
              </w:rPr>
            </w:pPr>
          </w:p>
        </w:tc>
        <w:tc>
          <w:tcPr>
            <w:tcW w:w="1932" w:type="dxa"/>
            <w:gridSpan w:val="3"/>
            <w:tcBorders>
              <w:right w:val="single" w:sz="4" w:space="0" w:color="auto"/>
            </w:tcBorders>
          </w:tcPr>
          <w:p w:rsidR="00157CE0" w:rsidRPr="00A33C8C" w:rsidRDefault="00157CE0" w:rsidP="007C5332">
            <w:pPr>
              <w:rPr>
                <w:sz w:val="20"/>
                <w:szCs w:val="20"/>
              </w:rPr>
            </w:pPr>
            <w:r w:rsidRPr="00A33C8C">
              <w:rPr>
                <w:sz w:val="20"/>
                <w:szCs w:val="20"/>
              </w:rPr>
              <w:t xml:space="preserve">Coup atrophiant  </w:t>
            </w:r>
          </w:p>
        </w:tc>
        <w:tc>
          <w:tcPr>
            <w:tcW w:w="545" w:type="dxa"/>
            <w:vMerge/>
            <w:tcBorders>
              <w:left w:val="single" w:sz="4" w:space="0" w:color="auto"/>
              <w:right w:val="single" w:sz="4" w:space="0" w:color="auto"/>
            </w:tcBorders>
          </w:tcPr>
          <w:p w:rsidR="00157CE0" w:rsidRPr="008007E9" w:rsidRDefault="00157CE0" w:rsidP="007C5332">
            <w:pPr>
              <w:rPr>
                <w:rFonts w:cs="Times New Roman"/>
                <w:sz w:val="20"/>
                <w:szCs w:val="20"/>
              </w:rPr>
            </w:pPr>
          </w:p>
        </w:tc>
        <w:tc>
          <w:tcPr>
            <w:tcW w:w="3654" w:type="dxa"/>
            <w:tcBorders>
              <w:left w:val="single" w:sz="4" w:space="0" w:color="auto"/>
            </w:tcBorders>
          </w:tcPr>
          <w:p w:rsidR="00157CE0" w:rsidRPr="00A33C8C" w:rsidRDefault="00157CE0" w:rsidP="007C5332">
            <w:pPr>
              <w:spacing w:line="256" w:lineRule="auto"/>
              <w:rPr>
                <w:rFonts w:cstheme="minorHAnsi"/>
                <w:sz w:val="20"/>
                <w:szCs w:val="20"/>
              </w:rPr>
            </w:pPr>
            <w:r w:rsidRPr="00A33C8C">
              <w:rPr>
                <w:rFonts w:cstheme="minorHAnsi"/>
                <w:sz w:val="20"/>
                <w:szCs w:val="20"/>
              </w:rPr>
              <w:t>+2 PV</w:t>
            </w:r>
          </w:p>
        </w:tc>
      </w:tr>
      <w:tr w:rsidR="00157CE0" w:rsidRPr="001C15A5" w:rsidTr="007C5332">
        <w:trPr>
          <w:gridAfter w:val="1"/>
          <w:wAfter w:w="7" w:type="dxa"/>
          <w:trHeight w:val="240"/>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5</w:t>
            </w:r>
          </w:p>
        </w:tc>
        <w:tc>
          <w:tcPr>
            <w:tcW w:w="2049" w:type="dxa"/>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 xml:space="preserve">Frappe bouleversante </w:t>
            </w:r>
          </w:p>
        </w:tc>
        <w:tc>
          <w:tcPr>
            <w:tcW w:w="602" w:type="dxa"/>
            <w:vMerge/>
            <w:tcBorders>
              <w:right w:val="single" w:sz="4" w:space="0" w:color="auto"/>
            </w:tcBorders>
          </w:tcPr>
          <w:p w:rsidR="00157CE0" w:rsidRPr="00A33C8C" w:rsidRDefault="00157CE0" w:rsidP="007C5332">
            <w:pPr>
              <w:rPr>
                <w:sz w:val="20"/>
                <w:szCs w:val="20"/>
              </w:rPr>
            </w:pPr>
          </w:p>
        </w:tc>
        <w:tc>
          <w:tcPr>
            <w:tcW w:w="1932" w:type="dxa"/>
            <w:gridSpan w:val="3"/>
            <w:tcBorders>
              <w:right w:val="single" w:sz="4" w:space="0" w:color="auto"/>
            </w:tcBorders>
          </w:tcPr>
          <w:p w:rsidR="00157CE0" w:rsidRPr="00A33C8C" w:rsidRDefault="00157CE0" w:rsidP="007C5332">
            <w:pPr>
              <w:rPr>
                <w:sz w:val="20"/>
                <w:szCs w:val="20"/>
              </w:rPr>
            </w:pPr>
            <w:r w:rsidRPr="00A33C8C">
              <w:rPr>
                <w:sz w:val="20"/>
                <w:szCs w:val="20"/>
              </w:rPr>
              <w:t xml:space="preserve">Cuirasse de bois </w:t>
            </w:r>
          </w:p>
        </w:tc>
        <w:tc>
          <w:tcPr>
            <w:tcW w:w="545" w:type="dxa"/>
            <w:vMerge/>
            <w:tcBorders>
              <w:left w:val="single" w:sz="4" w:space="0" w:color="auto"/>
              <w:bottom w:val="nil"/>
              <w:right w:val="single" w:sz="4" w:space="0" w:color="auto"/>
            </w:tcBorders>
          </w:tcPr>
          <w:p w:rsidR="00157CE0" w:rsidRPr="008007E9" w:rsidRDefault="00157CE0" w:rsidP="007C5332">
            <w:pPr>
              <w:rPr>
                <w:rFonts w:cs="Times New Roman"/>
                <w:sz w:val="20"/>
                <w:szCs w:val="20"/>
              </w:rPr>
            </w:pPr>
          </w:p>
        </w:tc>
        <w:tc>
          <w:tcPr>
            <w:tcW w:w="3654" w:type="dxa"/>
            <w:tcBorders>
              <w:left w:val="single" w:sz="4" w:space="0" w:color="auto"/>
            </w:tcBorders>
          </w:tcPr>
          <w:p w:rsidR="00157CE0" w:rsidRPr="00A33C8C" w:rsidRDefault="00157CE0" w:rsidP="007C5332">
            <w:pPr>
              <w:spacing w:line="256" w:lineRule="auto"/>
              <w:rPr>
                <w:rFonts w:cstheme="minorHAnsi"/>
                <w:sz w:val="20"/>
                <w:szCs w:val="20"/>
              </w:rPr>
            </w:pPr>
            <w:r w:rsidRPr="00A33C8C">
              <w:rPr>
                <w:rFonts w:cstheme="minorHAnsi"/>
                <w:sz w:val="20"/>
                <w:szCs w:val="20"/>
              </w:rPr>
              <w:t xml:space="preserve">Force exceptionnel N2 </w:t>
            </w:r>
          </w:p>
        </w:tc>
      </w:tr>
      <w:tr w:rsidR="00157CE0" w:rsidRPr="001C15A5" w:rsidTr="007C5332">
        <w:trPr>
          <w:trHeight w:val="306"/>
        </w:trPr>
        <w:tc>
          <w:tcPr>
            <w:tcW w:w="9606" w:type="dxa"/>
            <w:gridSpan w:val="9"/>
          </w:tcPr>
          <w:p w:rsidR="00157CE0" w:rsidRPr="002E4497" w:rsidRDefault="00157CE0" w:rsidP="007C5332">
            <w:pPr>
              <w:jc w:val="center"/>
              <w:rPr>
                <w:rFonts w:cs="Times New Roman"/>
                <w:b/>
                <w:sz w:val="20"/>
                <w:szCs w:val="20"/>
              </w:rPr>
            </w:pPr>
            <w:r>
              <w:rPr>
                <w:rFonts w:cs="Times New Roman"/>
                <w:b/>
                <w:sz w:val="28"/>
                <w:szCs w:val="28"/>
              </w:rPr>
              <w:t>Brique 2</w:t>
            </w:r>
          </w:p>
        </w:tc>
      </w:tr>
      <w:tr w:rsidR="00157CE0" w:rsidRPr="001C15A5" w:rsidTr="007C5332">
        <w:trPr>
          <w:gridAfter w:val="1"/>
          <w:wAfter w:w="7" w:type="dxa"/>
          <w:trHeight w:val="306"/>
        </w:trPr>
        <w:tc>
          <w:tcPr>
            <w:tcW w:w="817" w:type="dxa"/>
          </w:tcPr>
          <w:p w:rsidR="00157CE0" w:rsidRPr="001C15A5" w:rsidRDefault="00157CE0" w:rsidP="007C5332">
            <w:pPr>
              <w:jc w:val="center"/>
              <w:rPr>
                <w:rFonts w:cs="Times New Roman"/>
                <w:sz w:val="20"/>
                <w:szCs w:val="20"/>
              </w:rPr>
            </w:pPr>
          </w:p>
        </w:tc>
        <w:tc>
          <w:tcPr>
            <w:tcW w:w="3715" w:type="dxa"/>
            <w:gridSpan w:val="3"/>
            <w:tcBorders>
              <w:right w:val="single" w:sz="4" w:space="0" w:color="auto"/>
            </w:tcBorders>
            <w:vAlign w:val="center"/>
          </w:tcPr>
          <w:p w:rsidR="00157CE0" w:rsidRPr="00E06FFF" w:rsidRDefault="00157CE0" w:rsidP="007C5332">
            <w:pPr>
              <w:jc w:val="center"/>
              <w:rPr>
                <w:rFonts w:cs="Times New Roman"/>
                <w:b/>
                <w:sz w:val="20"/>
                <w:szCs w:val="20"/>
              </w:rPr>
            </w:pPr>
            <w:r w:rsidRPr="00C65F35">
              <w:rPr>
                <w:rFonts w:cs="Times New Roman"/>
                <w:b/>
                <w:sz w:val="20"/>
                <w:szCs w:val="20"/>
              </w:rPr>
              <w:t>Le féroce</w:t>
            </w:r>
          </w:p>
        </w:tc>
        <w:tc>
          <w:tcPr>
            <w:tcW w:w="588" w:type="dxa"/>
            <w:vMerge w:val="restart"/>
            <w:vAlign w:val="center"/>
          </w:tcPr>
          <w:p w:rsidR="00157CE0" w:rsidRPr="00A33C8C" w:rsidRDefault="00157CE0" w:rsidP="007C5332">
            <w:pPr>
              <w:rPr>
                <w:sz w:val="20"/>
                <w:szCs w:val="20"/>
              </w:rPr>
            </w:pPr>
            <w:r w:rsidRPr="00A33C8C">
              <w:rPr>
                <w:sz w:val="20"/>
                <w:szCs w:val="20"/>
              </w:rPr>
              <w:t>OU</w:t>
            </w:r>
          </w:p>
        </w:tc>
        <w:tc>
          <w:tcPr>
            <w:tcW w:w="4479" w:type="dxa"/>
            <w:gridSpan w:val="3"/>
            <w:tcBorders>
              <w:right w:val="single" w:sz="4" w:space="0" w:color="auto"/>
            </w:tcBorders>
            <w:vAlign w:val="center"/>
          </w:tcPr>
          <w:p w:rsidR="00157CE0" w:rsidRPr="00C65F35" w:rsidRDefault="00157CE0" w:rsidP="007C5332">
            <w:pPr>
              <w:jc w:val="center"/>
              <w:rPr>
                <w:rFonts w:cs="Times New Roman"/>
                <w:b/>
                <w:sz w:val="20"/>
                <w:szCs w:val="20"/>
              </w:rPr>
            </w:pPr>
            <w:r w:rsidRPr="00C65F35">
              <w:rPr>
                <w:rFonts w:cs="Times New Roman"/>
                <w:b/>
                <w:sz w:val="20"/>
                <w:szCs w:val="20"/>
              </w:rPr>
              <w:t>L’inhumain</w:t>
            </w:r>
          </w:p>
        </w:tc>
      </w:tr>
      <w:tr w:rsidR="00157CE0" w:rsidRPr="001C15A5" w:rsidTr="007C5332">
        <w:trPr>
          <w:gridAfter w:val="1"/>
          <w:wAfter w:w="7" w:type="dxa"/>
          <w:trHeight w:hRule="exact" w:val="262"/>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1</w:t>
            </w:r>
          </w:p>
        </w:tc>
        <w:tc>
          <w:tcPr>
            <w:tcW w:w="3715" w:type="dxa"/>
            <w:gridSpan w:val="3"/>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Cannibalisme N1</w:t>
            </w:r>
          </w:p>
        </w:tc>
        <w:tc>
          <w:tcPr>
            <w:tcW w:w="588" w:type="dxa"/>
            <w:vMerge/>
          </w:tcPr>
          <w:p w:rsidR="00157CE0" w:rsidRPr="00A33C8C" w:rsidRDefault="00157CE0" w:rsidP="007C5332">
            <w:pPr>
              <w:rPr>
                <w:sz w:val="20"/>
                <w:szCs w:val="20"/>
              </w:rPr>
            </w:pPr>
          </w:p>
        </w:tc>
        <w:tc>
          <w:tcPr>
            <w:tcW w:w="4479" w:type="dxa"/>
            <w:gridSpan w:val="3"/>
            <w:tcBorders>
              <w:right w:val="single" w:sz="4" w:space="0" w:color="auto"/>
            </w:tcBorders>
          </w:tcPr>
          <w:p w:rsidR="00157CE0" w:rsidRPr="002E5CF2" w:rsidRDefault="00157CE0" w:rsidP="007C5332">
            <w:r w:rsidRPr="002E5CF2">
              <w:t>Main de feu N1</w:t>
            </w:r>
          </w:p>
        </w:tc>
      </w:tr>
      <w:tr w:rsidR="00157CE0" w:rsidRPr="001C15A5" w:rsidTr="007C5332">
        <w:trPr>
          <w:gridAfter w:val="1"/>
          <w:wAfter w:w="7" w:type="dxa"/>
          <w:trHeight w:val="251"/>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2</w:t>
            </w:r>
          </w:p>
        </w:tc>
        <w:tc>
          <w:tcPr>
            <w:tcW w:w="3715" w:type="dxa"/>
            <w:gridSpan w:val="3"/>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+ 3 PV</w:t>
            </w:r>
          </w:p>
        </w:tc>
        <w:tc>
          <w:tcPr>
            <w:tcW w:w="588" w:type="dxa"/>
            <w:vMerge/>
          </w:tcPr>
          <w:p w:rsidR="00157CE0" w:rsidRPr="00A33C8C" w:rsidRDefault="00157CE0" w:rsidP="007C5332">
            <w:pPr>
              <w:rPr>
                <w:sz w:val="20"/>
                <w:szCs w:val="20"/>
              </w:rPr>
            </w:pPr>
          </w:p>
        </w:tc>
        <w:tc>
          <w:tcPr>
            <w:tcW w:w="4479" w:type="dxa"/>
            <w:gridSpan w:val="3"/>
            <w:tcBorders>
              <w:right w:val="single" w:sz="4" w:space="0" w:color="auto"/>
            </w:tcBorders>
          </w:tcPr>
          <w:p w:rsidR="00157CE0" w:rsidRPr="002E5CF2" w:rsidRDefault="00157CE0" w:rsidP="007C5332">
            <w:r w:rsidRPr="002E5CF2">
              <w:t>+ 3 PV</w:t>
            </w:r>
          </w:p>
        </w:tc>
      </w:tr>
      <w:tr w:rsidR="00157CE0" w:rsidRPr="001C15A5" w:rsidTr="007C5332">
        <w:trPr>
          <w:gridAfter w:val="1"/>
          <w:wAfter w:w="7" w:type="dxa"/>
          <w:trHeight w:val="251"/>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3</w:t>
            </w:r>
          </w:p>
        </w:tc>
        <w:tc>
          <w:tcPr>
            <w:tcW w:w="3715" w:type="dxa"/>
            <w:gridSpan w:val="3"/>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Lancer insignifiant</w:t>
            </w:r>
          </w:p>
        </w:tc>
        <w:tc>
          <w:tcPr>
            <w:tcW w:w="588" w:type="dxa"/>
            <w:vMerge/>
          </w:tcPr>
          <w:p w:rsidR="00157CE0" w:rsidRPr="00A33C8C" w:rsidRDefault="00157CE0" w:rsidP="007C5332">
            <w:pPr>
              <w:rPr>
                <w:sz w:val="20"/>
                <w:szCs w:val="20"/>
              </w:rPr>
            </w:pPr>
          </w:p>
        </w:tc>
        <w:tc>
          <w:tcPr>
            <w:tcW w:w="4479" w:type="dxa"/>
            <w:gridSpan w:val="3"/>
            <w:tcBorders>
              <w:right w:val="single" w:sz="4" w:space="0" w:color="auto"/>
            </w:tcBorders>
          </w:tcPr>
          <w:p w:rsidR="00157CE0" w:rsidRPr="002E5CF2" w:rsidRDefault="00157CE0" w:rsidP="007C5332">
            <w:r w:rsidRPr="002E5CF2">
              <w:t>Cuirasse du vent</w:t>
            </w:r>
          </w:p>
        </w:tc>
      </w:tr>
      <w:tr w:rsidR="00157CE0" w:rsidRPr="001C15A5" w:rsidTr="007C5332">
        <w:trPr>
          <w:gridAfter w:val="1"/>
          <w:wAfter w:w="7" w:type="dxa"/>
          <w:trHeight w:val="251"/>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4</w:t>
            </w:r>
          </w:p>
        </w:tc>
        <w:tc>
          <w:tcPr>
            <w:tcW w:w="3715" w:type="dxa"/>
            <w:gridSpan w:val="3"/>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Cannibalisme N2</w:t>
            </w:r>
          </w:p>
        </w:tc>
        <w:tc>
          <w:tcPr>
            <w:tcW w:w="588" w:type="dxa"/>
            <w:vMerge/>
          </w:tcPr>
          <w:p w:rsidR="00157CE0" w:rsidRPr="00A33C8C" w:rsidRDefault="00157CE0" w:rsidP="007C5332">
            <w:pPr>
              <w:rPr>
                <w:sz w:val="20"/>
                <w:szCs w:val="20"/>
              </w:rPr>
            </w:pPr>
          </w:p>
        </w:tc>
        <w:tc>
          <w:tcPr>
            <w:tcW w:w="4479" w:type="dxa"/>
            <w:gridSpan w:val="3"/>
            <w:tcBorders>
              <w:right w:val="single" w:sz="4" w:space="0" w:color="auto"/>
            </w:tcBorders>
          </w:tcPr>
          <w:p w:rsidR="00157CE0" w:rsidRPr="002E5CF2" w:rsidRDefault="00157CE0" w:rsidP="007C5332">
            <w:r w:rsidRPr="002E5CF2">
              <w:t xml:space="preserve">Embuscade sauvage </w:t>
            </w:r>
          </w:p>
        </w:tc>
      </w:tr>
      <w:tr w:rsidR="00157CE0" w:rsidRPr="001C15A5" w:rsidTr="007C5332">
        <w:trPr>
          <w:gridAfter w:val="1"/>
          <w:wAfter w:w="7" w:type="dxa"/>
          <w:trHeight w:val="240"/>
        </w:trPr>
        <w:tc>
          <w:tcPr>
            <w:tcW w:w="817" w:type="dxa"/>
          </w:tcPr>
          <w:p w:rsidR="00157CE0" w:rsidRPr="001C15A5" w:rsidRDefault="00157CE0" w:rsidP="007C5332">
            <w:pPr>
              <w:jc w:val="center"/>
              <w:rPr>
                <w:rFonts w:cs="Times New Roman"/>
                <w:sz w:val="20"/>
                <w:szCs w:val="20"/>
              </w:rPr>
            </w:pPr>
            <w:r w:rsidRPr="001C15A5">
              <w:rPr>
                <w:rFonts w:cs="Times New Roman"/>
                <w:sz w:val="20"/>
                <w:szCs w:val="20"/>
              </w:rPr>
              <w:t>5</w:t>
            </w:r>
          </w:p>
        </w:tc>
        <w:tc>
          <w:tcPr>
            <w:tcW w:w="3715" w:type="dxa"/>
            <w:gridSpan w:val="3"/>
            <w:tcBorders>
              <w:right w:val="single" w:sz="4" w:space="0" w:color="auto"/>
            </w:tcBorders>
          </w:tcPr>
          <w:p w:rsidR="00157CE0" w:rsidRPr="00A33C8C" w:rsidRDefault="00157CE0" w:rsidP="007C5332">
            <w:pPr>
              <w:rPr>
                <w:rFonts w:cstheme="minorHAnsi"/>
                <w:sz w:val="20"/>
                <w:szCs w:val="20"/>
              </w:rPr>
            </w:pPr>
            <w:r w:rsidRPr="00A33C8C">
              <w:rPr>
                <w:rFonts w:cstheme="minorHAnsi"/>
                <w:sz w:val="20"/>
                <w:szCs w:val="20"/>
              </w:rPr>
              <w:t xml:space="preserve">Morsure de rage du prédateur </w:t>
            </w:r>
          </w:p>
        </w:tc>
        <w:tc>
          <w:tcPr>
            <w:tcW w:w="588" w:type="dxa"/>
            <w:vMerge/>
          </w:tcPr>
          <w:p w:rsidR="00157CE0" w:rsidRPr="00A33C8C" w:rsidRDefault="00157CE0" w:rsidP="007C5332">
            <w:pPr>
              <w:rPr>
                <w:sz w:val="20"/>
                <w:szCs w:val="20"/>
              </w:rPr>
            </w:pPr>
          </w:p>
        </w:tc>
        <w:tc>
          <w:tcPr>
            <w:tcW w:w="4479" w:type="dxa"/>
            <w:gridSpan w:val="3"/>
            <w:tcBorders>
              <w:right w:val="single" w:sz="4" w:space="0" w:color="auto"/>
            </w:tcBorders>
          </w:tcPr>
          <w:p w:rsidR="00157CE0" w:rsidRDefault="00157CE0" w:rsidP="007C5332">
            <w:r w:rsidRPr="002E5CF2">
              <w:t xml:space="preserve">Main de feu N2 </w:t>
            </w:r>
          </w:p>
        </w:tc>
      </w:tr>
    </w:tbl>
    <w:p w:rsidR="00157CE0" w:rsidRPr="006A6D28" w:rsidRDefault="00157CE0" w:rsidP="00157CE0">
      <w:pPr>
        <w:jc w:val="center"/>
        <w:rPr>
          <w:rFonts w:ascii="Arial" w:hAnsi="Arial" w:cs="Arial"/>
          <w:b/>
          <w:sz w:val="28"/>
          <w:szCs w:val="28"/>
        </w:rPr>
      </w:pPr>
    </w:p>
    <w:p w:rsidR="00157CE0" w:rsidRDefault="00157CE0" w:rsidP="00157CE0">
      <w:pPr>
        <w:rPr>
          <w:rFonts w:ascii="Arial" w:eastAsia="Calibri" w:hAnsi="Arial" w:cs="Arial"/>
          <w:b/>
          <w:sz w:val="28"/>
          <w:szCs w:val="28"/>
        </w:rPr>
      </w:pPr>
    </w:p>
    <w:p w:rsidR="00157CE0" w:rsidRDefault="00157CE0">
      <w:pPr>
        <w:rPr>
          <w:rFonts w:ascii="Arial" w:eastAsia="Times New Roman" w:hAnsi="Arial" w:cs="Arial"/>
          <w:b/>
          <w:bCs/>
          <w:color w:val="000000"/>
          <w:sz w:val="28"/>
          <w:szCs w:val="28"/>
          <w:lang w:eastAsia="fr-CA"/>
        </w:rPr>
      </w:pPr>
      <w:r>
        <w:rPr>
          <w:rFonts w:ascii="Arial" w:eastAsia="Times New Roman" w:hAnsi="Arial" w:cs="Arial"/>
          <w:b/>
          <w:bCs/>
          <w:color w:val="000000"/>
          <w:sz w:val="28"/>
          <w:szCs w:val="28"/>
          <w:lang w:eastAsia="fr-CA"/>
        </w:rPr>
        <w:br w:type="page"/>
      </w:r>
    </w:p>
    <w:p w:rsidR="00A8702E" w:rsidRPr="00F754E0" w:rsidRDefault="00A8702E" w:rsidP="00A8702E">
      <w:pPr>
        <w:spacing w:after="160" w:line="259" w:lineRule="auto"/>
        <w:jc w:val="center"/>
        <w:rPr>
          <w:rFonts w:ascii="Arial" w:eastAsia="Times New Roman" w:hAnsi="Arial" w:cs="Arial"/>
          <w:b/>
          <w:bCs/>
          <w:color w:val="000000"/>
          <w:sz w:val="28"/>
          <w:szCs w:val="28"/>
          <w:lang w:eastAsia="fr-CA"/>
        </w:rPr>
      </w:pPr>
      <w:r w:rsidRPr="00F754E0">
        <w:rPr>
          <w:rFonts w:ascii="Arial" w:eastAsia="Times New Roman" w:hAnsi="Arial" w:cs="Arial"/>
          <w:b/>
          <w:bCs/>
          <w:color w:val="000000"/>
          <w:sz w:val="28"/>
          <w:szCs w:val="28"/>
          <w:lang w:eastAsia="fr-CA"/>
        </w:rPr>
        <w:lastRenderedPageBreak/>
        <w:t xml:space="preserve">Champion </w:t>
      </w:r>
    </w:p>
    <w:p w:rsidR="00F754E0" w:rsidRPr="00F754E0" w:rsidRDefault="00A8702E" w:rsidP="00A8702E">
      <w:pPr>
        <w:spacing w:after="160" w:line="256" w:lineRule="auto"/>
        <w:jc w:val="center"/>
        <w:rPr>
          <w:rFonts w:ascii="Arial" w:eastAsia="Calibri" w:hAnsi="Arial" w:cs="Arial"/>
          <w:sz w:val="28"/>
          <w:szCs w:val="28"/>
        </w:rPr>
      </w:pPr>
      <w:r w:rsidRPr="00F754E0">
        <w:rPr>
          <w:rFonts w:ascii="Arial" w:eastAsia="Times New Roman" w:hAnsi="Arial" w:cs="Arial"/>
          <w:bCs/>
          <w:color w:val="000000"/>
          <w:sz w:val="28"/>
          <w:szCs w:val="28"/>
          <w:lang w:eastAsia="fr-CA"/>
        </w:rPr>
        <w:t xml:space="preserve"> (Guerrier 1</w:t>
      </w:r>
      <w:r>
        <w:rPr>
          <w:rFonts w:ascii="Arial" w:eastAsia="Times New Roman" w:hAnsi="Arial" w:cs="Arial"/>
          <w:bCs/>
          <w:color w:val="000000"/>
          <w:sz w:val="28"/>
          <w:szCs w:val="28"/>
          <w:lang w:eastAsia="fr-CA"/>
        </w:rPr>
        <w:t>1</w:t>
      </w:r>
      <w:r w:rsidRPr="00F754E0">
        <w:rPr>
          <w:rFonts w:ascii="Arial" w:eastAsia="Times New Roman" w:hAnsi="Arial" w:cs="Arial"/>
          <w:bCs/>
          <w:color w:val="000000"/>
          <w:sz w:val="28"/>
          <w:szCs w:val="28"/>
          <w:lang w:eastAsia="fr-CA"/>
        </w:rPr>
        <w:t>-20)</w:t>
      </w:r>
    </w:p>
    <w:tbl>
      <w:tblPr>
        <w:tblStyle w:val="Grilledutableau"/>
        <w:tblpPr w:leftFromText="141" w:rightFromText="141" w:vertAnchor="page" w:horzAnchor="margin" w:tblpXSpec="center" w:tblpY="3157"/>
        <w:tblW w:w="9606" w:type="dxa"/>
        <w:tblLayout w:type="fixed"/>
        <w:tblLook w:val="04A0" w:firstRow="1" w:lastRow="0" w:firstColumn="1" w:lastColumn="0" w:noHBand="0" w:noVBand="1"/>
      </w:tblPr>
      <w:tblGrid>
        <w:gridCol w:w="817"/>
        <w:gridCol w:w="3686"/>
        <w:gridCol w:w="567"/>
        <w:gridCol w:w="4536"/>
      </w:tblGrid>
      <w:tr w:rsidR="00A8702E" w:rsidRPr="001C15A5" w:rsidTr="00A8702E">
        <w:trPr>
          <w:trHeight w:val="306"/>
        </w:trPr>
        <w:tc>
          <w:tcPr>
            <w:tcW w:w="9606" w:type="dxa"/>
            <w:gridSpan w:val="4"/>
          </w:tcPr>
          <w:p w:rsidR="00A8702E" w:rsidRPr="00E06FFF" w:rsidRDefault="00A8702E" w:rsidP="00A8702E">
            <w:pPr>
              <w:jc w:val="center"/>
              <w:rPr>
                <w:rFonts w:cs="Times New Roman"/>
                <w:b/>
                <w:sz w:val="28"/>
                <w:szCs w:val="28"/>
              </w:rPr>
            </w:pPr>
            <w:r w:rsidRPr="00524A4D">
              <w:rPr>
                <w:rFonts w:cs="Times New Roman"/>
                <w:b/>
                <w:sz w:val="28"/>
                <w:szCs w:val="28"/>
              </w:rPr>
              <w:t>Brique 1</w:t>
            </w:r>
          </w:p>
        </w:tc>
      </w:tr>
      <w:tr w:rsidR="00A8702E" w:rsidRPr="001C15A5" w:rsidTr="00A8702E">
        <w:trPr>
          <w:trHeight w:val="306"/>
        </w:trPr>
        <w:tc>
          <w:tcPr>
            <w:tcW w:w="817" w:type="dxa"/>
          </w:tcPr>
          <w:p w:rsidR="00A8702E" w:rsidRPr="001C15A5" w:rsidRDefault="00A8702E" w:rsidP="00A8702E">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A8702E" w:rsidRPr="00E06FFF" w:rsidRDefault="00A8702E" w:rsidP="00A8702E">
            <w:pPr>
              <w:jc w:val="center"/>
              <w:rPr>
                <w:rFonts w:cs="Times New Roman"/>
                <w:b/>
                <w:sz w:val="20"/>
                <w:szCs w:val="20"/>
              </w:rPr>
            </w:pPr>
            <w:r>
              <w:rPr>
                <w:rFonts w:cs="Times New Roman"/>
                <w:b/>
                <w:sz w:val="20"/>
                <w:szCs w:val="20"/>
              </w:rPr>
              <w:t>Dur à cuire</w:t>
            </w:r>
          </w:p>
        </w:tc>
        <w:tc>
          <w:tcPr>
            <w:tcW w:w="567" w:type="dxa"/>
            <w:tcBorders>
              <w:top w:val="nil"/>
              <w:left w:val="single" w:sz="4" w:space="0" w:color="auto"/>
              <w:bottom w:val="nil"/>
              <w:right w:val="single" w:sz="4" w:space="0" w:color="auto"/>
            </w:tcBorders>
            <w:vAlign w:val="center"/>
          </w:tcPr>
          <w:p w:rsidR="00A8702E" w:rsidRPr="001C15A5" w:rsidRDefault="00A8702E" w:rsidP="00A8702E">
            <w:pPr>
              <w:jc w:val="center"/>
              <w:rPr>
                <w:rFonts w:cs="Times New Roman"/>
                <w:sz w:val="20"/>
                <w:szCs w:val="20"/>
              </w:rPr>
            </w:pPr>
          </w:p>
        </w:tc>
        <w:tc>
          <w:tcPr>
            <w:tcW w:w="4536" w:type="dxa"/>
            <w:tcBorders>
              <w:left w:val="single" w:sz="4" w:space="0" w:color="auto"/>
            </w:tcBorders>
            <w:vAlign w:val="center"/>
          </w:tcPr>
          <w:p w:rsidR="00A8702E" w:rsidRPr="001C15A5" w:rsidRDefault="00A8702E" w:rsidP="00A8702E">
            <w:pPr>
              <w:jc w:val="center"/>
              <w:rPr>
                <w:rFonts w:cs="Times New Roman"/>
                <w:b/>
                <w:sz w:val="20"/>
                <w:szCs w:val="20"/>
              </w:rPr>
            </w:pPr>
            <w:r>
              <w:rPr>
                <w:rFonts w:cs="Times New Roman"/>
                <w:b/>
                <w:sz w:val="20"/>
                <w:szCs w:val="20"/>
              </w:rPr>
              <w:t>Le champion</w:t>
            </w:r>
          </w:p>
        </w:tc>
      </w:tr>
      <w:tr w:rsidR="00A8702E" w:rsidRPr="001C15A5" w:rsidTr="00A8702E">
        <w:trPr>
          <w:trHeight w:hRule="exact" w:val="262"/>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Crâne de fer</w:t>
            </w:r>
          </w:p>
          <w:p w:rsidR="00A8702E" w:rsidRPr="00376642" w:rsidRDefault="00A8702E" w:rsidP="00A8702E">
            <w:pPr>
              <w:rPr>
                <w:rFonts w:cs="Times New Roman"/>
                <w:sz w:val="20"/>
                <w:szCs w:val="20"/>
              </w:rPr>
            </w:pPr>
          </w:p>
        </w:tc>
        <w:tc>
          <w:tcPr>
            <w:tcW w:w="567" w:type="dxa"/>
            <w:tcBorders>
              <w:top w:val="nil"/>
              <w:left w:val="single" w:sz="4" w:space="0" w:color="auto"/>
              <w:bottom w:val="nil"/>
              <w:right w:val="single" w:sz="4" w:space="0" w:color="auto"/>
            </w:tcBorders>
          </w:tcPr>
          <w:p w:rsidR="00A8702E" w:rsidRPr="00376642"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de l’esprit aiguisé</w:t>
            </w:r>
          </w:p>
          <w:p w:rsidR="00A8702E" w:rsidRPr="00376642" w:rsidRDefault="00A8702E" w:rsidP="00A8702E">
            <w:pPr>
              <w:rPr>
                <w:rFonts w:cs="Times New Roman"/>
                <w:sz w:val="20"/>
                <w:szCs w:val="20"/>
              </w:rPr>
            </w:pPr>
          </w:p>
        </w:tc>
      </w:tr>
      <w:tr w:rsidR="00A8702E" w:rsidRPr="001C15A5" w:rsidTr="00A8702E">
        <w:trPr>
          <w:trHeight w:val="251"/>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A8702E" w:rsidRPr="00376642" w:rsidRDefault="00A8702E" w:rsidP="00A8702E">
            <w:pPr>
              <w:rPr>
                <w:rFonts w:cs="Times New Roman"/>
                <w:sz w:val="20"/>
                <w:szCs w:val="20"/>
              </w:rPr>
            </w:pPr>
            <w:r w:rsidRPr="00545106">
              <w:rPr>
                <w:rFonts w:cs="Times New Roman"/>
                <w:sz w:val="20"/>
                <w:szCs w:val="20"/>
              </w:rPr>
              <w:t>+ 3 P.V.</w:t>
            </w:r>
          </w:p>
        </w:tc>
        <w:tc>
          <w:tcPr>
            <w:tcW w:w="567" w:type="dxa"/>
            <w:tcBorders>
              <w:top w:val="nil"/>
              <w:left w:val="single" w:sz="4" w:space="0" w:color="auto"/>
              <w:bottom w:val="nil"/>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OU</w:t>
            </w:r>
          </w:p>
        </w:tc>
        <w:tc>
          <w:tcPr>
            <w:tcW w:w="4536" w:type="dxa"/>
            <w:tcBorders>
              <w:left w:val="single" w:sz="4" w:space="0" w:color="auto"/>
            </w:tcBorders>
          </w:tcPr>
          <w:p w:rsidR="00A8702E" w:rsidRPr="00376642" w:rsidRDefault="00A8702E" w:rsidP="00A8702E">
            <w:pPr>
              <w:rPr>
                <w:rFonts w:cs="Times New Roman"/>
                <w:sz w:val="20"/>
                <w:szCs w:val="20"/>
              </w:rPr>
            </w:pPr>
            <w:r w:rsidRPr="00545106">
              <w:rPr>
                <w:rFonts w:cs="Times New Roman"/>
                <w:sz w:val="20"/>
                <w:szCs w:val="20"/>
              </w:rPr>
              <w:t>+ 3 P.V.</w:t>
            </w:r>
          </w:p>
        </w:tc>
      </w:tr>
      <w:tr w:rsidR="00A8702E" w:rsidRPr="001C15A5" w:rsidTr="00A8702E">
        <w:trPr>
          <w:trHeight w:val="251"/>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de résistance à la peur</w:t>
            </w:r>
          </w:p>
        </w:tc>
        <w:tc>
          <w:tcPr>
            <w:tcW w:w="567" w:type="dxa"/>
            <w:tcBorders>
              <w:top w:val="nil"/>
              <w:left w:val="single" w:sz="4" w:space="0" w:color="auto"/>
              <w:bottom w:val="nil"/>
              <w:right w:val="single" w:sz="4" w:space="0" w:color="auto"/>
            </w:tcBorders>
          </w:tcPr>
          <w:p w:rsidR="00A8702E" w:rsidRPr="00376642"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Précision de tir +1</w:t>
            </w:r>
          </w:p>
        </w:tc>
      </w:tr>
      <w:tr w:rsidR="00A8702E" w:rsidRPr="001C15A5" w:rsidTr="00A8702E">
        <w:trPr>
          <w:trHeight w:val="251"/>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de résistance physique</w:t>
            </w:r>
          </w:p>
        </w:tc>
        <w:tc>
          <w:tcPr>
            <w:tcW w:w="567" w:type="dxa"/>
            <w:tcBorders>
              <w:top w:val="nil"/>
              <w:left w:val="single" w:sz="4" w:space="0" w:color="auto"/>
              <w:bottom w:val="nil"/>
              <w:right w:val="single" w:sz="4" w:space="0" w:color="auto"/>
            </w:tcBorders>
          </w:tcPr>
          <w:p w:rsidR="00A8702E" w:rsidRPr="00376642"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Charge répulsive</w:t>
            </w:r>
          </w:p>
        </w:tc>
      </w:tr>
      <w:tr w:rsidR="00A8702E" w:rsidRPr="001C15A5" w:rsidTr="00A8702E">
        <w:trPr>
          <w:trHeight w:val="240"/>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A8702E" w:rsidRPr="00376642" w:rsidRDefault="00A8702E" w:rsidP="00A8702E">
            <w:pPr>
              <w:rPr>
                <w:rFonts w:cs="Times New Roman"/>
                <w:sz w:val="20"/>
                <w:szCs w:val="20"/>
              </w:rPr>
            </w:pPr>
            <w:r w:rsidRPr="00545106">
              <w:rPr>
                <w:rFonts w:cs="Times New Roman"/>
                <w:sz w:val="20"/>
                <w:szCs w:val="20"/>
              </w:rPr>
              <w:t>+ 3 P.V.</w:t>
            </w:r>
          </w:p>
        </w:tc>
        <w:tc>
          <w:tcPr>
            <w:tcW w:w="567" w:type="dxa"/>
            <w:tcBorders>
              <w:top w:val="nil"/>
              <w:left w:val="single" w:sz="4" w:space="0" w:color="auto"/>
              <w:bottom w:val="nil"/>
              <w:right w:val="single" w:sz="4" w:space="0" w:color="auto"/>
            </w:tcBorders>
          </w:tcPr>
          <w:p w:rsidR="00A8702E" w:rsidRPr="00376642"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Venge mort N2</w:t>
            </w:r>
          </w:p>
        </w:tc>
      </w:tr>
      <w:tr w:rsidR="00A8702E" w:rsidRPr="001C15A5" w:rsidTr="00A8702E">
        <w:trPr>
          <w:trHeight w:val="306"/>
        </w:trPr>
        <w:tc>
          <w:tcPr>
            <w:tcW w:w="9606" w:type="dxa"/>
            <w:gridSpan w:val="4"/>
          </w:tcPr>
          <w:p w:rsidR="00A8702E" w:rsidRPr="002E4497" w:rsidRDefault="00A8702E" w:rsidP="00A8702E">
            <w:pPr>
              <w:jc w:val="center"/>
              <w:rPr>
                <w:rFonts w:cs="Times New Roman"/>
                <w:b/>
                <w:sz w:val="20"/>
                <w:szCs w:val="20"/>
              </w:rPr>
            </w:pPr>
            <w:r>
              <w:rPr>
                <w:rFonts w:cs="Times New Roman"/>
                <w:b/>
                <w:sz w:val="28"/>
                <w:szCs w:val="28"/>
              </w:rPr>
              <w:t>Brique 2</w:t>
            </w:r>
          </w:p>
        </w:tc>
      </w:tr>
      <w:tr w:rsidR="00A8702E" w:rsidRPr="001C15A5" w:rsidTr="00A8702E">
        <w:trPr>
          <w:trHeight w:val="306"/>
        </w:trPr>
        <w:tc>
          <w:tcPr>
            <w:tcW w:w="817" w:type="dxa"/>
          </w:tcPr>
          <w:p w:rsidR="00A8702E" w:rsidRPr="001C15A5" w:rsidRDefault="00A8702E" w:rsidP="00A8702E">
            <w:pPr>
              <w:jc w:val="center"/>
              <w:rPr>
                <w:rFonts w:cs="Times New Roman"/>
                <w:sz w:val="20"/>
                <w:szCs w:val="20"/>
              </w:rPr>
            </w:pPr>
          </w:p>
        </w:tc>
        <w:tc>
          <w:tcPr>
            <w:tcW w:w="3686" w:type="dxa"/>
            <w:tcBorders>
              <w:right w:val="single" w:sz="4" w:space="0" w:color="auto"/>
            </w:tcBorders>
            <w:vAlign w:val="center"/>
          </w:tcPr>
          <w:p w:rsidR="00A8702E" w:rsidRPr="00E06FFF" w:rsidRDefault="00A8702E" w:rsidP="00A8702E">
            <w:pPr>
              <w:jc w:val="center"/>
              <w:rPr>
                <w:rFonts w:cs="Times New Roman"/>
                <w:b/>
                <w:sz w:val="20"/>
                <w:szCs w:val="20"/>
              </w:rPr>
            </w:pPr>
            <w:r>
              <w:rPr>
                <w:rFonts w:cs="Times New Roman"/>
                <w:b/>
                <w:sz w:val="20"/>
                <w:szCs w:val="20"/>
              </w:rPr>
              <w:t xml:space="preserve">Le fou de guerre </w:t>
            </w:r>
          </w:p>
        </w:tc>
        <w:tc>
          <w:tcPr>
            <w:tcW w:w="567" w:type="dxa"/>
            <w:tcBorders>
              <w:top w:val="nil"/>
              <w:left w:val="single" w:sz="4" w:space="0" w:color="auto"/>
              <w:bottom w:val="nil"/>
              <w:right w:val="single" w:sz="4" w:space="0" w:color="auto"/>
            </w:tcBorders>
            <w:vAlign w:val="center"/>
          </w:tcPr>
          <w:p w:rsidR="00A8702E" w:rsidRPr="001C15A5" w:rsidRDefault="00A8702E" w:rsidP="00A8702E">
            <w:pPr>
              <w:jc w:val="center"/>
              <w:rPr>
                <w:rFonts w:cs="Times New Roman"/>
                <w:sz w:val="20"/>
                <w:szCs w:val="20"/>
              </w:rPr>
            </w:pPr>
          </w:p>
        </w:tc>
        <w:tc>
          <w:tcPr>
            <w:tcW w:w="4536" w:type="dxa"/>
            <w:tcBorders>
              <w:left w:val="single" w:sz="4" w:space="0" w:color="auto"/>
            </w:tcBorders>
            <w:vAlign w:val="center"/>
          </w:tcPr>
          <w:p w:rsidR="00A8702E" w:rsidRPr="001C15A5" w:rsidRDefault="00A8702E" w:rsidP="00A8702E">
            <w:pPr>
              <w:jc w:val="center"/>
              <w:rPr>
                <w:rFonts w:cs="Times New Roman"/>
                <w:b/>
                <w:sz w:val="20"/>
                <w:szCs w:val="20"/>
              </w:rPr>
            </w:pPr>
            <w:r w:rsidRPr="00376642">
              <w:rPr>
                <w:rFonts w:cs="Times New Roman"/>
                <w:b/>
                <w:sz w:val="20"/>
                <w:szCs w:val="20"/>
              </w:rPr>
              <w:t>Le rocher</w:t>
            </w:r>
          </w:p>
        </w:tc>
      </w:tr>
      <w:tr w:rsidR="00A8702E" w:rsidRPr="001C15A5" w:rsidTr="00A8702E">
        <w:trPr>
          <w:trHeight w:hRule="exact" w:val="262"/>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de férocité</w:t>
            </w:r>
          </w:p>
          <w:p w:rsidR="00A8702E" w:rsidRPr="00376642" w:rsidRDefault="00A8702E" w:rsidP="00A8702E">
            <w:pPr>
              <w:rPr>
                <w:rFonts w:cs="Times New Roman"/>
                <w:sz w:val="20"/>
                <w:szCs w:val="20"/>
              </w:rPr>
            </w:pPr>
          </w:p>
        </w:tc>
        <w:tc>
          <w:tcPr>
            <w:tcW w:w="567" w:type="dxa"/>
            <w:tcBorders>
              <w:top w:val="nil"/>
              <w:left w:val="single" w:sz="4" w:space="0" w:color="auto"/>
              <w:bottom w:val="nil"/>
              <w:right w:val="single" w:sz="4" w:space="0" w:color="auto"/>
            </w:tcBorders>
          </w:tcPr>
          <w:p w:rsidR="00A8702E" w:rsidRPr="001C15A5"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Force exceptionnelle N1</w:t>
            </w:r>
          </w:p>
        </w:tc>
      </w:tr>
      <w:tr w:rsidR="00A8702E" w:rsidRPr="001C15A5" w:rsidTr="00A8702E">
        <w:trPr>
          <w:trHeight w:val="251"/>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Cannibalisme N1</w:t>
            </w:r>
          </w:p>
        </w:tc>
        <w:tc>
          <w:tcPr>
            <w:tcW w:w="567" w:type="dxa"/>
            <w:tcBorders>
              <w:top w:val="nil"/>
              <w:left w:val="single" w:sz="4" w:space="0" w:color="auto"/>
              <w:bottom w:val="nil"/>
              <w:right w:val="single" w:sz="4" w:space="0" w:color="auto"/>
            </w:tcBorders>
          </w:tcPr>
          <w:p w:rsidR="00A8702E" w:rsidRPr="001C15A5" w:rsidRDefault="00A8702E" w:rsidP="00A8702E">
            <w:pPr>
              <w:rPr>
                <w:rFonts w:cs="Times New Roman"/>
                <w:sz w:val="20"/>
                <w:szCs w:val="20"/>
              </w:rPr>
            </w:pPr>
            <w:r>
              <w:rPr>
                <w:rFonts w:cs="Times New Roman"/>
                <w:sz w:val="20"/>
                <w:szCs w:val="20"/>
              </w:rPr>
              <w:t>OU</w:t>
            </w:r>
          </w:p>
        </w:tc>
        <w:tc>
          <w:tcPr>
            <w:tcW w:w="4536" w:type="dxa"/>
            <w:tcBorders>
              <w:left w:val="single" w:sz="4" w:space="0" w:color="auto"/>
            </w:tcBorders>
          </w:tcPr>
          <w:p w:rsidR="00A8702E" w:rsidRPr="00376642" w:rsidRDefault="00A8702E" w:rsidP="00A8702E">
            <w:pPr>
              <w:rPr>
                <w:rFonts w:cs="Times New Roman"/>
                <w:sz w:val="20"/>
                <w:szCs w:val="20"/>
              </w:rPr>
            </w:pPr>
            <w:r w:rsidRPr="00545106">
              <w:rPr>
                <w:rFonts w:cs="Times New Roman"/>
                <w:sz w:val="20"/>
                <w:szCs w:val="20"/>
              </w:rPr>
              <w:t>+ 3 P.V.</w:t>
            </w:r>
          </w:p>
        </w:tc>
      </w:tr>
      <w:tr w:rsidR="00A8702E" w:rsidRPr="001C15A5" w:rsidTr="00A8702E">
        <w:trPr>
          <w:trHeight w:val="251"/>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Saignée</w:t>
            </w:r>
          </w:p>
        </w:tc>
        <w:tc>
          <w:tcPr>
            <w:tcW w:w="567" w:type="dxa"/>
            <w:tcBorders>
              <w:top w:val="nil"/>
              <w:left w:val="single" w:sz="4" w:space="0" w:color="auto"/>
              <w:bottom w:val="nil"/>
              <w:right w:val="single" w:sz="4" w:space="0" w:color="auto"/>
            </w:tcBorders>
          </w:tcPr>
          <w:p w:rsidR="00A8702E" w:rsidRPr="001C15A5"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d’immuabilité</w:t>
            </w:r>
          </w:p>
        </w:tc>
      </w:tr>
      <w:tr w:rsidR="00A8702E" w:rsidRPr="001C15A5" w:rsidTr="00A8702E">
        <w:trPr>
          <w:trHeight w:val="251"/>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Cannibalisme N2</w:t>
            </w:r>
          </w:p>
        </w:tc>
        <w:tc>
          <w:tcPr>
            <w:tcW w:w="567" w:type="dxa"/>
            <w:tcBorders>
              <w:top w:val="nil"/>
              <w:left w:val="single" w:sz="4" w:space="0" w:color="auto"/>
              <w:bottom w:val="nil"/>
              <w:right w:val="single" w:sz="4" w:space="0" w:color="auto"/>
            </w:tcBorders>
          </w:tcPr>
          <w:p w:rsidR="00A8702E" w:rsidRPr="001C15A5"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Force exceptionnelle N2</w:t>
            </w:r>
          </w:p>
        </w:tc>
      </w:tr>
      <w:tr w:rsidR="00A8702E" w:rsidRPr="001C15A5" w:rsidTr="00A8702E">
        <w:trPr>
          <w:trHeight w:val="240"/>
        </w:trPr>
        <w:tc>
          <w:tcPr>
            <w:tcW w:w="817" w:type="dxa"/>
          </w:tcPr>
          <w:p w:rsidR="00A8702E" w:rsidRPr="001C15A5" w:rsidRDefault="00A8702E" w:rsidP="00A8702E">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de la folie du sang</w:t>
            </w:r>
          </w:p>
        </w:tc>
        <w:tc>
          <w:tcPr>
            <w:tcW w:w="567" w:type="dxa"/>
            <w:tcBorders>
              <w:top w:val="nil"/>
              <w:left w:val="single" w:sz="4" w:space="0" w:color="auto"/>
              <w:bottom w:val="single" w:sz="4" w:space="0" w:color="auto"/>
              <w:right w:val="single" w:sz="4" w:space="0" w:color="auto"/>
            </w:tcBorders>
          </w:tcPr>
          <w:p w:rsidR="00A8702E" w:rsidRPr="001C15A5" w:rsidRDefault="00A8702E" w:rsidP="00A8702E">
            <w:pPr>
              <w:rPr>
                <w:rFonts w:cs="Times New Roman"/>
                <w:sz w:val="20"/>
                <w:szCs w:val="20"/>
              </w:rPr>
            </w:pPr>
          </w:p>
        </w:tc>
        <w:tc>
          <w:tcPr>
            <w:tcW w:w="4536" w:type="dxa"/>
            <w:tcBorders>
              <w:left w:val="single" w:sz="4" w:space="0" w:color="auto"/>
            </w:tcBorders>
          </w:tcPr>
          <w:p w:rsidR="00A8702E" w:rsidRPr="00376642" w:rsidRDefault="00A8702E" w:rsidP="00A8702E">
            <w:pPr>
              <w:rPr>
                <w:rFonts w:cs="Times New Roman"/>
                <w:sz w:val="20"/>
                <w:szCs w:val="20"/>
              </w:rPr>
            </w:pPr>
            <w:r w:rsidRPr="00376642">
              <w:rPr>
                <w:rFonts w:cs="Times New Roman"/>
                <w:sz w:val="20"/>
                <w:szCs w:val="20"/>
              </w:rPr>
              <w:t>Cri d’immunité</w:t>
            </w:r>
          </w:p>
        </w:tc>
      </w:tr>
    </w:tbl>
    <w:p w:rsidR="00A57D7A" w:rsidRDefault="00A57D7A" w:rsidP="00BF334F">
      <w:pPr>
        <w:spacing w:after="160" w:line="256" w:lineRule="auto"/>
        <w:jc w:val="center"/>
        <w:rPr>
          <w:rFonts w:ascii="Arial" w:hAnsi="Arial" w:cs="Arial"/>
          <w:b/>
          <w:sz w:val="28"/>
          <w:szCs w:val="28"/>
        </w:rPr>
      </w:pPr>
    </w:p>
    <w:p w:rsidR="00BF334F" w:rsidRDefault="00A57D7A" w:rsidP="00BC415D">
      <w:pPr>
        <w:rPr>
          <w:rFonts w:ascii="Arial" w:hAnsi="Arial" w:cs="Arial"/>
          <w:b/>
          <w:sz w:val="28"/>
          <w:szCs w:val="28"/>
        </w:rPr>
      </w:pPr>
      <w:r>
        <w:rPr>
          <w:rFonts w:ascii="Arial" w:hAnsi="Arial" w:cs="Arial"/>
          <w:b/>
          <w:sz w:val="28"/>
          <w:szCs w:val="28"/>
        </w:rPr>
        <w:br w:type="page"/>
      </w:r>
    </w:p>
    <w:p w:rsidR="00BC415D" w:rsidRDefault="00BC415D" w:rsidP="00BC415D">
      <w:pPr>
        <w:jc w:val="center"/>
        <w:rPr>
          <w:rFonts w:ascii="Arial" w:hAnsi="Arial" w:cs="Arial"/>
          <w:b/>
          <w:sz w:val="28"/>
          <w:szCs w:val="28"/>
        </w:rPr>
        <w:sectPr w:rsidR="00BC415D" w:rsidSect="00A57D7A">
          <w:pgSz w:w="12240" w:h="15840"/>
          <w:pgMar w:top="1440" w:right="1797" w:bottom="1440" w:left="1797" w:header="709" w:footer="709" w:gutter="0"/>
          <w:cols w:space="708"/>
          <w:docGrid w:linePitch="360"/>
        </w:sectPr>
      </w:pPr>
    </w:p>
    <w:p w:rsidR="00A57D7A" w:rsidRDefault="00A57D7A" w:rsidP="00BC415D">
      <w:pPr>
        <w:jc w:val="center"/>
        <w:rPr>
          <w:rFonts w:ascii="Arial" w:hAnsi="Arial" w:cs="Arial"/>
          <w:b/>
          <w:sz w:val="28"/>
          <w:szCs w:val="28"/>
        </w:rPr>
      </w:pPr>
      <w:r>
        <w:rPr>
          <w:rFonts w:ascii="Arial" w:hAnsi="Arial" w:cs="Arial"/>
          <w:b/>
          <w:sz w:val="28"/>
          <w:szCs w:val="28"/>
        </w:rPr>
        <w:lastRenderedPageBreak/>
        <w:t>Grand-Prêtre d’Arachnide</w:t>
      </w:r>
    </w:p>
    <w:p w:rsidR="00A57D7A" w:rsidRDefault="00A57D7A" w:rsidP="00A57D7A">
      <w:pPr>
        <w:jc w:val="center"/>
        <w:rPr>
          <w:rFonts w:ascii="Arial" w:hAnsi="Arial" w:cs="Arial"/>
          <w:sz w:val="28"/>
          <w:szCs w:val="28"/>
        </w:rPr>
      </w:pPr>
      <w:r w:rsidRPr="002E4497">
        <w:rPr>
          <w:rFonts w:ascii="Arial" w:hAnsi="Arial" w:cs="Arial"/>
          <w:sz w:val="28"/>
          <w:szCs w:val="28"/>
        </w:rPr>
        <w:t xml:space="preserve"> (Prêtre d’arachnide 1</w:t>
      </w:r>
      <w:r>
        <w:rPr>
          <w:rFonts w:ascii="Arial" w:hAnsi="Arial" w:cs="Arial"/>
          <w:sz w:val="28"/>
          <w:szCs w:val="28"/>
        </w:rPr>
        <w:t>1</w:t>
      </w:r>
      <w:r w:rsidRPr="002E4497">
        <w:rPr>
          <w:rFonts w:ascii="Arial" w:hAnsi="Arial" w:cs="Arial"/>
          <w:sz w:val="28"/>
          <w:szCs w:val="28"/>
        </w:rPr>
        <w:t>-20)</w:t>
      </w:r>
    </w:p>
    <w:tbl>
      <w:tblPr>
        <w:tblStyle w:val="Grilledutableau"/>
        <w:tblpPr w:leftFromText="141" w:rightFromText="141" w:vertAnchor="page" w:horzAnchor="margin" w:tblpY="3136"/>
        <w:tblW w:w="12583" w:type="dxa"/>
        <w:tblLayout w:type="fixed"/>
        <w:tblLook w:val="04A0" w:firstRow="1" w:lastRow="0" w:firstColumn="1" w:lastColumn="0" w:noHBand="0" w:noVBand="1"/>
      </w:tblPr>
      <w:tblGrid>
        <w:gridCol w:w="817"/>
        <w:gridCol w:w="2552"/>
        <w:gridCol w:w="283"/>
        <w:gridCol w:w="709"/>
        <w:gridCol w:w="425"/>
        <w:gridCol w:w="1418"/>
        <w:gridCol w:w="283"/>
        <w:gridCol w:w="2268"/>
        <w:gridCol w:w="425"/>
        <w:gridCol w:w="142"/>
        <w:gridCol w:w="284"/>
        <w:gridCol w:w="2977"/>
      </w:tblGrid>
      <w:tr w:rsidR="00BC415D" w:rsidRPr="001C15A5" w:rsidTr="00C02766">
        <w:trPr>
          <w:trHeight w:val="251"/>
        </w:trPr>
        <w:tc>
          <w:tcPr>
            <w:tcW w:w="12583" w:type="dxa"/>
            <w:gridSpan w:val="12"/>
          </w:tcPr>
          <w:p w:rsidR="00BC415D" w:rsidRPr="00524A4D" w:rsidRDefault="00BC415D" w:rsidP="00C02766">
            <w:pPr>
              <w:jc w:val="center"/>
              <w:rPr>
                <w:rFonts w:cs="Times New Roman"/>
                <w:b/>
                <w:sz w:val="28"/>
                <w:szCs w:val="28"/>
              </w:rPr>
            </w:pPr>
            <w:r w:rsidRPr="00524A4D">
              <w:rPr>
                <w:rFonts w:cs="Times New Roman"/>
                <w:b/>
                <w:sz w:val="28"/>
                <w:szCs w:val="28"/>
              </w:rPr>
              <w:t>Brique 1</w:t>
            </w:r>
          </w:p>
        </w:tc>
      </w:tr>
      <w:tr w:rsidR="00BC415D" w:rsidRPr="001C15A5" w:rsidTr="00C02766">
        <w:trPr>
          <w:trHeight w:val="493"/>
        </w:trPr>
        <w:tc>
          <w:tcPr>
            <w:tcW w:w="817" w:type="dxa"/>
          </w:tcPr>
          <w:p w:rsidR="00BC415D" w:rsidRPr="0013257E" w:rsidRDefault="00BC415D" w:rsidP="00C02766">
            <w:pPr>
              <w:rPr>
                <w:rFonts w:cs="Times New Roman"/>
                <w:i/>
                <w:sz w:val="20"/>
                <w:szCs w:val="20"/>
              </w:rPr>
            </w:pPr>
            <w:r w:rsidRPr="0013257E">
              <w:rPr>
                <w:rFonts w:cs="Times New Roman"/>
                <w:i/>
                <w:sz w:val="20"/>
                <w:szCs w:val="20"/>
              </w:rPr>
              <w:t>Niveau/ titre</w:t>
            </w:r>
          </w:p>
        </w:tc>
        <w:tc>
          <w:tcPr>
            <w:tcW w:w="2552" w:type="dxa"/>
            <w:tcBorders>
              <w:right w:val="single" w:sz="4" w:space="0" w:color="auto"/>
            </w:tcBorders>
            <w:vAlign w:val="center"/>
          </w:tcPr>
          <w:p w:rsidR="00BC415D" w:rsidRPr="009851E0" w:rsidRDefault="00BC415D" w:rsidP="00C02766">
            <w:pPr>
              <w:jc w:val="center"/>
              <w:rPr>
                <w:rFonts w:cs="Times New Roman"/>
                <w:b/>
                <w:sz w:val="20"/>
                <w:szCs w:val="20"/>
              </w:rPr>
            </w:pPr>
            <w:r>
              <w:rPr>
                <w:rFonts w:cs="Times New Roman"/>
                <w:b/>
                <w:sz w:val="20"/>
                <w:szCs w:val="20"/>
              </w:rPr>
              <w:t xml:space="preserve">Les malédictions d’Arachnide </w:t>
            </w:r>
          </w:p>
        </w:tc>
        <w:tc>
          <w:tcPr>
            <w:tcW w:w="283" w:type="dxa"/>
            <w:tcBorders>
              <w:top w:val="single" w:sz="4" w:space="0" w:color="auto"/>
              <w:left w:val="single" w:sz="4" w:space="0" w:color="auto"/>
              <w:bottom w:val="nil"/>
              <w:right w:val="single" w:sz="4" w:space="0" w:color="auto"/>
            </w:tcBorders>
            <w:vAlign w:val="center"/>
          </w:tcPr>
          <w:p w:rsidR="00BC415D" w:rsidRPr="009851E0" w:rsidRDefault="00BC415D" w:rsidP="00C02766">
            <w:pPr>
              <w:jc w:val="center"/>
              <w:rPr>
                <w:rFonts w:cs="Times New Roman"/>
                <w:b/>
                <w:sz w:val="20"/>
                <w:szCs w:val="20"/>
              </w:rPr>
            </w:pPr>
          </w:p>
        </w:tc>
        <w:tc>
          <w:tcPr>
            <w:tcW w:w="2552" w:type="dxa"/>
            <w:gridSpan w:val="3"/>
            <w:tcBorders>
              <w:left w:val="single" w:sz="4" w:space="0" w:color="auto"/>
              <w:right w:val="single" w:sz="4" w:space="0" w:color="auto"/>
            </w:tcBorders>
            <w:vAlign w:val="center"/>
          </w:tcPr>
          <w:p w:rsidR="00BC415D" w:rsidRPr="009851E0" w:rsidRDefault="00BC415D" w:rsidP="00C02766">
            <w:pPr>
              <w:jc w:val="center"/>
              <w:rPr>
                <w:rFonts w:cs="Times New Roman"/>
                <w:b/>
                <w:sz w:val="20"/>
                <w:szCs w:val="20"/>
              </w:rPr>
            </w:pPr>
            <w:r w:rsidRPr="009851E0">
              <w:rPr>
                <w:rFonts w:cs="Times New Roman"/>
                <w:b/>
                <w:sz w:val="20"/>
                <w:szCs w:val="20"/>
              </w:rPr>
              <w:t>Les plaies d’Arachnide</w:t>
            </w:r>
          </w:p>
        </w:tc>
        <w:tc>
          <w:tcPr>
            <w:tcW w:w="283" w:type="dxa"/>
            <w:tcBorders>
              <w:left w:val="single" w:sz="4" w:space="0" w:color="auto"/>
              <w:bottom w:val="nil"/>
              <w:right w:val="single" w:sz="4" w:space="0" w:color="auto"/>
            </w:tcBorders>
          </w:tcPr>
          <w:p w:rsidR="00BC415D" w:rsidRPr="009851E0" w:rsidRDefault="00BC415D" w:rsidP="00C02766">
            <w:pPr>
              <w:jc w:val="center"/>
              <w:rPr>
                <w:rFonts w:cs="Times New Roman"/>
                <w:b/>
                <w:sz w:val="20"/>
                <w:szCs w:val="20"/>
              </w:rPr>
            </w:pPr>
          </w:p>
        </w:tc>
        <w:tc>
          <w:tcPr>
            <w:tcW w:w="2835" w:type="dxa"/>
            <w:gridSpan w:val="3"/>
            <w:tcBorders>
              <w:left w:val="single" w:sz="4" w:space="0" w:color="auto"/>
              <w:right w:val="single" w:sz="4" w:space="0" w:color="auto"/>
            </w:tcBorders>
            <w:vAlign w:val="center"/>
          </w:tcPr>
          <w:p w:rsidR="00BC415D" w:rsidRPr="001C15A5" w:rsidRDefault="00BC415D" w:rsidP="00C02766">
            <w:pPr>
              <w:jc w:val="center"/>
              <w:rPr>
                <w:rFonts w:cs="Times New Roman"/>
                <w:b/>
                <w:sz w:val="20"/>
                <w:szCs w:val="20"/>
              </w:rPr>
            </w:pPr>
            <w:r w:rsidRPr="009851E0">
              <w:rPr>
                <w:rFonts w:cs="Times New Roman"/>
                <w:b/>
                <w:sz w:val="20"/>
                <w:szCs w:val="20"/>
              </w:rPr>
              <w:t xml:space="preserve">La discrétion d’Arachnide </w:t>
            </w:r>
          </w:p>
        </w:tc>
        <w:tc>
          <w:tcPr>
            <w:tcW w:w="284" w:type="dxa"/>
            <w:tcBorders>
              <w:top w:val="single" w:sz="4" w:space="0" w:color="auto"/>
              <w:left w:val="single" w:sz="4" w:space="0" w:color="auto"/>
              <w:bottom w:val="nil"/>
              <w:right w:val="single" w:sz="4" w:space="0" w:color="auto"/>
            </w:tcBorders>
            <w:vAlign w:val="center"/>
          </w:tcPr>
          <w:p w:rsidR="00BC415D" w:rsidRPr="001C15A5" w:rsidRDefault="00BC415D" w:rsidP="00C02766">
            <w:pPr>
              <w:jc w:val="center"/>
              <w:rPr>
                <w:rFonts w:cs="Times New Roman"/>
                <w:sz w:val="20"/>
                <w:szCs w:val="20"/>
              </w:rPr>
            </w:pPr>
          </w:p>
        </w:tc>
        <w:tc>
          <w:tcPr>
            <w:tcW w:w="2977" w:type="dxa"/>
            <w:tcBorders>
              <w:left w:val="single" w:sz="4" w:space="0" w:color="auto"/>
            </w:tcBorders>
            <w:vAlign w:val="center"/>
          </w:tcPr>
          <w:p w:rsidR="00BC415D" w:rsidRPr="001C15A5" w:rsidRDefault="00BC415D" w:rsidP="00C02766">
            <w:pPr>
              <w:jc w:val="center"/>
              <w:rPr>
                <w:rFonts w:cs="Times New Roman"/>
                <w:b/>
                <w:sz w:val="20"/>
                <w:szCs w:val="20"/>
              </w:rPr>
            </w:pPr>
            <w:r>
              <w:rPr>
                <w:rFonts w:cs="Times New Roman"/>
                <w:b/>
                <w:sz w:val="20"/>
                <w:szCs w:val="20"/>
              </w:rPr>
              <w:t>L’incohérence d’Arachnide</w:t>
            </w:r>
            <w:r w:rsidRPr="0031130F">
              <w:rPr>
                <w:rFonts w:cs="Times New Roman"/>
                <w:b/>
                <w:sz w:val="20"/>
                <w:szCs w:val="20"/>
              </w:rPr>
              <w:t xml:space="preserve"> </w:t>
            </w:r>
          </w:p>
        </w:tc>
      </w:tr>
      <w:tr w:rsidR="00BC415D" w:rsidRPr="001C15A5" w:rsidTr="00C02766">
        <w:trPr>
          <w:trHeight w:hRule="exact" w:val="329"/>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1</w:t>
            </w:r>
          </w:p>
        </w:tc>
        <w:tc>
          <w:tcPr>
            <w:tcW w:w="2552" w:type="dxa"/>
            <w:tcBorders>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 xml:space="preserve">Malédiction du </w:t>
            </w:r>
            <w:r>
              <w:rPr>
                <w:rFonts w:cs="Times New Roman"/>
                <w:sz w:val="20"/>
                <w:szCs w:val="20"/>
              </w:rPr>
              <w:t>zombie N</w:t>
            </w:r>
            <w:r w:rsidRPr="009851E0">
              <w:rPr>
                <w:rFonts w:cs="Times New Roman"/>
                <w:sz w:val="20"/>
                <w:szCs w:val="20"/>
              </w:rPr>
              <w:t>1</w:t>
            </w:r>
          </w:p>
        </w:tc>
        <w:tc>
          <w:tcPr>
            <w:tcW w:w="283"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p>
        </w:tc>
        <w:tc>
          <w:tcPr>
            <w:tcW w:w="2552"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 xml:space="preserve">Membre possédé </w:t>
            </w:r>
            <w:r>
              <w:rPr>
                <w:rFonts w:cs="Times New Roman"/>
                <w:sz w:val="20"/>
                <w:szCs w:val="20"/>
              </w:rPr>
              <w:t>N</w:t>
            </w:r>
            <w:r w:rsidRPr="009851E0">
              <w:rPr>
                <w:rFonts w:cs="Times New Roman"/>
                <w:sz w:val="20"/>
                <w:szCs w:val="20"/>
              </w:rPr>
              <w:t>1</w:t>
            </w:r>
          </w:p>
        </w:tc>
        <w:tc>
          <w:tcPr>
            <w:tcW w:w="283" w:type="dxa"/>
            <w:tcBorders>
              <w:top w:val="nil"/>
              <w:left w:val="single" w:sz="4" w:space="0" w:color="auto"/>
              <w:bottom w:val="nil"/>
              <w:right w:val="single" w:sz="4" w:space="0" w:color="auto"/>
            </w:tcBorders>
          </w:tcPr>
          <w:p w:rsidR="00BC415D" w:rsidRPr="009851E0" w:rsidRDefault="00BC415D" w:rsidP="00C02766">
            <w:pPr>
              <w:rPr>
                <w:rFonts w:cs="Times New Roman"/>
                <w:sz w:val="20"/>
                <w:szCs w:val="20"/>
              </w:rPr>
            </w:pPr>
          </w:p>
        </w:tc>
        <w:tc>
          <w:tcPr>
            <w:tcW w:w="2835" w:type="dxa"/>
            <w:gridSpan w:val="3"/>
            <w:tcBorders>
              <w:left w:val="single" w:sz="4" w:space="0" w:color="auto"/>
              <w:righ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Camouflage éthéré N1</w:t>
            </w:r>
          </w:p>
        </w:tc>
        <w:tc>
          <w:tcPr>
            <w:tcW w:w="284"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p>
        </w:tc>
        <w:tc>
          <w:tcPr>
            <w:tcW w:w="2977" w:type="dxa"/>
            <w:tcBorders>
              <w:left w:val="single" w:sz="4" w:space="0" w:color="auto"/>
            </w:tcBorders>
          </w:tcPr>
          <w:p w:rsidR="00BC415D" w:rsidRPr="0031130F" w:rsidRDefault="00BC415D" w:rsidP="00C02766">
            <w:pPr>
              <w:rPr>
                <w:rFonts w:cs="Times New Roman"/>
                <w:sz w:val="20"/>
                <w:szCs w:val="20"/>
              </w:rPr>
            </w:pPr>
            <w:r w:rsidRPr="0031130F">
              <w:rPr>
                <w:rFonts w:cs="Times New Roman"/>
                <w:sz w:val="20"/>
                <w:szCs w:val="20"/>
              </w:rPr>
              <w:t>Malédiction du lépreux N1</w:t>
            </w:r>
          </w:p>
        </w:tc>
      </w:tr>
      <w:tr w:rsidR="00BC415D" w:rsidRPr="001C15A5" w:rsidTr="00C02766">
        <w:trPr>
          <w:trHeight w:val="259"/>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2</w:t>
            </w:r>
          </w:p>
        </w:tc>
        <w:tc>
          <w:tcPr>
            <w:tcW w:w="2552" w:type="dxa"/>
            <w:tcBorders>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 xml:space="preserve">Possession </w:t>
            </w:r>
            <w:r>
              <w:rPr>
                <w:rFonts w:cs="Times New Roman"/>
                <w:sz w:val="20"/>
                <w:szCs w:val="20"/>
              </w:rPr>
              <w:t>N</w:t>
            </w:r>
            <w:r w:rsidRPr="009851E0">
              <w:rPr>
                <w:rFonts w:cs="Times New Roman"/>
                <w:sz w:val="20"/>
                <w:szCs w:val="20"/>
              </w:rPr>
              <w:t>1</w:t>
            </w:r>
          </w:p>
        </w:tc>
        <w:tc>
          <w:tcPr>
            <w:tcW w:w="283"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r>
              <w:rPr>
                <w:rFonts w:cs="Times New Roman"/>
                <w:sz w:val="20"/>
                <w:szCs w:val="20"/>
              </w:rPr>
              <w:t>O</w:t>
            </w:r>
          </w:p>
        </w:tc>
        <w:tc>
          <w:tcPr>
            <w:tcW w:w="2552"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Phobie des araignées</w:t>
            </w:r>
          </w:p>
        </w:tc>
        <w:tc>
          <w:tcPr>
            <w:tcW w:w="283" w:type="dxa"/>
            <w:tcBorders>
              <w:top w:val="nil"/>
              <w:left w:val="single" w:sz="4" w:space="0" w:color="auto"/>
              <w:bottom w:val="nil"/>
              <w:right w:val="single" w:sz="4" w:space="0" w:color="auto"/>
            </w:tcBorders>
          </w:tcPr>
          <w:p w:rsidR="00BC415D" w:rsidRPr="009851E0" w:rsidRDefault="00BC415D" w:rsidP="00C02766">
            <w:pPr>
              <w:rPr>
                <w:rFonts w:cs="Times New Roman"/>
                <w:sz w:val="20"/>
                <w:szCs w:val="20"/>
              </w:rPr>
            </w:pPr>
            <w:r>
              <w:rPr>
                <w:rFonts w:cs="Times New Roman"/>
                <w:sz w:val="20"/>
                <w:szCs w:val="20"/>
              </w:rPr>
              <w:t>O</w:t>
            </w:r>
          </w:p>
        </w:tc>
        <w:tc>
          <w:tcPr>
            <w:tcW w:w="2835" w:type="dxa"/>
            <w:gridSpan w:val="3"/>
            <w:tcBorders>
              <w:left w:val="single" w:sz="4" w:space="0" w:color="auto"/>
              <w:righ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 xml:space="preserve">Décharge d’aveuglement  </w:t>
            </w:r>
          </w:p>
        </w:tc>
        <w:tc>
          <w:tcPr>
            <w:tcW w:w="284"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r>
              <w:rPr>
                <w:rFonts w:cs="Times New Roman"/>
                <w:sz w:val="20"/>
                <w:szCs w:val="20"/>
              </w:rPr>
              <w:t>O</w:t>
            </w:r>
          </w:p>
        </w:tc>
        <w:tc>
          <w:tcPr>
            <w:tcW w:w="2977" w:type="dxa"/>
            <w:tcBorders>
              <w:left w:val="single" w:sz="4" w:space="0" w:color="auto"/>
            </w:tcBorders>
          </w:tcPr>
          <w:p w:rsidR="00BC415D" w:rsidRPr="0031130F" w:rsidRDefault="00BC415D" w:rsidP="00C02766">
            <w:pPr>
              <w:rPr>
                <w:rFonts w:cs="Times New Roman"/>
                <w:sz w:val="20"/>
                <w:szCs w:val="20"/>
              </w:rPr>
            </w:pPr>
            <w:r w:rsidRPr="0031130F">
              <w:rPr>
                <w:rFonts w:cs="Times New Roman"/>
                <w:sz w:val="20"/>
                <w:szCs w:val="20"/>
              </w:rPr>
              <w:t>Réponse incohérente N1</w:t>
            </w:r>
          </w:p>
        </w:tc>
      </w:tr>
      <w:tr w:rsidR="00BC415D" w:rsidRPr="001C15A5" w:rsidTr="00C02766">
        <w:trPr>
          <w:trHeight w:val="251"/>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3</w:t>
            </w:r>
          </w:p>
        </w:tc>
        <w:tc>
          <w:tcPr>
            <w:tcW w:w="2552" w:type="dxa"/>
            <w:tcBorders>
              <w:right w:val="single" w:sz="4" w:space="0" w:color="auto"/>
            </w:tcBorders>
          </w:tcPr>
          <w:p w:rsidR="00BC415D" w:rsidRPr="001C15A5" w:rsidRDefault="00BC415D" w:rsidP="00C02766">
            <w:pPr>
              <w:rPr>
                <w:rFonts w:cs="Times New Roman"/>
                <w:sz w:val="20"/>
                <w:szCs w:val="20"/>
              </w:rPr>
            </w:pPr>
            <w:r>
              <w:rPr>
                <w:rFonts w:cs="Times New Roman"/>
                <w:sz w:val="20"/>
                <w:szCs w:val="20"/>
              </w:rPr>
              <w:t>Malédiction du Zombie N</w:t>
            </w:r>
            <w:r w:rsidRPr="009851E0">
              <w:rPr>
                <w:rFonts w:cs="Times New Roman"/>
                <w:sz w:val="20"/>
                <w:szCs w:val="20"/>
              </w:rPr>
              <w:t>2</w:t>
            </w:r>
          </w:p>
        </w:tc>
        <w:tc>
          <w:tcPr>
            <w:tcW w:w="283"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r>
              <w:rPr>
                <w:rFonts w:cs="Times New Roman"/>
                <w:sz w:val="20"/>
                <w:szCs w:val="20"/>
              </w:rPr>
              <w:t>U</w:t>
            </w:r>
          </w:p>
        </w:tc>
        <w:tc>
          <w:tcPr>
            <w:tcW w:w="2552"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Pr>
                <w:rFonts w:cs="Times New Roman"/>
                <w:sz w:val="20"/>
                <w:szCs w:val="20"/>
              </w:rPr>
              <w:t>Membre possédé N</w:t>
            </w:r>
            <w:r w:rsidRPr="009851E0">
              <w:rPr>
                <w:rFonts w:cs="Times New Roman"/>
                <w:sz w:val="20"/>
                <w:szCs w:val="20"/>
              </w:rPr>
              <w:t>2</w:t>
            </w:r>
          </w:p>
        </w:tc>
        <w:tc>
          <w:tcPr>
            <w:tcW w:w="283" w:type="dxa"/>
            <w:tcBorders>
              <w:top w:val="nil"/>
              <w:left w:val="single" w:sz="4" w:space="0" w:color="auto"/>
              <w:bottom w:val="nil"/>
              <w:right w:val="single" w:sz="4" w:space="0" w:color="auto"/>
            </w:tcBorders>
          </w:tcPr>
          <w:p w:rsidR="00BC415D" w:rsidRDefault="00BC415D" w:rsidP="00C02766">
            <w:pPr>
              <w:rPr>
                <w:rFonts w:cs="Times New Roman"/>
                <w:sz w:val="20"/>
                <w:szCs w:val="20"/>
              </w:rPr>
            </w:pPr>
            <w:r>
              <w:rPr>
                <w:rFonts w:cs="Times New Roman"/>
                <w:sz w:val="20"/>
                <w:szCs w:val="20"/>
              </w:rPr>
              <w:t>U</w:t>
            </w:r>
          </w:p>
        </w:tc>
        <w:tc>
          <w:tcPr>
            <w:tcW w:w="2835" w:type="dxa"/>
            <w:gridSpan w:val="3"/>
            <w:tcBorders>
              <w:left w:val="single" w:sz="4" w:space="0" w:color="auto"/>
              <w:righ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Camouflage éthéré N2</w:t>
            </w:r>
          </w:p>
        </w:tc>
        <w:tc>
          <w:tcPr>
            <w:tcW w:w="284"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r>
              <w:rPr>
                <w:rFonts w:cs="Times New Roman"/>
                <w:sz w:val="20"/>
                <w:szCs w:val="20"/>
              </w:rPr>
              <w:t>U</w:t>
            </w:r>
          </w:p>
        </w:tc>
        <w:tc>
          <w:tcPr>
            <w:tcW w:w="2977" w:type="dxa"/>
            <w:tcBorders>
              <w:left w:val="single" w:sz="4" w:space="0" w:color="auto"/>
            </w:tcBorders>
          </w:tcPr>
          <w:p w:rsidR="00BC415D" w:rsidRPr="0031130F" w:rsidRDefault="00BC415D" w:rsidP="00C02766">
            <w:pPr>
              <w:rPr>
                <w:rFonts w:cs="Times New Roman"/>
                <w:sz w:val="20"/>
                <w:szCs w:val="20"/>
              </w:rPr>
            </w:pPr>
            <w:r w:rsidRPr="0031130F">
              <w:rPr>
                <w:rFonts w:cs="Times New Roman"/>
                <w:sz w:val="20"/>
                <w:szCs w:val="20"/>
              </w:rPr>
              <w:t>Malédiction du lépreux N2</w:t>
            </w:r>
          </w:p>
        </w:tc>
      </w:tr>
      <w:tr w:rsidR="00BC415D" w:rsidRPr="001C15A5" w:rsidTr="00C02766">
        <w:trPr>
          <w:trHeight w:val="251"/>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4</w:t>
            </w:r>
          </w:p>
        </w:tc>
        <w:tc>
          <w:tcPr>
            <w:tcW w:w="2552" w:type="dxa"/>
            <w:tcBorders>
              <w:right w:val="single" w:sz="4" w:space="0" w:color="auto"/>
            </w:tcBorders>
          </w:tcPr>
          <w:p w:rsidR="00BC415D" w:rsidRPr="001C15A5" w:rsidRDefault="00BC415D" w:rsidP="00C02766">
            <w:pPr>
              <w:rPr>
                <w:rFonts w:cs="Times New Roman"/>
                <w:sz w:val="20"/>
                <w:szCs w:val="20"/>
              </w:rPr>
            </w:pPr>
            <w:r>
              <w:rPr>
                <w:rFonts w:cs="Times New Roman"/>
                <w:sz w:val="20"/>
                <w:szCs w:val="20"/>
              </w:rPr>
              <w:t>Possession N</w:t>
            </w:r>
            <w:r w:rsidRPr="009851E0">
              <w:rPr>
                <w:rFonts w:cs="Times New Roman"/>
                <w:sz w:val="20"/>
                <w:szCs w:val="20"/>
              </w:rPr>
              <w:t>2</w:t>
            </w:r>
          </w:p>
        </w:tc>
        <w:tc>
          <w:tcPr>
            <w:tcW w:w="283"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p>
        </w:tc>
        <w:tc>
          <w:tcPr>
            <w:tcW w:w="2552"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Forte fièvre</w:t>
            </w:r>
          </w:p>
        </w:tc>
        <w:tc>
          <w:tcPr>
            <w:tcW w:w="283" w:type="dxa"/>
            <w:tcBorders>
              <w:top w:val="nil"/>
              <w:left w:val="single" w:sz="4" w:space="0" w:color="auto"/>
              <w:bottom w:val="nil"/>
              <w:right w:val="single" w:sz="4" w:space="0" w:color="auto"/>
            </w:tcBorders>
          </w:tcPr>
          <w:p w:rsidR="00BC415D" w:rsidRPr="009851E0" w:rsidRDefault="00BC415D" w:rsidP="00C02766">
            <w:pPr>
              <w:rPr>
                <w:rFonts w:cs="Times New Roman"/>
                <w:sz w:val="20"/>
                <w:szCs w:val="20"/>
              </w:rPr>
            </w:pPr>
          </w:p>
        </w:tc>
        <w:tc>
          <w:tcPr>
            <w:tcW w:w="2835" w:type="dxa"/>
            <w:gridSpan w:val="3"/>
            <w:tcBorders>
              <w:left w:val="single" w:sz="4" w:space="0" w:color="auto"/>
              <w:righ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 xml:space="preserve">Cercle de protection  </w:t>
            </w:r>
          </w:p>
        </w:tc>
        <w:tc>
          <w:tcPr>
            <w:tcW w:w="284"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p>
        </w:tc>
        <w:tc>
          <w:tcPr>
            <w:tcW w:w="2977" w:type="dxa"/>
            <w:tcBorders>
              <w:left w:val="single" w:sz="4" w:space="0" w:color="auto"/>
            </w:tcBorders>
          </w:tcPr>
          <w:p w:rsidR="00BC415D" w:rsidRPr="0031130F" w:rsidRDefault="00BC415D" w:rsidP="00C02766">
            <w:pPr>
              <w:rPr>
                <w:rFonts w:cs="Times New Roman"/>
                <w:sz w:val="20"/>
                <w:szCs w:val="20"/>
              </w:rPr>
            </w:pPr>
            <w:r w:rsidRPr="0031130F">
              <w:rPr>
                <w:rFonts w:cs="Times New Roman"/>
                <w:sz w:val="20"/>
                <w:szCs w:val="20"/>
              </w:rPr>
              <w:t>Menteur</w:t>
            </w:r>
          </w:p>
        </w:tc>
      </w:tr>
      <w:tr w:rsidR="00BC415D" w:rsidRPr="001C15A5" w:rsidTr="00C02766">
        <w:trPr>
          <w:trHeight w:val="240"/>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5</w:t>
            </w:r>
          </w:p>
        </w:tc>
        <w:tc>
          <w:tcPr>
            <w:tcW w:w="2552" w:type="dxa"/>
            <w:tcBorders>
              <w:right w:val="single" w:sz="4" w:space="0" w:color="auto"/>
            </w:tcBorders>
          </w:tcPr>
          <w:p w:rsidR="00BC415D" w:rsidRPr="001C15A5" w:rsidRDefault="00BC415D" w:rsidP="00C02766">
            <w:pPr>
              <w:rPr>
                <w:rFonts w:cs="Times New Roman"/>
                <w:sz w:val="20"/>
                <w:szCs w:val="20"/>
              </w:rPr>
            </w:pPr>
            <w:r>
              <w:rPr>
                <w:rFonts w:cs="Times New Roman"/>
                <w:sz w:val="20"/>
                <w:szCs w:val="20"/>
              </w:rPr>
              <w:t>Malédiction du Zombie N</w:t>
            </w:r>
            <w:r w:rsidRPr="009851E0">
              <w:rPr>
                <w:rFonts w:cs="Times New Roman"/>
                <w:sz w:val="20"/>
                <w:szCs w:val="20"/>
              </w:rPr>
              <w:t xml:space="preserve"> 3</w:t>
            </w:r>
          </w:p>
        </w:tc>
        <w:tc>
          <w:tcPr>
            <w:tcW w:w="283" w:type="dxa"/>
            <w:tcBorders>
              <w:top w:val="nil"/>
              <w:left w:val="single" w:sz="4" w:space="0" w:color="auto"/>
              <w:bottom w:val="single" w:sz="4" w:space="0" w:color="auto"/>
              <w:right w:val="single" w:sz="4" w:space="0" w:color="auto"/>
            </w:tcBorders>
          </w:tcPr>
          <w:p w:rsidR="00BC415D" w:rsidRPr="001C15A5" w:rsidRDefault="00BC415D" w:rsidP="00C02766">
            <w:pPr>
              <w:rPr>
                <w:rFonts w:cs="Times New Roman"/>
                <w:sz w:val="20"/>
                <w:szCs w:val="20"/>
              </w:rPr>
            </w:pPr>
          </w:p>
        </w:tc>
        <w:tc>
          <w:tcPr>
            <w:tcW w:w="2552"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Pr>
                <w:rFonts w:cs="Times New Roman"/>
                <w:sz w:val="20"/>
                <w:szCs w:val="20"/>
              </w:rPr>
              <w:t>Membre possédé N</w:t>
            </w:r>
            <w:r w:rsidRPr="009851E0">
              <w:rPr>
                <w:rFonts w:cs="Times New Roman"/>
                <w:sz w:val="20"/>
                <w:szCs w:val="20"/>
              </w:rPr>
              <w:t>3</w:t>
            </w:r>
          </w:p>
        </w:tc>
        <w:tc>
          <w:tcPr>
            <w:tcW w:w="283" w:type="dxa"/>
            <w:tcBorders>
              <w:top w:val="nil"/>
              <w:left w:val="single" w:sz="4" w:space="0" w:color="auto"/>
              <w:right w:val="single" w:sz="4" w:space="0" w:color="auto"/>
            </w:tcBorders>
          </w:tcPr>
          <w:p w:rsidR="00BC415D" w:rsidRDefault="00BC415D" w:rsidP="00C02766">
            <w:pPr>
              <w:rPr>
                <w:rFonts w:cs="Times New Roman"/>
                <w:sz w:val="20"/>
                <w:szCs w:val="20"/>
              </w:rPr>
            </w:pPr>
          </w:p>
        </w:tc>
        <w:tc>
          <w:tcPr>
            <w:tcW w:w="2835" w:type="dxa"/>
            <w:gridSpan w:val="3"/>
            <w:tcBorders>
              <w:left w:val="single" w:sz="4" w:space="0" w:color="auto"/>
              <w:righ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Camouflage éthéré N3</w:t>
            </w:r>
          </w:p>
        </w:tc>
        <w:tc>
          <w:tcPr>
            <w:tcW w:w="284" w:type="dxa"/>
            <w:tcBorders>
              <w:top w:val="nil"/>
              <w:left w:val="single" w:sz="4" w:space="0" w:color="auto"/>
              <w:bottom w:val="single" w:sz="4" w:space="0" w:color="auto"/>
              <w:right w:val="single" w:sz="4" w:space="0" w:color="auto"/>
            </w:tcBorders>
          </w:tcPr>
          <w:p w:rsidR="00BC415D" w:rsidRPr="001C15A5" w:rsidRDefault="00BC415D" w:rsidP="00C02766">
            <w:pPr>
              <w:rPr>
                <w:rFonts w:cs="Times New Roman"/>
                <w:sz w:val="20"/>
                <w:szCs w:val="20"/>
              </w:rPr>
            </w:pPr>
          </w:p>
        </w:tc>
        <w:tc>
          <w:tcPr>
            <w:tcW w:w="2977" w:type="dxa"/>
            <w:tcBorders>
              <w:left w:val="single" w:sz="4" w:space="0" w:color="auto"/>
            </w:tcBorders>
          </w:tcPr>
          <w:p w:rsidR="00BC415D" w:rsidRPr="0031130F" w:rsidRDefault="00BC415D" w:rsidP="00C02766">
            <w:pPr>
              <w:rPr>
                <w:rFonts w:cs="Times New Roman"/>
                <w:sz w:val="20"/>
                <w:szCs w:val="20"/>
              </w:rPr>
            </w:pPr>
            <w:r w:rsidRPr="0031130F">
              <w:rPr>
                <w:rFonts w:cs="Times New Roman"/>
                <w:sz w:val="20"/>
                <w:szCs w:val="20"/>
              </w:rPr>
              <w:t>Malédiction du lépreux N3</w:t>
            </w:r>
          </w:p>
        </w:tc>
      </w:tr>
      <w:tr w:rsidR="00BC415D" w:rsidRPr="001C15A5" w:rsidTr="00C02766">
        <w:trPr>
          <w:trHeight w:val="242"/>
        </w:trPr>
        <w:tc>
          <w:tcPr>
            <w:tcW w:w="12583" w:type="dxa"/>
            <w:gridSpan w:val="12"/>
          </w:tcPr>
          <w:p w:rsidR="00BC415D" w:rsidRPr="00524A4D" w:rsidRDefault="00BC415D" w:rsidP="00C02766">
            <w:pPr>
              <w:jc w:val="center"/>
              <w:rPr>
                <w:rFonts w:cs="Times New Roman"/>
                <w:b/>
                <w:sz w:val="28"/>
                <w:szCs w:val="28"/>
              </w:rPr>
            </w:pPr>
            <w:r>
              <w:rPr>
                <w:rFonts w:cs="Times New Roman"/>
                <w:b/>
                <w:sz w:val="28"/>
                <w:szCs w:val="28"/>
              </w:rPr>
              <w:t>Brique 2</w:t>
            </w:r>
          </w:p>
        </w:tc>
      </w:tr>
      <w:tr w:rsidR="00BC415D" w:rsidRPr="001C15A5" w:rsidTr="00C02766">
        <w:trPr>
          <w:trHeight w:val="306"/>
        </w:trPr>
        <w:tc>
          <w:tcPr>
            <w:tcW w:w="817" w:type="dxa"/>
          </w:tcPr>
          <w:p w:rsidR="00BC415D" w:rsidRPr="001C15A5" w:rsidRDefault="00BC415D" w:rsidP="00C02766">
            <w:pPr>
              <w:jc w:val="center"/>
              <w:rPr>
                <w:rFonts w:cs="Times New Roman"/>
                <w:sz w:val="20"/>
                <w:szCs w:val="20"/>
              </w:rPr>
            </w:pPr>
          </w:p>
        </w:tc>
        <w:tc>
          <w:tcPr>
            <w:tcW w:w="3544" w:type="dxa"/>
            <w:gridSpan w:val="3"/>
            <w:tcBorders>
              <w:right w:val="single" w:sz="4" w:space="0" w:color="auto"/>
            </w:tcBorders>
            <w:vAlign w:val="center"/>
          </w:tcPr>
          <w:p w:rsidR="00BC415D" w:rsidRPr="009851E0" w:rsidRDefault="00BC415D" w:rsidP="00C02766">
            <w:pPr>
              <w:jc w:val="center"/>
              <w:rPr>
                <w:rFonts w:cs="Times New Roman"/>
                <w:b/>
                <w:sz w:val="20"/>
                <w:szCs w:val="20"/>
              </w:rPr>
            </w:pPr>
            <w:r w:rsidRPr="009851E0">
              <w:rPr>
                <w:rFonts w:cs="Times New Roman"/>
                <w:b/>
                <w:sz w:val="20"/>
                <w:szCs w:val="20"/>
              </w:rPr>
              <w:t xml:space="preserve">La soumission d’Arachnide  </w:t>
            </w:r>
          </w:p>
        </w:tc>
        <w:tc>
          <w:tcPr>
            <w:tcW w:w="425" w:type="dxa"/>
            <w:tcBorders>
              <w:left w:val="single" w:sz="4" w:space="0" w:color="auto"/>
              <w:bottom w:val="nil"/>
              <w:right w:val="single" w:sz="4" w:space="0" w:color="auto"/>
            </w:tcBorders>
          </w:tcPr>
          <w:p w:rsidR="00BC415D" w:rsidRPr="009851E0" w:rsidRDefault="00BC415D" w:rsidP="00C02766">
            <w:pPr>
              <w:jc w:val="center"/>
              <w:rPr>
                <w:rFonts w:cs="Times New Roman"/>
                <w:b/>
                <w:sz w:val="20"/>
                <w:szCs w:val="20"/>
              </w:rPr>
            </w:pPr>
          </w:p>
        </w:tc>
        <w:tc>
          <w:tcPr>
            <w:tcW w:w="3969" w:type="dxa"/>
            <w:gridSpan w:val="3"/>
            <w:tcBorders>
              <w:left w:val="single" w:sz="4" w:space="0" w:color="auto"/>
              <w:right w:val="single" w:sz="4" w:space="0" w:color="auto"/>
            </w:tcBorders>
            <w:vAlign w:val="center"/>
          </w:tcPr>
          <w:p w:rsidR="00BC415D" w:rsidRPr="009851E0" w:rsidRDefault="00BC415D" w:rsidP="00C02766">
            <w:pPr>
              <w:jc w:val="center"/>
              <w:rPr>
                <w:rFonts w:cs="Times New Roman"/>
                <w:b/>
                <w:sz w:val="20"/>
                <w:szCs w:val="20"/>
              </w:rPr>
            </w:pPr>
            <w:r w:rsidRPr="009851E0">
              <w:rPr>
                <w:rFonts w:cs="Times New Roman"/>
                <w:b/>
                <w:sz w:val="20"/>
                <w:szCs w:val="20"/>
              </w:rPr>
              <w:t xml:space="preserve">La suprématie d’Arachnide </w:t>
            </w:r>
          </w:p>
        </w:tc>
        <w:tc>
          <w:tcPr>
            <w:tcW w:w="425" w:type="dxa"/>
            <w:tcBorders>
              <w:top w:val="single" w:sz="4" w:space="0" w:color="auto"/>
              <w:left w:val="single" w:sz="4" w:space="0" w:color="auto"/>
              <w:bottom w:val="nil"/>
              <w:right w:val="single" w:sz="4" w:space="0" w:color="auto"/>
            </w:tcBorders>
            <w:vAlign w:val="center"/>
          </w:tcPr>
          <w:p w:rsidR="00BC415D" w:rsidRPr="001C15A5" w:rsidRDefault="00BC415D" w:rsidP="00C02766">
            <w:pPr>
              <w:jc w:val="center"/>
              <w:rPr>
                <w:rFonts w:cs="Times New Roman"/>
                <w:sz w:val="20"/>
                <w:szCs w:val="20"/>
              </w:rPr>
            </w:pPr>
          </w:p>
        </w:tc>
        <w:tc>
          <w:tcPr>
            <w:tcW w:w="3403" w:type="dxa"/>
            <w:gridSpan w:val="3"/>
            <w:tcBorders>
              <w:left w:val="single" w:sz="4" w:space="0" w:color="auto"/>
            </w:tcBorders>
            <w:vAlign w:val="center"/>
          </w:tcPr>
          <w:p w:rsidR="00BC415D" w:rsidRPr="001C15A5" w:rsidRDefault="00BC415D" w:rsidP="00C02766">
            <w:pPr>
              <w:jc w:val="center"/>
              <w:rPr>
                <w:rFonts w:cs="Times New Roman"/>
                <w:b/>
                <w:sz w:val="20"/>
                <w:szCs w:val="20"/>
              </w:rPr>
            </w:pPr>
            <w:r w:rsidRPr="009851E0">
              <w:rPr>
                <w:rFonts w:cs="Times New Roman"/>
                <w:b/>
                <w:sz w:val="20"/>
                <w:szCs w:val="20"/>
              </w:rPr>
              <w:t xml:space="preserve">La colère d’Arachnide </w:t>
            </w:r>
          </w:p>
        </w:tc>
      </w:tr>
      <w:tr w:rsidR="00BC415D" w:rsidRPr="001C15A5" w:rsidTr="00C02766">
        <w:trPr>
          <w:trHeight w:hRule="exact" w:val="262"/>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1</w:t>
            </w:r>
          </w:p>
        </w:tc>
        <w:tc>
          <w:tcPr>
            <w:tcW w:w="3544" w:type="dxa"/>
            <w:gridSpan w:val="3"/>
            <w:tcBorders>
              <w:right w:val="single" w:sz="4" w:space="0" w:color="auto"/>
            </w:tcBorders>
          </w:tcPr>
          <w:p w:rsidR="00BC415D" w:rsidRDefault="00BC415D" w:rsidP="00C02766">
            <w:pPr>
              <w:rPr>
                <w:rFonts w:cs="Times New Roman"/>
                <w:sz w:val="20"/>
                <w:szCs w:val="20"/>
              </w:rPr>
            </w:pPr>
            <w:r w:rsidRPr="009851E0">
              <w:rPr>
                <w:rFonts w:cs="Times New Roman"/>
                <w:sz w:val="20"/>
                <w:szCs w:val="20"/>
              </w:rPr>
              <w:t xml:space="preserve">Conversion </w:t>
            </w:r>
            <w:r>
              <w:rPr>
                <w:rFonts w:cs="Times New Roman"/>
                <w:sz w:val="20"/>
                <w:szCs w:val="20"/>
              </w:rPr>
              <w:t>N</w:t>
            </w:r>
            <w:r w:rsidRPr="009851E0">
              <w:rPr>
                <w:rFonts w:cs="Times New Roman"/>
                <w:sz w:val="20"/>
                <w:szCs w:val="20"/>
              </w:rPr>
              <w:t>1</w:t>
            </w:r>
          </w:p>
        </w:tc>
        <w:tc>
          <w:tcPr>
            <w:tcW w:w="425" w:type="dxa"/>
            <w:tcBorders>
              <w:top w:val="nil"/>
              <w:left w:val="single" w:sz="4" w:space="0" w:color="auto"/>
              <w:bottom w:val="nil"/>
              <w:right w:val="single" w:sz="4" w:space="0" w:color="auto"/>
            </w:tcBorders>
          </w:tcPr>
          <w:p w:rsidR="00BC415D" w:rsidRDefault="00BC415D" w:rsidP="00C02766">
            <w:pPr>
              <w:rPr>
                <w:rFonts w:cs="Times New Roman"/>
                <w:sz w:val="20"/>
                <w:szCs w:val="20"/>
              </w:rPr>
            </w:pPr>
          </w:p>
        </w:tc>
        <w:tc>
          <w:tcPr>
            <w:tcW w:w="3969"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Pr>
                <w:rFonts w:cs="Times New Roman"/>
                <w:sz w:val="20"/>
                <w:szCs w:val="20"/>
              </w:rPr>
              <w:t>Symbole d’arachnide N</w:t>
            </w:r>
            <w:r w:rsidRPr="009851E0">
              <w:rPr>
                <w:rFonts w:cs="Times New Roman"/>
                <w:sz w:val="20"/>
                <w:szCs w:val="20"/>
              </w:rPr>
              <w:t>1</w:t>
            </w:r>
          </w:p>
        </w:tc>
        <w:tc>
          <w:tcPr>
            <w:tcW w:w="425"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p>
        </w:tc>
        <w:tc>
          <w:tcPr>
            <w:tcW w:w="3403" w:type="dxa"/>
            <w:gridSpan w:val="3"/>
            <w:tcBorders>
              <w:lef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Décharge membre possédé</w:t>
            </w:r>
          </w:p>
        </w:tc>
      </w:tr>
      <w:tr w:rsidR="00BC415D" w:rsidRPr="001C15A5" w:rsidTr="00C02766">
        <w:trPr>
          <w:trHeight w:val="251"/>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2</w:t>
            </w:r>
          </w:p>
        </w:tc>
        <w:tc>
          <w:tcPr>
            <w:tcW w:w="3544" w:type="dxa"/>
            <w:gridSpan w:val="3"/>
            <w:tcBorders>
              <w:right w:val="single" w:sz="4" w:space="0" w:color="auto"/>
            </w:tcBorders>
          </w:tcPr>
          <w:p w:rsidR="00BC415D" w:rsidRPr="009851E0" w:rsidRDefault="00BC415D" w:rsidP="00C02766">
            <w:pPr>
              <w:rPr>
                <w:rFonts w:cs="Times New Roman"/>
                <w:sz w:val="20"/>
                <w:szCs w:val="20"/>
              </w:rPr>
            </w:pPr>
            <w:r>
              <w:rPr>
                <w:rFonts w:cs="Times New Roman"/>
                <w:sz w:val="20"/>
                <w:szCs w:val="20"/>
              </w:rPr>
              <w:t>Fléau des abominations N</w:t>
            </w:r>
            <w:r w:rsidRPr="009851E0">
              <w:rPr>
                <w:rFonts w:cs="Times New Roman"/>
                <w:sz w:val="20"/>
                <w:szCs w:val="20"/>
              </w:rPr>
              <w:t>1</w:t>
            </w:r>
          </w:p>
        </w:tc>
        <w:tc>
          <w:tcPr>
            <w:tcW w:w="425" w:type="dxa"/>
            <w:tcBorders>
              <w:top w:val="nil"/>
              <w:left w:val="single" w:sz="4" w:space="0" w:color="auto"/>
              <w:bottom w:val="nil"/>
              <w:right w:val="single" w:sz="4" w:space="0" w:color="auto"/>
            </w:tcBorders>
          </w:tcPr>
          <w:p w:rsidR="00BC415D" w:rsidRPr="009851E0" w:rsidRDefault="00BC415D" w:rsidP="00C02766">
            <w:pPr>
              <w:rPr>
                <w:rFonts w:cs="Times New Roman"/>
                <w:sz w:val="20"/>
                <w:szCs w:val="20"/>
              </w:rPr>
            </w:pPr>
            <w:r>
              <w:rPr>
                <w:rFonts w:cs="Times New Roman"/>
                <w:sz w:val="20"/>
                <w:szCs w:val="20"/>
              </w:rPr>
              <w:t>O</w:t>
            </w:r>
          </w:p>
        </w:tc>
        <w:tc>
          <w:tcPr>
            <w:tcW w:w="3969"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Intimidation</w:t>
            </w:r>
          </w:p>
        </w:tc>
        <w:tc>
          <w:tcPr>
            <w:tcW w:w="425"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r>
              <w:rPr>
                <w:rFonts w:cs="Times New Roman"/>
                <w:sz w:val="20"/>
                <w:szCs w:val="20"/>
              </w:rPr>
              <w:t>O</w:t>
            </w:r>
          </w:p>
        </w:tc>
        <w:tc>
          <w:tcPr>
            <w:tcW w:w="3403" w:type="dxa"/>
            <w:gridSpan w:val="3"/>
            <w:tcBorders>
              <w:lef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Cercle de douleur N2</w:t>
            </w:r>
          </w:p>
        </w:tc>
      </w:tr>
      <w:tr w:rsidR="00BC415D" w:rsidRPr="001C15A5" w:rsidTr="00C02766">
        <w:trPr>
          <w:trHeight w:val="251"/>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3</w:t>
            </w:r>
          </w:p>
        </w:tc>
        <w:tc>
          <w:tcPr>
            <w:tcW w:w="3544" w:type="dxa"/>
            <w:gridSpan w:val="3"/>
            <w:tcBorders>
              <w:right w:val="single" w:sz="4" w:space="0" w:color="auto"/>
            </w:tcBorders>
          </w:tcPr>
          <w:p w:rsidR="00BC415D" w:rsidRDefault="00BC415D" w:rsidP="00C02766">
            <w:pPr>
              <w:rPr>
                <w:rFonts w:cs="Times New Roman"/>
                <w:sz w:val="20"/>
                <w:szCs w:val="20"/>
              </w:rPr>
            </w:pPr>
            <w:r>
              <w:rPr>
                <w:rFonts w:cs="Times New Roman"/>
                <w:sz w:val="20"/>
                <w:szCs w:val="20"/>
              </w:rPr>
              <w:t>Conversion N</w:t>
            </w:r>
            <w:r w:rsidRPr="009851E0">
              <w:rPr>
                <w:rFonts w:cs="Times New Roman"/>
                <w:sz w:val="20"/>
                <w:szCs w:val="20"/>
              </w:rPr>
              <w:t xml:space="preserve">2  </w:t>
            </w:r>
          </w:p>
        </w:tc>
        <w:tc>
          <w:tcPr>
            <w:tcW w:w="425" w:type="dxa"/>
            <w:tcBorders>
              <w:top w:val="nil"/>
              <w:left w:val="single" w:sz="4" w:space="0" w:color="auto"/>
              <w:bottom w:val="nil"/>
              <w:right w:val="single" w:sz="4" w:space="0" w:color="auto"/>
            </w:tcBorders>
          </w:tcPr>
          <w:p w:rsidR="00BC415D" w:rsidRDefault="00BC415D" w:rsidP="00C02766">
            <w:pPr>
              <w:rPr>
                <w:rFonts w:cs="Times New Roman"/>
                <w:sz w:val="20"/>
                <w:szCs w:val="20"/>
              </w:rPr>
            </w:pPr>
            <w:r>
              <w:rPr>
                <w:rFonts w:cs="Times New Roman"/>
                <w:sz w:val="20"/>
                <w:szCs w:val="20"/>
              </w:rPr>
              <w:t>U</w:t>
            </w:r>
          </w:p>
        </w:tc>
        <w:tc>
          <w:tcPr>
            <w:tcW w:w="3969"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Pr>
                <w:rFonts w:cs="Times New Roman"/>
                <w:sz w:val="20"/>
                <w:szCs w:val="20"/>
              </w:rPr>
              <w:t>Symbole d’arachnide N</w:t>
            </w:r>
            <w:r w:rsidRPr="009851E0">
              <w:rPr>
                <w:rFonts w:cs="Times New Roman"/>
                <w:sz w:val="20"/>
                <w:szCs w:val="20"/>
              </w:rPr>
              <w:t>2</w:t>
            </w:r>
          </w:p>
        </w:tc>
        <w:tc>
          <w:tcPr>
            <w:tcW w:w="425"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r>
              <w:rPr>
                <w:rFonts w:cs="Times New Roman"/>
                <w:sz w:val="20"/>
                <w:szCs w:val="20"/>
              </w:rPr>
              <w:t>U</w:t>
            </w:r>
          </w:p>
        </w:tc>
        <w:tc>
          <w:tcPr>
            <w:tcW w:w="3403" w:type="dxa"/>
            <w:gridSpan w:val="3"/>
            <w:tcBorders>
              <w:lef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Arme magique N2</w:t>
            </w:r>
          </w:p>
        </w:tc>
      </w:tr>
      <w:tr w:rsidR="00BC415D" w:rsidRPr="001C15A5" w:rsidTr="00C02766">
        <w:trPr>
          <w:trHeight w:val="251"/>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4</w:t>
            </w:r>
          </w:p>
        </w:tc>
        <w:tc>
          <w:tcPr>
            <w:tcW w:w="3544" w:type="dxa"/>
            <w:gridSpan w:val="3"/>
            <w:tcBorders>
              <w:right w:val="single" w:sz="4" w:space="0" w:color="auto"/>
            </w:tcBorders>
          </w:tcPr>
          <w:p w:rsidR="00BC415D" w:rsidRPr="009851E0" w:rsidRDefault="00BC415D" w:rsidP="00C02766">
            <w:pPr>
              <w:rPr>
                <w:rFonts w:cs="Times New Roman"/>
                <w:sz w:val="20"/>
                <w:szCs w:val="20"/>
              </w:rPr>
            </w:pPr>
            <w:r>
              <w:rPr>
                <w:rFonts w:cs="Times New Roman"/>
                <w:sz w:val="20"/>
                <w:szCs w:val="20"/>
              </w:rPr>
              <w:t>Fléau des abominations N</w:t>
            </w:r>
            <w:r w:rsidRPr="009851E0">
              <w:rPr>
                <w:rFonts w:cs="Times New Roman"/>
                <w:sz w:val="20"/>
                <w:szCs w:val="20"/>
              </w:rPr>
              <w:t>2</w:t>
            </w:r>
          </w:p>
        </w:tc>
        <w:tc>
          <w:tcPr>
            <w:tcW w:w="425" w:type="dxa"/>
            <w:tcBorders>
              <w:top w:val="nil"/>
              <w:left w:val="single" w:sz="4" w:space="0" w:color="auto"/>
              <w:bottom w:val="nil"/>
              <w:right w:val="single" w:sz="4" w:space="0" w:color="auto"/>
            </w:tcBorders>
          </w:tcPr>
          <w:p w:rsidR="00BC415D" w:rsidRPr="009851E0" w:rsidRDefault="00BC415D" w:rsidP="00C02766">
            <w:pPr>
              <w:rPr>
                <w:rFonts w:cs="Times New Roman"/>
                <w:sz w:val="20"/>
                <w:szCs w:val="20"/>
              </w:rPr>
            </w:pPr>
          </w:p>
        </w:tc>
        <w:tc>
          <w:tcPr>
            <w:tcW w:w="3969"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 xml:space="preserve">Résurrection </w:t>
            </w:r>
            <w:r>
              <w:rPr>
                <w:rFonts w:cs="Times New Roman"/>
                <w:sz w:val="20"/>
                <w:szCs w:val="20"/>
              </w:rPr>
              <w:t>N</w:t>
            </w:r>
            <w:r w:rsidRPr="009851E0">
              <w:rPr>
                <w:rFonts w:cs="Times New Roman"/>
                <w:sz w:val="20"/>
                <w:szCs w:val="20"/>
              </w:rPr>
              <w:t>3</w:t>
            </w:r>
          </w:p>
        </w:tc>
        <w:tc>
          <w:tcPr>
            <w:tcW w:w="425" w:type="dxa"/>
            <w:tcBorders>
              <w:top w:val="nil"/>
              <w:left w:val="single" w:sz="4" w:space="0" w:color="auto"/>
              <w:bottom w:val="nil"/>
              <w:right w:val="single" w:sz="4" w:space="0" w:color="auto"/>
            </w:tcBorders>
          </w:tcPr>
          <w:p w:rsidR="00BC415D" w:rsidRPr="001C15A5" w:rsidRDefault="00BC415D" w:rsidP="00C02766">
            <w:pPr>
              <w:rPr>
                <w:rFonts w:cs="Times New Roman"/>
                <w:sz w:val="20"/>
                <w:szCs w:val="20"/>
              </w:rPr>
            </w:pPr>
          </w:p>
        </w:tc>
        <w:tc>
          <w:tcPr>
            <w:tcW w:w="3403" w:type="dxa"/>
            <w:gridSpan w:val="3"/>
            <w:tcBorders>
              <w:lef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Cercle de douleur N3</w:t>
            </w:r>
          </w:p>
        </w:tc>
      </w:tr>
      <w:tr w:rsidR="00BC415D" w:rsidRPr="001C15A5" w:rsidTr="00C02766">
        <w:trPr>
          <w:trHeight w:val="240"/>
        </w:trPr>
        <w:tc>
          <w:tcPr>
            <w:tcW w:w="817" w:type="dxa"/>
          </w:tcPr>
          <w:p w:rsidR="00BC415D" w:rsidRPr="001C15A5" w:rsidRDefault="00BC415D" w:rsidP="00C02766">
            <w:pPr>
              <w:jc w:val="center"/>
              <w:rPr>
                <w:rFonts w:cs="Times New Roman"/>
                <w:sz w:val="20"/>
                <w:szCs w:val="20"/>
              </w:rPr>
            </w:pPr>
            <w:r w:rsidRPr="001C15A5">
              <w:rPr>
                <w:rFonts w:cs="Times New Roman"/>
                <w:sz w:val="20"/>
                <w:szCs w:val="20"/>
              </w:rPr>
              <w:t>5</w:t>
            </w:r>
          </w:p>
        </w:tc>
        <w:tc>
          <w:tcPr>
            <w:tcW w:w="3544" w:type="dxa"/>
            <w:gridSpan w:val="3"/>
            <w:tcBorders>
              <w:right w:val="single" w:sz="4" w:space="0" w:color="auto"/>
            </w:tcBorders>
          </w:tcPr>
          <w:p w:rsidR="00BC415D" w:rsidRPr="009851E0" w:rsidRDefault="00BC415D" w:rsidP="00C02766">
            <w:pPr>
              <w:rPr>
                <w:rFonts w:cs="Times New Roman"/>
                <w:sz w:val="20"/>
                <w:szCs w:val="20"/>
              </w:rPr>
            </w:pPr>
            <w:r>
              <w:rPr>
                <w:rFonts w:cs="Times New Roman"/>
                <w:sz w:val="20"/>
                <w:szCs w:val="20"/>
              </w:rPr>
              <w:t>Renvoie de sorts N</w:t>
            </w:r>
            <w:r w:rsidRPr="009851E0">
              <w:rPr>
                <w:rFonts w:cs="Times New Roman"/>
                <w:sz w:val="20"/>
                <w:szCs w:val="20"/>
              </w:rPr>
              <w:t>2</w:t>
            </w:r>
          </w:p>
        </w:tc>
        <w:tc>
          <w:tcPr>
            <w:tcW w:w="425" w:type="dxa"/>
            <w:tcBorders>
              <w:top w:val="nil"/>
              <w:left w:val="single" w:sz="4" w:space="0" w:color="auto"/>
              <w:right w:val="single" w:sz="4" w:space="0" w:color="auto"/>
            </w:tcBorders>
          </w:tcPr>
          <w:p w:rsidR="00BC415D" w:rsidRPr="009851E0" w:rsidRDefault="00BC415D" w:rsidP="00C02766">
            <w:pPr>
              <w:rPr>
                <w:rFonts w:cs="Times New Roman"/>
                <w:sz w:val="20"/>
                <w:szCs w:val="20"/>
              </w:rPr>
            </w:pPr>
          </w:p>
        </w:tc>
        <w:tc>
          <w:tcPr>
            <w:tcW w:w="3969" w:type="dxa"/>
            <w:gridSpan w:val="3"/>
            <w:tcBorders>
              <w:left w:val="single" w:sz="4" w:space="0" w:color="auto"/>
              <w:right w:val="single" w:sz="4" w:space="0" w:color="auto"/>
            </w:tcBorders>
          </w:tcPr>
          <w:p w:rsidR="00BC415D" w:rsidRPr="001C15A5" w:rsidRDefault="00BC415D" w:rsidP="00C02766">
            <w:pPr>
              <w:rPr>
                <w:rFonts w:cs="Times New Roman"/>
                <w:sz w:val="20"/>
                <w:szCs w:val="20"/>
              </w:rPr>
            </w:pPr>
            <w:r w:rsidRPr="009851E0">
              <w:rPr>
                <w:rFonts w:cs="Times New Roman"/>
                <w:sz w:val="20"/>
                <w:szCs w:val="20"/>
              </w:rPr>
              <w:t xml:space="preserve">Venin </w:t>
            </w:r>
            <w:r>
              <w:rPr>
                <w:rFonts w:cs="Times New Roman"/>
                <w:sz w:val="20"/>
                <w:szCs w:val="20"/>
              </w:rPr>
              <w:t>N</w:t>
            </w:r>
            <w:r w:rsidRPr="009851E0">
              <w:rPr>
                <w:rFonts w:cs="Times New Roman"/>
                <w:sz w:val="20"/>
                <w:szCs w:val="20"/>
              </w:rPr>
              <w:t>2</w:t>
            </w:r>
          </w:p>
        </w:tc>
        <w:tc>
          <w:tcPr>
            <w:tcW w:w="425" w:type="dxa"/>
            <w:tcBorders>
              <w:top w:val="nil"/>
              <w:left w:val="single" w:sz="4" w:space="0" w:color="auto"/>
              <w:bottom w:val="single" w:sz="4" w:space="0" w:color="auto"/>
              <w:right w:val="single" w:sz="4" w:space="0" w:color="auto"/>
            </w:tcBorders>
          </w:tcPr>
          <w:p w:rsidR="00BC415D" w:rsidRPr="00744BC5" w:rsidRDefault="00BC415D" w:rsidP="00C02766">
            <w:pPr>
              <w:rPr>
                <w:rFonts w:cs="Times New Roman"/>
                <w:sz w:val="20"/>
                <w:szCs w:val="20"/>
              </w:rPr>
            </w:pPr>
          </w:p>
        </w:tc>
        <w:tc>
          <w:tcPr>
            <w:tcW w:w="3403" w:type="dxa"/>
            <w:gridSpan w:val="3"/>
            <w:tcBorders>
              <w:left w:val="single" w:sz="4" w:space="0" w:color="auto"/>
            </w:tcBorders>
          </w:tcPr>
          <w:p w:rsidR="00BC415D" w:rsidRPr="00744BC5" w:rsidRDefault="00BC415D" w:rsidP="00C02766">
            <w:pPr>
              <w:rPr>
                <w:rFonts w:cs="Times New Roman"/>
                <w:sz w:val="20"/>
                <w:szCs w:val="20"/>
              </w:rPr>
            </w:pPr>
            <w:r w:rsidRPr="00744BC5">
              <w:rPr>
                <w:rFonts w:cs="Times New Roman"/>
                <w:sz w:val="20"/>
                <w:szCs w:val="20"/>
              </w:rPr>
              <w:t xml:space="preserve">Décharge venimeuse  </w:t>
            </w:r>
          </w:p>
        </w:tc>
      </w:tr>
    </w:tbl>
    <w:p w:rsidR="00A57D7A" w:rsidRDefault="00A57D7A" w:rsidP="00A57D7A">
      <w:pPr>
        <w:rPr>
          <w:rFonts w:ascii="Arial" w:hAnsi="Arial" w:cs="Arial"/>
          <w:sz w:val="28"/>
          <w:szCs w:val="28"/>
        </w:rPr>
      </w:pPr>
    </w:p>
    <w:p w:rsidR="00A57D7A" w:rsidRDefault="00A57D7A" w:rsidP="00A57D7A">
      <w:pPr>
        <w:jc w:val="center"/>
        <w:rPr>
          <w:rFonts w:ascii="Arial" w:hAnsi="Arial" w:cs="Arial"/>
          <w:b/>
          <w:sz w:val="28"/>
          <w:szCs w:val="28"/>
        </w:rPr>
      </w:pPr>
    </w:p>
    <w:p w:rsidR="00BC415D" w:rsidRDefault="00BC415D" w:rsidP="00A57D7A">
      <w:pPr>
        <w:jc w:val="center"/>
        <w:rPr>
          <w:rFonts w:ascii="Arial" w:hAnsi="Arial" w:cs="Arial"/>
          <w:b/>
          <w:sz w:val="28"/>
          <w:szCs w:val="28"/>
        </w:rPr>
      </w:pPr>
    </w:p>
    <w:p w:rsidR="00BC415D" w:rsidRDefault="00BC415D" w:rsidP="00A57D7A">
      <w:pPr>
        <w:jc w:val="center"/>
        <w:rPr>
          <w:rFonts w:ascii="Arial" w:hAnsi="Arial" w:cs="Arial"/>
          <w:b/>
          <w:sz w:val="28"/>
          <w:szCs w:val="28"/>
        </w:rPr>
      </w:pPr>
    </w:p>
    <w:p w:rsidR="00BC415D" w:rsidRDefault="00BC415D" w:rsidP="00A57D7A">
      <w:pPr>
        <w:jc w:val="center"/>
        <w:rPr>
          <w:rFonts w:ascii="Arial" w:hAnsi="Arial" w:cs="Arial"/>
          <w:b/>
          <w:sz w:val="28"/>
          <w:szCs w:val="28"/>
        </w:rPr>
      </w:pPr>
    </w:p>
    <w:p w:rsidR="00BC415D" w:rsidRDefault="00BC415D" w:rsidP="00A57D7A">
      <w:pPr>
        <w:jc w:val="center"/>
        <w:rPr>
          <w:rFonts w:ascii="Arial" w:hAnsi="Arial" w:cs="Arial"/>
          <w:b/>
          <w:sz w:val="28"/>
          <w:szCs w:val="28"/>
        </w:rPr>
        <w:sectPr w:rsidR="00BC415D" w:rsidSect="00BC415D">
          <w:pgSz w:w="15840" w:h="12240" w:orient="landscape"/>
          <w:pgMar w:top="1797" w:right="1440" w:bottom="1797" w:left="1440" w:header="709" w:footer="709" w:gutter="0"/>
          <w:cols w:space="708"/>
          <w:docGrid w:linePitch="360"/>
        </w:sectPr>
      </w:pPr>
    </w:p>
    <w:p w:rsidR="00A57D7A" w:rsidRDefault="00A57D7A" w:rsidP="00A57D7A">
      <w:pPr>
        <w:jc w:val="center"/>
        <w:rPr>
          <w:rFonts w:ascii="Arial" w:hAnsi="Arial" w:cs="Arial"/>
          <w:b/>
          <w:sz w:val="28"/>
          <w:szCs w:val="28"/>
        </w:rPr>
      </w:pPr>
      <w:r>
        <w:rPr>
          <w:rFonts w:ascii="Arial" w:hAnsi="Arial" w:cs="Arial"/>
          <w:b/>
          <w:sz w:val="28"/>
          <w:szCs w:val="28"/>
        </w:rPr>
        <w:lastRenderedPageBreak/>
        <w:t>Grand-Prêtre d’Ahura</w:t>
      </w:r>
    </w:p>
    <w:p w:rsidR="00A57D7A" w:rsidRPr="00BF13AB" w:rsidRDefault="00A57D7A" w:rsidP="00A57D7A">
      <w:pPr>
        <w:jc w:val="center"/>
        <w:rPr>
          <w:rFonts w:ascii="Arial" w:hAnsi="Arial" w:cs="Arial"/>
          <w:sz w:val="28"/>
          <w:szCs w:val="28"/>
        </w:rPr>
      </w:pPr>
      <w:r w:rsidRPr="00BF13AB">
        <w:rPr>
          <w:rFonts w:ascii="Arial" w:hAnsi="Arial" w:cs="Arial"/>
          <w:sz w:val="28"/>
          <w:szCs w:val="28"/>
        </w:rPr>
        <w:t>(Prêtre d’Ahura</w:t>
      </w:r>
      <w:r>
        <w:rPr>
          <w:rFonts w:ascii="Arial" w:hAnsi="Arial" w:cs="Arial"/>
          <w:sz w:val="28"/>
          <w:szCs w:val="28"/>
        </w:rPr>
        <w:t xml:space="preserve"> 11-20</w:t>
      </w:r>
      <w:r w:rsidRPr="00BF13AB">
        <w:rPr>
          <w:rFonts w:ascii="Arial" w:hAnsi="Arial" w:cs="Arial"/>
          <w:sz w:val="28"/>
          <w:szCs w:val="28"/>
        </w:rPr>
        <w:t xml:space="preserve">) </w:t>
      </w:r>
    </w:p>
    <w:tbl>
      <w:tblPr>
        <w:tblStyle w:val="Grilledutableau"/>
        <w:tblpPr w:leftFromText="141" w:rightFromText="141" w:vertAnchor="page" w:horzAnchor="margin" w:tblpXSpec="center" w:tblpY="2791"/>
        <w:tblW w:w="9606" w:type="dxa"/>
        <w:tblLayout w:type="fixed"/>
        <w:tblLook w:val="04A0" w:firstRow="1" w:lastRow="0" w:firstColumn="1" w:lastColumn="0" w:noHBand="0" w:noVBand="1"/>
      </w:tblPr>
      <w:tblGrid>
        <w:gridCol w:w="817"/>
        <w:gridCol w:w="2268"/>
        <w:gridCol w:w="567"/>
        <w:gridCol w:w="2552"/>
        <w:gridCol w:w="567"/>
        <w:gridCol w:w="2835"/>
      </w:tblGrid>
      <w:tr w:rsidR="00A57D7A" w:rsidRPr="001C15A5" w:rsidTr="00C02766">
        <w:trPr>
          <w:trHeight w:val="251"/>
        </w:trPr>
        <w:tc>
          <w:tcPr>
            <w:tcW w:w="9606" w:type="dxa"/>
            <w:gridSpan w:val="6"/>
          </w:tcPr>
          <w:p w:rsidR="00A57D7A" w:rsidRPr="00524A4D" w:rsidRDefault="00A57D7A" w:rsidP="00C02766">
            <w:pPr>
              <w:jc w:val="center"/>
              <w:rPr>
                <w:rFonts w:cs="Times New Roman"/>
                <w:b/>
                <w:sz w:val="28"/>
                <w:szCs w:val="28"/>
              </w:rPr>
            </w:pPr>
            <w:r w:rsidRPr="00524A4D">
              <w:rPr>
                <w:rFonts w:cs="Times New Roman"/>
                <w:b/>
                <w:sz w:val="28"/>
                <w:szCs w:val="28"/>
              </w:rPr>
              <w:t>Brique 1</w:t>
            </w:r>
          </w:p>
        </w:tc>
      </w:tr>
      <w:tr w:rsidR="00A57D7A" w:rsidRPr="001C15A5" w:rsidTr="00C02766">
        <w:trPr>
          <w:trHeight w:val="306"/>
        </w:trPr>
        <w:tc>
          <w:tcPr>
            <w:tcW w:w="817" w:type="dxa"/>
          </w:tcPr>
          <w:p w:rsidR="00A57D7A" w:rsidRPr="0013257E" w:rsidRDefault="00A57D7A" w:rsidP="00C02766">
            <w:pPr>
              <w:rPr>
                <w:rFonts w:cs="Times New Roman"/>
                <w:i/>
                <w:sz w:val="20"/>
                <w:szCs w:val="20"/>
              </w:rPr>
            </w:pPr>
            <w:r w:rsidRPr="0013257E">
              <w:rPr>
                <w:rFonts w:cs="Times New Roman"/>
                <w:i/>
                <w:sz w:val="20"/>
                <w:szCs w:val="20"/>
              </w:rPr>
              <w:t>Niveau/ titre</w:t>
            </w:r>
          </w:p>
        </w:tc>
        <w:tc>
          <w:tcPr>
            <w:tcW w:w="2268" w:type="dxa"/>
            <w:tcBorders>
              <w:right w:val="single" w:sz="4" w:space="0" w:color="auto"/>
            </w:tcBorders>
            <w:vAlign w:val="center"/>
          </w:tcPr>
          <w:p w:rsidR="00A57D7A" w:rsidRPr="006C1E78" w:rsidRDefault="00A57D7A" w:rsidP="00C02766">
            <w:pPr>
              <w:jc w:val="center"/>
              <w:rPr>
                <w:rFonts w:cs="Times New Roman"/>
                <w:b/>
                <w:sz w:val="20"/>
                <w:szCs w:val="20"/>
              </w:rPr>
            </w:pPr>
            <w:r w:rsidRPr="006C1E78">
              <w:rPr>
                <w:rFonts w:cs="Times New Roman"/>
                <w:b/>
                <w:sz w:val="20"/>
                <w:szCs w:val="20"/>
              </w:rPr>
              <w:t xml:space="preserve">Le bouclier d’Ahura </w:t>
            </w:r>
          </w:p>
          <w:p w:rsidR="00A57D7A" w:rsidRPr="006C1E78" w:rsidRDefault="00A57D7A" w:rsidP="00C02766">
            <w:pPr>
              <w:jc w:val="center"/>
              <w:rPr>
                <w:rFonts w:cs="Times New Roman"/>
                <w:b/>
                <w:sz w:val="20"/>
                <w:szCs w:val="20"/>
              </w:rPr>
            </w:pPr>
          </w:p>
        </w:tc>
        <w:tc>
          <w:tcPr>
            <w:tcW w:w="567" w:type="dxa"/>
            <w:tcBorders>
              <w:top w:val="single" w:sz="4" w:space="0" w:color="auto"/>
              <w:left w:val="single" w:sz="4" w:space="0" w:color="auto"/>
              <w:bottom w:val="nil"/>
              <w:right w:val="single" w:sz="4" w:space="0" w:color="auto"/>
            </w:tcBorders>
            <w:vAlign w:val="center"/>
          </w:tcPr>
          <w:p w:rsidR="00A57D7A" w:rsidRPr="006C1E78" w:rsidRDefault="00A57D7A" w:rsidP="00C02766">
            <w:pPr>
              <w:jc w:val="center"/>
              <w:rPr>
                <w:rFonts w:cs="Times New Roman"/>
                <w:b/>
                <w:sz w:val="20"/>
                <w:szCs w:val="20"/>
              </w:rPr>
            </w:pPr>
          </w:p>
        </w:tc>
        <w:tc>
          <w:tcPr>
            <w:tcW w:w="2552" w:type="dxa"/>
            <w:tcBorders>
              <w:left w:val="single" w:sz="4" w:space="0" w:color="auto"/>
              <w:right w:val="single" w:sz="4" w:space="0" w:color="auto"/>
            </w:tcBorders>
            <w:vAlign w:val="center"/>
          </w:tcPr>
          <w:p w:rsidR="00A57D7A" w:rsidRPr="006C1E78" w:rsidRDefault="00A57D7A" w:rsidP="00C02766">
            <w:pPr>
              <w:jc w:val="center"/>
              <w:rPr>
                <w:rFonts w:cs="Times New Roman"/>
                <w:b/>
                <w:sz w:val="20"/>
                <w:szCs w:val="20"/>
              </w:rPr>
            </w:pPr>
            <w:r w:rsidRPr="006C1E78">
              <w:rPr>
                <w:rFonts w:cs="Times New Roman"/>
                <w:b/>
                <w:sz w:val="20"/>
                <w:szCs w:val="20"/>
              </w:rPr>
              <w:t>L’amour d’Ahura  (la flèche d’Ahura)</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C02766">
            <w:pPr>
              <w:jc w:val="center"/>
              <w:rPr>
                <w:rFonts w:cs="Times New Roman"/>
                <w:sz w:val="20"/>
                <w:szCs w:val="20"/>
              </w:rPr>
            </w:pPr>
          </w:p>
        </w:tc>
        <w:tc>
          <w:tcPr>
            <w:tcW w:w="2835" w:type="dxa"/>
            <w:tcBorders>
              <w:left w:val="single" w:sz="4" w:space="0" w:color="auto"/>
            </w:tcBorders>
            <w:vAlign w:val="center"/>
          </w:tcPr>
          <w:p w:rsidR="00A57D7A" w:rsidRPr="001C15A5" w:rsidRDefault="00A57D7A" w:rsidP="00C02766">
            <w:pPr>
              <w:jc w:val="center"/>
              <w:rPr>
                <w:rFonts w:cs="Times New Roman"/>
                <w:b/>
                <w:sz w:val="20"/>
                <w:szCs w:val="20"/>
              </w:rPr>
            </w:pPr>
            <w:r w:rsidRPr="004A51B7">
              <w:rPr>
                <w:rFonts w:cs="Times New Roman"/>
                <w:b/>
                <w:sz w:val="20"/>
                <w:szCs w:val="20"/>
              </w:rPr>
              <w:t xml:space="preserve">L’autorité d’Ahura </w:t>
            </w:r>
          </w:p>
        </w:tc>
      </w:tr>
      <w:tr w:rsidR="00A57D7A" w:rsidRPr="001C15A5" w:rsidTr="00C02766">
        <w:trPr>
          <w:trHeight w:hRule="exact" w:val="262"/>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1</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Anti-brûlure N</w:t>
            </w:r>
            <w:r w:rsidRPr="004A51B7">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sidRPr="004A51B7">
              <w:rPr>
                <w:rFonts w:cs="Times New Roman"/>
                <w:sz w:val="20"/>
                <w:szCs w:val="20"/>
              </w:rPr>
              <w:t xml:space="preserve">Coup de foudre </w:t>
            </w:r>
            <w:r>
              <w:rPr>
                <w:rFonts w:cs="Times New Roman"/>
                <w:sz w:val="20"/>
                <w:szCs w:val="20"/>
              </w:rPr>
              <w:t>N</w:t>
            </w:r>
            <w:r w:rsidRPr="004A51B7">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4A51B7" w:rsidRDefault="00A57D7A" w:rsidP="00C02766">
            <w:pPr>
              <w:rPr>
                <w:rFonts w:cs="Times New Roman"/>
                <w:sz w:val="20"/>
                <w:szCs w:val="20"/>
              </w:rPr>
            </w:pPr>
            <w:r>
              <w:rPr>
                <w:rFonts w:cs="Times New Roman"/>
                <w:sz w:val="20"/>
                <w:szCs w:val="20"/>
              </w:rPr>
              <w:t>Nuisance N</w:t>
            </w:r>
            <w:r w:rsidRPr="004A51B7">
              <w:rPr>
                <w:rFonts w:cs="Times New Roman"/>
                <w:sz w:val="20"/>
                <w:szCs w:val="20"/>
              </w:rPr>
              <w:t>3</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2</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Résistance à la peur N</w:t>
            </w:r>
            <w:r w:rsidRPr="004A51B7">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Conversion N</w:t>
            </w:r>
            <w:r w:rsidRPr="004A51B7">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835" w:type="dxa"/>
            <w:tcBorders>
              <w:left w:val="single" w:sz="4" w:space="0" w:color="auto"/>
            </w:tcBorders>
          </w:tcPr>
          <w:p w:rsidR="00A57D7A" w:rsidRPr="004A51B7" w:rsidRDefault="00A57D7A" w:rsidP="00C02766">
            <w:pPr>
              <w:rPr>
                <w:rFonts w:cs="Times New Roman"/>
                <w:sz w:val="20"/>
                <w:szCs w:val="20"/>
              </w:rPr>
            </w:pPr>
            <w:r w:rsidRPr="004A51B7">
              <w:rPr>
                <w:rFonts w:cs="Times New Roman"/>
                <w:sz w:val="20"/>
                <w:szCs w:val="20"/>
              </w:rPr>
              <w:t>Arrêt de l’ivresse</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3</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Anti-brûlure N</w:t>
            </w:r>
            <w:r w:rsidRPr="004A51B7">
              <w:rPr>
                <w:rFonts w:cs="Times New Roman"/>
                <w:sz w:val="20"/>
                <w:szCs w:val="20"/>
              </w:rPr>
              <w:t>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sidRPr="004A51B7">
              <w:rPr>
                <w:rFonts w:cs="Times New Roman"/>
                <w:sz w:val="20"/>
                <w:szCs w:val="20"/>
              </w:rPr>
              <w:t xml:space="preserve">Coup de foudre </w:t>
            </w:r>
            <w:r>
              <w:rPr>
                <w:rFonts w:cs="Times New Roman"/>
                <w:sz w:val="20"/>
                <w:szCs w:val="20"/>
              </w:rPr>
              <w:t>N</w:t>
            </w:r>
            <w:r w:rsidRPr="004A51B7">
              <w:rPr>
                <w:rFonts w:cs="Times New Roman"/>
                <w:sz w:val="20"/>
                <w:szCs w:val="20"/>
              </w:rPr>
              <w:t>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4A51B7" w:rsidRDefault="00A57D7A" w:rsidP="00C02766">
            <w:pPr>
              <w:rPr>
                <w:rFonts w:cs="Times New Roman"/>
                <w:sz w:val="20"/>
                <w:szCs w:val="20"/>
              </w:rPr>
            </w:pPr>
            <w:r>
              <w:rPr>
                <w:rFonts w:cs="Times New Roman"/>
                <w:sz w:val="20"/>
                <w:szCs w:val="20"/>
              </w:rPr>
              <w:t>Nuisance N</w:t>
            </w:r>
            <w:r w:rsidRPr="004A51B7">
              <w:rPr>
                <w:rFonts w:cs="Times New Roman"/>
                <w:sz w:val="20"/>
                <w:szCs w:val="20"/>
              </w:rPr>
              <w:t>4</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4</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Résistance à la peur N</w:t>
            </w:r>
            <w:r w:rsidRPr="004A51B7">
              <w:rPr>
                <w:rFonts w:cs="Times New Roman"/>
                <w:sz w:val="20"/>
                <w:szCs w:val="20"/>
              </w:rPr>
              <w:t>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Conversion N</w:t>
            </w:r>
            <w:r w:rsidRPr="004A51B7">
              <w:rPr>
                <w:rFonts w:cs="Times New Roman"/>
                <w:sz w:val="20"/>
                <w:szCs w:val="20"/>
              </w:rPr>
              <w:t>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4A51B7" w:rsidRDefault="00A57D7A" w:rsidP="00C02766">
            <w:pPr>
              <w:rPr>
                <w:rFonts w:cs="Times New Roman"/>
                <w:sz w:val="20"/>
                <w:szCs w:val="20"/>
              </w:rPr>
            </w:pPr>
            <w:r w:rsidRPr="004A51B7">
              <w:rPr>
                <w:rFonts w:cs="Times New Roman"/>
                <w:sz w:val="20"/>
                <w:szCs w:val="20"/>
              </w:rPr>
              <w:t>Anti-décharge</w:t>
            </w:r>
          </w:p>
        </w:tc>
      </w:tr>
      <w:tr w:rsidR="00A57D7A" w:rsidRPr="001C15A5" w:rsidTr="00C02766">
        <w:trPr>
          <w:trHeight w:val="240"/>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5</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Anti-brûlure N</w:t>
            </w:r>
            <w:r w:rsidRPr="004A51B7">
              <w:rPr>
                <w:rFonts w:cs="Times New Roman"/>
                <w:sz w:val="20"/>
                <w:szCs w:val="20"/>
              </w:rPr>
              <w:t>3</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Coup de foudre N</w:t>
            </w:r>
            <w:r w:rsidRPr="004A51B7">
              <w:rPr>
                <w:rFonts w:cs="Times New Roman"/>
                <w:sz w:val="20"/>
                <w:szCs w:val="20"/>
              </w:rPr>
              <w:t>3</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4A51B7" w:rsidRDefault="00A57D7A" w:rsidP="00C02766">
            <w:pPr>
              <w:rPr>
                <w:rFonts w:cs="Times New Roman"/>
                <w:sz w:val="20"/>
                <w:szCs w:val="20"/>
              </w:rPr>
            </w:pPr>
            <w:r>
              <w:rPr>
                <w:rFonts w:cs="Times New Roman"/>
                <w:sz w:val="20"/>
                <w:szCs w:val="20"/>
              </w:rPr>
              <w:t>Bouclier de la foi N</w:t>
            </w:r>
            <w:r w:rsidRPr="004A51B7">
              <w:rPr>
                <w:rFonts w:cs="Times New Roman"/>
                <w:sz w:val="20"/>
                <w:szCs w:val="20"/>
              </w:rPr>
              <w:t>3</w:t>
            </w:r>
          </w:p>
        </w:tc>
      </w:tr>
      <w:tr w:rsidR="00A57D7A" w:rsidRPr="001C15A5" w:rsidTr="00C02766">
        <w:trPr>
          <w:trHeight w:val="251"/>
        </w:trPr>
        <w:tc>
          <w:tcPr>
            <w:tcW w:w="9606" w:type="dxa"/>
            <w:gridSpan w:val="6"/>
          </w:tcPr>
          <w:p w:rsidR="00A57D7A" w:rsidRPr="00524A4D" w:rsidRDefault="00A57D7A" w:rsidP="00C02766">
            <w:pPr>
              <w:jc w:val="center"/>
              <w:rPr>
                <w:rFonts w:cs="Times New Roman"/>
                <w:b/>
                <w:sz w:val="28"/>
                <w:szCs w:val="28"/>
              </w:rPr>
            </w:pPr>
            <w:r>
              <w:rPr>
                <w:rFonts w:cs="Times New Roman"/>
                <w:b/>
                <w:sz w:val="28"/>
                <w:szCs w:val="28"/>
              </w:rPr>
              <w:t>Brique 2</w:t>
            </w:r>
          </w:p>
        </w:tc>
      </w:tr>
      <w:tr w:rsidR="00A57D7A" w:rsidRPr="001C15A5" w:rsidTr="00C02766">
        <w:trPr>
          <w:trHeight w:val="306"/>
        </w:trPr>
        <w:tc>
          <w:tcPr>
            <w:tcW w:w="817" w:type="dxa"/>
          </w:tcPr>
          <w:p w:rsidR="00A57D7A" w:rsidRPr="001C15A5" w:rsidRDefault="00A57D7A" w:rsidP="00C02766">
            <w:pPr>
              <w:jc w:val="center"/>
              <w:rPr>
                <w:rFonts w:cs="Times New Roman"/>
                <w:sz w:val="20"/>
                <w:szCs w:val="20"/>
              </w:rPr>
            </w:pPr>
          </w:p>
        </w:tc>
        <w:tc>
          <w:tcPr>
            <w:tcW w:w="2268" w:type="dxa"/>
            <w:tcBorders>
              <w:right w:val="single" w:sz="4" w:space="0" w:color="auto"/>
            </w:tcBorders>
            <w:vAlign w:val="center"/>
          </w:tcPr>
          <w:p w:rsidR="00A57D7A" w:rsidRPr="006C1E78" w:rsidRDefault="00A57D7A" w:rsidP="00C02766">
            <w:pPr>
              <w:jc w:val="center"/>
              <w:rPr>
                <w:rFonts w:cs="Times New Roman"/>
                <w:b/>
                <w:sz w:val="20"/>
                <w:szCs w:val="20"/>
              </w:rPr>
            </w:pPr>
            <w:r w:rsidRPr="006C1E78">
              <w:rPr>
                <w:rFonts w:cs="Times New Roman"/>
                <w:b/>
                <w:sz w:val="20"/>
                <w:szCs w:val="20"/>
              </w:rPr>
              <w:t>La bénédiction d’Ahura</w:t>
            </w:r>
          </w:p>
        </w:tc>
        <w:tc>
          <w:tcPr>
            <w:tcW w:w="567" w:type="dxa"/>
            <w:tcBorders>
              <w:top w:val="single" w:sz="4" w:space="0" w:color="auto"/>
              <w:left w:val="single" w:sz="4" w:space="0" w:color="auto"/>
              <w:bottom w:val="nil"/>
              <w:right w:val="single" w:sz="4" w:space="0" w:color="auto"/>
            </w:tcBorders>
            <w:vAlign w:val="center"/>
          </w:tcPr>
          <w:p w:rsidR="00A57D7A" w:rsidRPr="006C1E78" w:rsidRDefault="00A57D7A" w:rsidP="00C02766">
            <w:pPr>
              <w:jc w:val="center"/>
              <w:rPr>
                <w:rFonts w:cs="Times New Roman"/>
                <w:b/>
                <w:sz w:val="20"/>
                <w:szCs w:val="20"/>
              </w:rPr>
            </w:pPr>
          </w:p>
        </w:tc>
        <w:tc>
          <w:tcPr>
            <w:tcW w:w="2552" w:type="dxa"/>
            <w:tcBorders>
              <w:left w:val="single" w:sz="4" w:space="0" w:color="auto"/>
              <w:right w:val="single" w:sz="4" w:space="0" w:color="auto"/>
            </w:tcBorders>
            <w:vAlign w:val="center"/>
          </w:tcPr>
          <w:p w:rsidR="00A57D7A" w:rsidRPr="006C1E78" w:rsidRDefault="00A57D7A" w:rsidP="00C02766">
            <w:pPr>
              <w:jc w:val="center"/>
              <w:rPr>
                <w:rFonts w:cs="Times New Roman"/>
                <w:b/>
                <w:sz w:val="20"/>
                <w:szCs w:val="20"/>
              </w:rPr>
            </w:pPr>
            <w:r w:rsidRPr="006C1E78">
              <w:rPr>
                <w:rFonts w:cs="Times New Roman"/>
                <w:b/>
                <w:sz w:val="20"/>
                <w:szCs w:val="20"/>
              </w:rPr>
              <w:t xml:space="preserve">La bonté d’Ahura </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C02766">
            <w:pPr>
              <w:jc w:val="center"/>
              <w:rPr>
                <w:rFonts w:cs="Times New Roman"/>
                <w:sz w:val="20"/>
                <w:szCs w:val="20"/>
              </w:rPr>
            </w:pPr>
          </w:p>
        </w:tc>
        <w:tc>
          <w:tcPr>
            <w:tcW w:w="2835" w:type="dxa"/>
            <w:tcBorders>
              <w:left w:val="single" w:sz="4" w:space="0" w:color="auto"/>
            </w:tcBorders>
            <w:vAlign w:val="center"/>
          </w:tcPr>
          <w:p w:rsidR="00A57D7A" w:rsidRPr="001C15A5" w:rsidRDefault="00A57D7A" w:rsidP="00C02766">
            <w:pPr>
              <w:jc w:val="center"/>
              <w:rPr>
                <w:rFonts w:cs="Times New Roman"/>
                <w:b/>
                <w:sz w:val="20"/>
                <w:szCs w:val="20"/>
              </w:rPr>
            </w:pPr>
            <w:r w:rsidRPr="006C1E78">
              <w:rPr>
                <w:rFonts w:cs="Times New Roman"/>
                <w:b/>
                <w:sz w:val="20"/>
                <w:szCs w:val="20"/>
              </w:rPr>
              <w:t xml:space="preserve">Le méritoire d’Ahura </w:t>
            </w:r>
          </w:p>
        </w:tc>
      </w:tr>
      <w:tr w:rsidR="00A57D7A" w:rsidRPr="001C15A5" w:rsidTr="00C02766">
        <w:trPr>
          <w:trHeight w:hRule="exact" w:val="262"/>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1</w:t>
            </w:r>
          </w:p>
        </w:tc>
        <w:tc>
          <w:tcPr>
            <w:tcW w:w="2268" w:type="dxa"/>
            <w:tcBorders>
              <w:right w:val="single" w:sz="4" w:space="0" w:color="auto"/>
            </w:tcBorders>
          </w:tcPr>
          <w:p w:rsidR="00A57D7A" w:rsidRPr="006C1E78" w:rsidRDefault="00A57D7A" w:rsidP="00C02766">
            <w:pPr>
              <w:rPr>
                <w:rFonts w:cs="Times New Roman"/>
                <w:sz w:val="20"/>
                <w:szCs w:val="20"/>
              </w:rPr>
            </w:pPr>
            <w:r w:rsidRPr="006C1E78">
              <w:rPr>
                <w:rFonts w:cs="Times New Roman"/>
                <w:sz w:val="20"/>
                <w:szCs w:val="20"/>
              </w:rPr>
              <w:t xml:space="preserve">Symbole d’Ahura  N1 </w:t>
            </w:r>
          </w:p>
          <w:p w:rsidR="00A57D7A" w:rsidRPr="001C15A5" w:rsidRDefault="00A57D7A" w:rsidP="00C02766">
            <w:pPr>
              <w:rPr>
                <w:rFonts w:cs="Times New Roman"/>
                <w:sz w:val="20"/>
                <w:szCs w:val="20"/>
              </w:rPr>
            </w:pPr>
            <w:r>
              <w:rPr>
                <w:rFonts w:cs="Times New Roman"/>
                <w:sz w:val="20"/>
                <w:szCs w:val="20"/>
              </w:rPr>
              <w:t>N</w:t>
            </w:r>
            <w:r w:rsidRPr="006C1E78">
              <w:rPr>
                <w:rFonts w:cs="Times New Roman"/>
                <w:sz w:val="20"/>
                <w:szCs w:val="20"/>
              </w:rPr>
              <w:t xml:space="preserve">1  </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sidRPr="006C1E78">
              <w:rPr>
                <w:rFonts w:cs="Times New Roman"/>
                <w:sz w:val="20"/>
                <w:szCs w:val="20"/>
              </w:rPr>
              <w:t>Muet</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9851E0" w:rsidRDefault="00A57D7A" w:rsidP="00C02766">
            <w:pPr>
              <w:rPr>
                <w:rFonts w:cs="Times New Roman"/>
                <w:sz w:val="20"/>
                <w:szCs w:val="20"/>
              </w:rPr>
            </w:pPr>
            <w:r w:rsidRPr="009851E0">
              <w:rPr>
                <w:rFonts w:cs="Times New Roman"/>
                <w:sz w:val="20"/>
                <w:szCs w:val="20"/>
              </w:rPr>
              <w:t>Exorcisme N1</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2</w:t>
            </w:r>
          </w:p>
        </w:tc>
        <w:tc>
          <w:tcPr>
            <w:tcW w:w="2268" w:type="dxa"/>
            <w:tcBorders>
              <w:right w:val="single" w:sz="4" w:space="0" w:color="auto"/>
            </w:tcBorders>
          </w:tcPr>
          <w:p w:rsidR="00A57D7A" w:rsidRPr="001C15A5" w:rsidRDefault="00A57D7A" w:rsidP="00C02766">
            <w:pPr>
              <w:rPr>
                <w:rFonts w:cs="Times New Roman"/>
                <w:sz w:val="20"/>
                <w:szCs w:val="20"/>
              </w:rPr>
            </w:pPr>
            <w:r w:rsidRPr="006C1E78">
              <w:rPr>
                <w:rFonts w:cs="Times New Roman"/>
                <w:sz w:val="20"/>
                <w:szCs w:val="20"/>
              </w:rPr>
              <w:t>Aveuglement</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sidRPr="006C1E78">
              <w:rPr>
                <w:rFonts w:cs="Times New Roman"/>
                <w:sz w:val="20"/>
                <w:szCs w:val="20"/>
              </w:rPr>
              <w:t>Vitalité N6</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835" w:type="dxa"/>
            <w:tcBorders>
              <w:left w:val="single" w:sz="4" w:space="0" w:color="auto"/>
            </w:tcBorders>
          </w:tcPr>
          <w:p w:rsidR="00A57D7A" w:rsidRPr="009851E0" w:rsidRDefault="00A57D7A" w:rsidP="00C02766">
            <w:pPr>
              <w:rPr>
                <w:rFonts w:cs="Times New Roman"/>
                <w:sz w:val="20"/>
                <w:szCs w:val="20"/>
              </w:rPr>
            </w:pPr>
            <w:r w:rsidRPr="009851E0">
              <w:rPr>
                <w:rFonts w:cs="Times New Roman"/>
                <w:sz w:val="20"/>
                <w:szCs w:val="20"/>
              </w:rPr>
              <w:t>Arme magique N2</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3</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Symbole d’Ahura N</w:t>
            </w:r>
            <w:r w:rsidRPr="006C1E78">
              <w:rPr>
                <w:rFonts w:cs="Times New Roman"/>
                <w:sz w:val="20"/>
                <w:szCs w:val="20"/>
              </w:rPr>
              <w:t xml:space="preserve">2  </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sidRPr="006C1E78">
              <w:rPr>
                <w:rFonts w:cs="Times New Roman"/>
                <w:sz w:val="20"/>
                <w:szCs w:val="20"/>
              </w:rPr>
              <w:t>Yeux imperturbable</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9851E0" w:rsidRDefault="00A57D7A" w:rsidP="00C02766">
            <w:pPr>
              <w:rPr>
                <w:rFonts w:cs="Times New Roman"/>
                <w:sz w:val="20"/>
                <w:szCs w:val="20"/>
              </w:rPr>
            </w:pPr>
            <w:r w:rsidRPr="009851E0">
              <w:rPr>
                <w:rFonts w:cs="Times New Roman"/>
                <w:sz w:val="20"/>
                <w:szCs w:val="20"/>
              </w:rPr>
              <w:t>Malédiction des sens</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4</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Main brûlante N</w:t>
            </w:r>
            <w:r w:rsidRPr="006C1E78">
              <w:rPr>
                <w:rFonts w:cs="Times New Roman"/>
                <w:sz w:val="20"/>
                <w:szCs w:val="20"/>
              </w:rPr>
              <w:t>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Vitalité N</w:t>
            </w:r>
            <w:r w:rsidRPr="006C1E78">
              <w:rPr>
                <w:rFonts w:cs="Times New Roman"/>
                <w:sz w:val="20"/>
                <w:szCs w:val="20"/>
              </w:rPr>
              <w:t>7</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9851E0" w:rsidRDefault="00A57D7A" w:rsidP="00C02766">
            <w:pPr>
              <w:rPr>
                <w:rFonts w:cs="Times New Roman"/>
                <w:sz w:val="20"/>
                <w:szCs w:val="20"/>
              </w:rPr>
            </w:pPr>
            <w:r>
              <w:rPr>
                <w:rFonts w:cs="Times New Roman"/>
                <w:sz w:val="20"/>
                <w:szCs w:val="20"/>
              </w:rPr>
              <w:t>Exorcisme N</w:t>
            </w:r>
            <w:r w:rsidRPr="009851E0">
              <w:rPr>
                <w:rFonts w:cs="Times New Roman"/>
                <w:sz w:val="20"/>
                <w:szCs w:val="20"/>
              </w:rPr>
              <w:t>2</w:t>
            </w:r>
          </w:p>
        </w:tc>
      </w:tr>
      <w:tr w:rsidR="00A57D7A" w:rsidRPr="001C15A5" w:rsidTr="00C02766">
        <w:trPr>
          <w:trHeight w:val="240"/>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5</w:t>
            </w:r>
          </w:p>
        </w:tc>
        <w:tc>
          <w:tcPr>
            <w:tcW w:w="2268"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Symbole d’Ahura N</w:t>
            </w:r>
            <w:r w:rsidRPr="006C1E78">
              <w:rPr>
                <w:rFonts w:cs="Times New Roman"/>
                <w:sz w:val="20"/>
                <w:szCs w:val="20"/>
              </w:rPr>
              <w:t xml:space="preserve">3  </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552" w:type="dxa"/>
            <w:tcBorders>
              <w:left w:val="single" w:sz="4" w:space="0" w:color="auto"/>
              <w:right w:val="single" w:sz="4" w:space="0" w:color="auto"/>
            </w:tcBorders>
          </w:tcPr>
          <w:p w:rsidR="00A57D7A" w:rsidRPr="001C15A5" w:rsidRDefault="00A57D7A" w:rsidP="00C02766">
            <w:pPr>
              <w:rPr>
                <w:rFonts w:cs="Times New Roman"/>
                <w:sz w:val="20"/>
                <w:szCs w:val="20"/>
              </w:rPr>
            </w:pPr>
            <w:r w:rsidRPr="006C1E78">
              <w:rPr>
                <w:rFonts w:cs="Times New Roman"/>
                <w:sz w:val="20"/>
                <w:szCs w:val="20"/>
              </w:rPr>
              <w:t xml:space="preserve">Renvoie de sorts </w:t>
            </w:r>
            <w:r>
              <w:rPr>
                <w:rFonts w:cs="Times New Roman"/>
                <w:sz w:val="20"/>
                <w:szCs w:val="20"/>
              </w:rPr>
              <w:t>N</w:t>
            </w:r>
            <w:r w:rsidRPr="006C1E78">
              <w:rPr>
                <w:rFonts w:cs="Times New Roman"/>
                <w:sz w:val="20"/>
                <w:szCs w:val="20"/>
              </w:rPr>
              <w:t>2</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9851E0" w:rsidRDefault="00A57D7A" w:rsidP="00C02766">
            <w:pPr>
              <w:rPr>
                <w:rFonts w:cs="Times New Roman"/>
                <w:sz w:val="20"/>
                <w:szCs w:val="20"/>
              </w:rPr>
            </w:pPr>
            <w:r w:rsidRPr="009851E0">
              <w:rPr>
                <w:rFonts w:cs="Times New Roman"/>
                <w:sz w:val="20"/>
                <w:szCs w:val="20"/>
              </w:rPr>
              <w:t>Auto-Résurrection</w:t>
            </w:r>
          </w:p>
        </w:tc>
      </w:tr>
    </w:tbl>
    <w:tbl>
      <w:tblPr>
        <w:tblStyle w:val="Grilledutableau"/>
        <w:tblpPr w:leftFromText="141" w:rightFromText="141" w:vertAnchor="page" w:horzAnchor="margin" w:tblpXSpec="center" w:tblpY="9010"/>
        <w:tblW w:w="9606" w:type="dxa"/>
        <w:tblLayout w:type="fixed"/>
        <w:tblLook w:val="04A0" w:firstRow="1" w:lastRow="0" w:firstColumn="1" w:lastColumn="0" w:noHBand="0" w:noVBand="1"/>
      </w:tblPr>
      <w:tblGrid>
        <w:gridCol w:w="817"/>
        <w:gridCol w:w="2268"/>
        <w:gridCol w:w="567"/>
        <w:gridCol w:w="2835"/>
        <w:gridCol w:w="567"/>
        <w:gridCol w:w="2552"/>
      </w:tblGrid>
      <w:tr w:rsidR="00A57D7A" w:rsidRPr="001C15A5" w:rsidTr="002D2A81">
        <w:trPr>
          <w:trHeight w:val="251"/>
        </w:trPr>
        <w:tc>
          <w:tcPr>
            <w:tcW w:w="9606" w:type="dxa"/>
            <w:gridSpan w:val="6"/>
          </w:tcPr>
          <w:p w:rsidR="00A57D7A" w:rsidRPr="00524A4D" w:rsidRDefault="00A57D7A" w:rsidP="002D2A81">
            <w:pPr>
              <w:jc w:val="center"/>
              <w:rPr>
                <w:rFonts w:cs="Times New Roman"/>
                <w:b/>
                <w:sz w:val="28"/>
                <w:szCs w:val="28"/>
              </w:rPr>
            </w:pPr>
            <w:r w:rsidRPr="00524A4D">
              <w:rPr>
                <w:rFonts w:cs="Times New Roman"/>
                <w:b/>
                <w:sz w:val="28"/>
                <w:szCs w:val="28"/>
              </w:rPr>
              <w:t>Brique 1</w:t>
            </w:r>
          </w:p>
        </w:tc>
      </w:tr>
      <w:tr w:rsidR="00A57D7A" w:rsidRPr="001C15A5" w:rsidTr="002D2A81">
        <w:trPr>
          <w:trHeight w:val="496"/>
        </w:trPr>
        <w:tc>
          <w:tcPr>
            <w:tcW w:w="817" w:type="dxa"/>
          </w:tcPr>
          <w:p w:rsidR="00A57D7A" w:rsidRPr="0013257E" w:rsidRDefault="00A57D7A" w:rsidP="002D2A81">
            <w:pPr>
              <w:rPr>
                <w:rFonts w:cs="Times New Roman"/>
                <w:i/>
                <w:sz w:val="20"/>
                <w:szCs w:val="20"/>
              </w:rPr>
            </w:pPr>
            <w:r w:rsidRPr="0013257E">
              <w:rPr>
                <w:rFonts w:cs="Times New Roman"/>
                <w:i/>
                <w:sz w:val="20"/>
                <w:szCs w:val="20"/>
              </w:rPr>
              <w:t>Niveau/ titre</w:t>
            </w:r>
          </w:p>
        </w:tc>
        <w:tc>
          <w:tcPr>
            <w:tcW w:w="2268" w:type="dxa"/>
            <w:tcBorders>
              <w:right w:val="single" w:sz="4" w:space="0" w:color="auto"/>
            </w:tcBorders>
            <w:vAlign w:val="center"/>
          </w:tcPr>
          <w:p w:rsidR="00A57D7A" w:rsidRPr="006C1E78" w:rsidRDefault="00A57D7A" w:rsidP="002D2A81">
            <w:pPr>
              <w:jc w:val="center"/>
              <w:rPr>
                <w:rFonts w:cs="Times New Roman"/>
                <w:b/>
                <w:sz w:val="20"/>
                <w:szCs w:val="20"/>
              </w:rPr>
            </w:pPr>
            <w:r w:rsidRPr="00E041D7">
              <w:rPr>
                <w:rFonts w:cs="Times New Roman"/>
                <w:b/>
                <w:sz w:val="20"/>
                <w:szCs w:val="20"/>
              </w:rPr>
              <w:t xml:space="preserve">L’humeur de Brocal </w:t>
            </w:r>
          </w:p>
        </w:tc>
        <w:tc>
          <w:tcPr>
            <w:tcW w:w="567" w:type="dxa"/>
            <w:tcBorders>
              <w:top w:val="single" w:sz="4" w:space="0" w:color="auto"/>
              <w:left w:val="single" w:sz="4" w:space="0" w:color="auto"/>
              <w:bottom w:val="nil"/>
              <w:right w:val="single" w:sz="4" w:space="0" w:color="auto"/>
            </w:tcBorders>
            <w:vAlign w:val="center"/>
          </w:tcPr>
          <w:p w:rsidR="00A57D7A" w:rsidRPr="006C1E78" w:rsidRDefault="00A57D7A" w:rsidP="002D2A81">
            <w:pPr>
              <w:jc w:val="center"/>
              <w:rPr>
                <w:rFonts w:cs="Times New Roman"/>
                <w:b/>
                <w:sz w:val="20"/>
                <w:szCs w:val="20"/>
              </w:rPr>
            </w:pPr>
          </w:p>
        </w:tc>
        <w:tc>
          <w:tcPr>
            <w:tcW w:w="2835" w:type="dxa"/>
            <w:tcBorders>
              <w:left w:val="single" w:sz="4" w:space="0" w:color="auto"/>
              <w:right w:val="single" w:sz="4" w:space="0" w:color="auto"/>
            </w:tcBorders>
            <w:vAlign w:val="center"/>
          </w:tcPr>
          <w:p w:rsidR="00A57D7A" w:rsidRPr="006C1E78" w:rsidRDefault="00A57D7A" w:rsidP="002D2A81">
            <w:pPr>
              <w:jc w:val="center"/>
              <w:rPr>
                <w:rFonts w:cs="Times New Roman"/>
                <w:b/>
                <w:sz w:val="20"/>
                <w:szCs w:val="20"/>
              </w:rPr>
            </w:pPr>
            <w:r w:rsidRPr="00E041D7">
              <w:rPr>
                <w:rFonts w:cs="Times New Roman"/>
                <w:b/>
                <w:sz w:val="20"/>
                <w:szCs w:val="20"/>
              </w:rPr>
              <w:t xml:space="preserve">La résistance de Brocal </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2D2A81">
            <w:pPr>
              <w:jc w:val="center"/>
              <w:rPr>
                <w:rFonts w:cs="Times New Roman"/>
                <w:sz w:val="20"/>
                <w:szCs w:val="20"/>
              </w:rPr>
            </w:pPr>
          </w:p>
        </w:tc>
        <w:tc>
          <w:tcPr>
            <w:tcW w:w="2552" w:type="dxa"/>
            <w:tcBorders>
              <w:left w:val="single" w:sz="4" w:space="0" w:color="auto"/>
            </w:tcBorders>
            <w:vAlign w:val="center"/>
          </w:tcPr>
          <w:p w:rsidR="00A57D7A" w:rsidRPr="001C15A5" w:rsidRDefault="00A57D7A" w:rsidP="002D2A81">
            <w:pPr>
              <w:jc w:val="center"/>
              <w:rPr>
                <w:rFonts w:cs="Times New Roman"/>
                <w:b/>
                <w:sz w:val="20"/>
                <w:szCs w:val="20"/>
              </w:rPr>
            </w:pPr>
            <w:r>
              <w:rPr>
                <w:rFonts w:cs="Times New Roman"/>
                <w:b/>
                <w:sz w:val="20"/>
                <w:szCs w:val="20"/>
              </w:rPr>
              <w:t>Le grognement de Brocal</w:t>
            </w:r>
          </w:p>
        </w:tc>
      </w:tr>
      <w:tr w:rsidR="00A57D7A" w:rsidRPr="001C15A5" w:rsidTr="002D2A81">
        <w:trPr>
          <w:trHeight w:hRule="exact" w:val="262"/>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1</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Amnésie chronique </w:t>
            </w:r>
            <w:r>
              <w:rPr>
                <w:rFonts w:cs="Times New Roman"/>
                <w:sz w:val="20"/>
                <w:szCs w:val="20"/>
              </w:rPr>
              <w:t>N</w:t>
            </w:r>
            <w:r w:rsidRPr="0031130F">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Malédiction du cyclope </w:t>
            </w:r>
            <w:r>
              <w:rPr>
                <w:rFonts w:cs="Times New Roman"/>
                <w:sz w:val="20"/>
                <w:szCs w:val="20"/>
              </w:rPr>
              <w:t>N</w:t>
            </w:r>
            <w:r w:rsidRPr="0031130F">
              <w:rPr>
                <w:rFonts w:cs="Times New Roman"/>
                <w:sz w:val="20"/>
                <w:szCs w:val="20"/>
              </w:rPr>
              <w:t>1</w:t>
            </w:r>
          </w:p>
        </w:tc>
        <w:tc>
          <w:tcPr>
            <w:tcW w:w="567" w:type="dxa"/>
            <w:tcBorders>
              <w:top w:val="nil"/>
              <w:left w:val="single" w:sz="4" w:space="0" w:color="auto"/>
              <w:bottom w:val="nil"/>
              <w:right w:val="single" w:sz="4" w:space="0" w:color="auto"/>
            </w:tcBorders>
          </w:tcPr>
          <w:p w:rsidR="00A57D7A" w:rsidRPr="0031130F"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Bégaiement N1</w:t>
            </w:r>
          </w:p>
        </w:tc>
      </w:tr>
      <w:tr w:rsidR="00A57D7A" w:rsidRPr="001C15A5" w:rsidTr="002D2A81">
        <w:trPr>
          <w:trHeight w:val="251"/>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2</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Peau de fer N1</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r w:rsidRPr="001C15A5">
              <w:rPr>
                <w:rFonts w:cs="Times New Roman"/>
                <w:sz w:val="20"/>
                <w:szCs w:val="20"/>
              </w:rPr>
              <w:t>OU</w:t>
            </w: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Anti-Brûlure N1</w:t>
            </w:r>
          </w:p>
        </w:tc>
        <w:tc>
          <w:tcPr>
            <w:tcW w:w="567" w:type="dxa"/>
            <w:tcBorders>
              <w:top w:val="nil"/>
              <w:left w:val="single" w:sz="4" w:space="0" w:color="auto"/>
              <w:bottom w:val="nil"/>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OU</w:t>
            </w: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Fléau des abominations N1   </w:t>
            </w:r>
          </w:p>
        </w:tc>
      </w:tr>
      <w:tr w:rsidR="00A57D7A" w:rsidRPr="001C15A5" w:rsidTr="002D2A81">
        <w:trPr>
          <w:trHeight w:val="251"/>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3</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Décharge sourd et muet</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Malédiction du cyclope N2</w:t>
            </w:r>
          </w:p>
        </w:tc>
        <w:tc>
          <w:tcPr>
            <w:tcW w:w="567" w:type="dxa"/>
            <w:tcBorders>
              <w:top w:val="nil"/>
              <w:left w:val="single" w:sz="4" w:space="0" w:color="auto"/>
              <w:bottom w:val="nil"/>
              <w:right w:val="single" w:sz="4" w:space="0" w:color="auto"/>
            </w:tcBorders>
          </w:tcPr>
          <w:p w:rsidR="00A57D7A" w:rsidRPr="0031130F"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Bégaiement </w:t>
            </w:r>
            <w:r>
              <w:rPr>
                <w:rFonts w:cs="Times New Roman"/>
                <w:sz w:val="20"/>
                <w:szCs w:val="20"/>
              </w:rPr>
              <w:t>N</w:t>
            </w:r>
            <w:r w:rsidRPr="0031130F">
              <w:rPr>
                <w:rFonts w:cs="Times New Roman"/>
                <w:sz w:val="20"/>
                <w:szCs w:val="20"/>
              </w:rPr>
              <w:t>2</w:t>
            </w:r>
          </w:p>
        </w:tc>
      </w:tr>
      <w:tr w:rsidR="00A57D7A" w:rsidRPr="001C15A5" w:rsidTr="002D2A81">
        <w:trPr>
          <w:trHeight w:val="251"/>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4</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Amnésie chronique N2</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Anti-froid N1</w:t>
            </w:r>
          </w:p>
        </w:tc>
        <w:tc>
          <w:tcPr>
            <w:tcW w:w="567" w:type="dxa"/>
            <w:tcBorders>
              <w:top w:val="nil"/>
              <w:left w:val="single" w:sz="4" w:space="0" w:color="auto"/>
              <w:bottom w:val="nil"/>
              <w:right w:val="single" w:sz="4" w:space="0" w:color="auto"/>
            </w:tcBorders>
          </w:tcPr>
          <w:p w:rsidR="00A57D7A" w:rsidRPr="0031130F"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Fléau des abominations N2   </w:t>
            </w:r>
          </w:p>
        </w:tc>
      </w:tr>
      <w:tr w:rsidR="00A57D7A" w:rsidRPr="001C15A5" w:rsidTr="002D2A81">
        <w:trPr>
          <w:trHeight w:val="240"/>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5</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Peau de fer N2</w:t>
            </w:r>
          </w:p>
        </w:tc>
        <w:tc>
          <w:tcPr>
            <w:tcW w:w="567" w:type="dxa"/>
            <w:tcBorders>
              <w:top w:val="nil"/>
              <w:left w:val="single" w:sz="4" w:space="0" w:color="auto"/>
              <w:bottom w:val="single" w:sz="4" w:space="0" w:color="auto"/>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Arme magique N3</w:t>
            </w:r>
          </w:p>
        </w:tc>
        <w:tc>
          <w:tcPr>
            <w:tcW w:w="567" w:type="dxa"/>
            <w:tcBorders>
              <w:top w:val="nil"/>
              <w:left w:val="single" w:sz="4" w:space="0" w:color="auto"/>
              <w:bottom w:val="single" w:sz="4" w:space="0" w:color="auto"/>
              <w:right w:val="single" w:sz="4" w:space="0" w:color="auto"/>
            </w:tcBorders>
          </w:tcPr>
          <w:p w:rsidR="00A57D7A" w:rsidRPr="0031130F"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Bouclier de la foi N2</w:t>
            </w:r>
          </w:p>
        </w:tc>
      </w:tr>
      <w:tr w:rsidR="00A57D7A" w:rsidRPr="001C15A5" w:rsidTr="002D2A81">
        <w:trPr>
          <w:trHeight w:val="251"/>
        </w:trPr>
        <w:tc>
          <w:tcPr>
            <w:tcW w:w="9606" w:type="dxa"/>
            <w:gridSpan w:val="6"/>
          </w:tcPr>
          <w:p w:rsidR="00A57D7A" w:rsidRPr="0031130F" w:rsidRDefault="00A57D7A" w:rsidP="002D2A81">
            <w:pPr>
              <w:jc w:val="center"/>
              <w:rPr>
                <w:rFonts w:cs="Times New Roman"/>
                <w:sz w:val="28"/>
                <w:szCs w:val="28"/>
              </w:rPr>
            </w:pPr>
            <w:r w:rsidRPr="0031130F">
              <w:rPr>
                <w:rFonts w:cs="Times New Roman"/>
                <w:sz w:val="28"/>
                <w:szCs w:val="28"/>
              </w:rPr>
              <w:t>Brique 2</w:t>
            </w:r>
          </w:p>
        </w:tc>
      </w:tr>
      <w:tr w:rsidR="00A57D7A" w:rsidRPr="001C15A5" w:rsidTr="002D2A81">
        <w:trPr>
          <w:trHeight w:val="306"/>
        </w:trPr>
        <w:tc>
          <w:tcPr>
            <w:tcW w:w="817" w:type="dxa"/>
          </w:tcPr>
          <w:p w:rsidR="00A57D7A" w:rsidRPr="001C15A5" w:rsidRDefault="00A57D7A" w:rsidP="002D2A81">
            <w:pPr>
              <w:jc w:val="center"/>
              <w:rPr>
                <w:rFonts w:cs="Times New Roman"/>
                <w:sz w:val="20"/>
                <w:szCs w:val="20"/>
              </w:rPr>
            </w:pPr>
          </w:p>
        </w:tc>
        <w:tc>
          <w:tcPr>
            <w:tcW w:w="2268" w:type="dxa"/>
            <w:tcBorders>
              <w:right w:val="single" w:sz="4" w:space="0" w:color="auto"/>
            </w:tcBorders>
            <w:vAlign w:val="center"/>
          </w:tcPr>
          <w:p w:rsidR="00A57D7A" w:rsidRPr="0031130F" w:rsidRDefault="00A57D7A" w:rsidP="002D2A81">
            <w:pPr>
              <w:jc w:val="center"/>
              <w:rPr>
                <w:rFonts w:cs="Times New Roman"/>
                <w:b/>
                <w:sz w:val="20"/>
                <w:szCs w:val="20"/>
              </w:rPr>
            </w:pPr>
            <w:r w:rsidRPr="0031130F">
              <w:rPr>
                <w:rFonts w:cs="Times New Roman"/>
                <w:b/>
                <w:sz w:val="20"/>
                <w:szCs w:val="20"/>
              </w:rPr>
              <w:t xml:space="preserve">La furie de Brocal </w:t>
            </w:r>
          </w:p>
        </w:tc>
        <w:tc>
          <w:tcPr>
            <w:tcW w:w="567" w:type="dxa"/>
            <w:tcBorders>
              <w:top w:val="single" w:sz="4" w:space="0" w:color="auto"/>
              <w:left w:val="single" w:sz="4" w:space="0" w:color="auto"/>
              <w:bottom w:val="nil"/>
              <w:right w:val="single" w:sz="4" w:space="0" w:color="auto"/>
            </w:tcBorders>
            <w:vAlign w:val="center"/>
          </w:tcPr>
          <w:p w:rsidR="00A57D7A" w:rsidRPr="006C1E78" w:rsidRDefault="00A57D7A" w:rsidP="002D2A81">
            <w:pPr>
              <w:jc w:val="center"/>
              <w:rPr>
                <w:rFonts w:cs="Times New Roman"/>
                <w:b/>
                <w:sz w:val="20"/>
                <w:szCs w:val="20"/>
              </w:rPr>
            </w:pPr>
          </w:p>
        </w:tc>
        <w:tc>
          <w:tcPr>
            <w:tcW w:w="2835" w:type="dxa"/>
            <w:tcBorders>
              <w:left w:val="single" w:sz="4" w:space="0" w:color="auto"/>
              <w:right w:val="single" w:sz="4" w:space="0" w:color="auto"/>
            </w:tcBorders>
            <w:vAlign w:val="center"/>
          </w:tcPr>
          <w:p w:rsidR="00A57D7A" w:rsidRPr="006C1E78" w:rsidRDefault="00A57D7A" w:rsidP="002D2A81">
            <w:pPr>
              <w:jc w:val="center"/>
              <w:rPr>
                <w:rFonts w:cs="Times New Roman"/>
                <w:b/>
                <w:sz w:val="20"/>
                <w:szCs w:val="20"/>
              </w:rPr>
            </w:pPr>
            <w:r>
              <w:rPr>
                <w:rFonts w:cs="Times New Roman"/>
                <w:b/>
                <w:sz w:val="20"/>
                <w:szCs w:val="20"/>
              </w:rPr>
              <w:t xml:space="preserve">Le marteau de Brocal </w:t>
            </w:r>
            <w:r w:rsidRPr="000A20BE">
              <w:rPr>
                <w:rFonts w:cs="Times New Roman"/>
                <w:b/>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2D2A81">
            <w:pPr>
              <w:jc w:val="center"/>
              <w:rPr>
                <w:rFonts w:cs="Times New Roman"/>
                <w:sz w:val="20"/>
                <w:szCs w:val="20"/>
              </w:rPr>
            </w:pPr>
          </w:p>
        </w:tc>
        <w:tc>
          <w:tcPr>
            <w:tcW w:w="2552" w:type="dxa"/>
            <w:tcBorders>
              <w:left w:val="single" w:sz="4" w:space="0" w:color="auto"/>
            </w:tcBorders>
            <w:vAlign w:val="center"/>
          </w:tcPr>
          <w:p w:rsidR="00A57D7A" w:rsidRPr="001C15A5" w:rsidRDefault="00A57D7A" w:rsidP="002D2A81">
            <w:pPr>
              <w:jc w:val="center"/>
              <w:rPr>
                <w:rFonts w:cs="Times New Roman"/>
                <w:b/>
                <w:sz w:val="20"/>
                <w:szCs w:val="20"/>
              </w:rPr>
            </w:pPr>
            <w:r w:rsidRPr="000A20BE">
              <w:rPr>
                <w:rFonts w:cs="Times New Roman"/>
                <w:b/>
                <w:sz w:val="20"/>
                <w:szCs w:val="20"/>
              </w:rPr>
              <w:t xml:space="preserve">Les faveurs de Brocal </w:t>
            </w:r>
          </w:p>
        </w:tc>
      </w:tr>
      <w:tr w:rsidR="00A57D7A" w:rsidRPr="001C15A5" w:rsidTr="002D2A81">
        <w:trPr>
          <w:trHeight w:hRule="exact" w:val="262"/>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1</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Décharge</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Conversion N1   </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Symbole de Brocal N1</w:t>
            </w:r>
          </w:p>
        </w:tc>
      </w:tr>
      <w:tr w:rsidR="00A57D7A" w:rsidRPr="001C15A5" w:rsidTr="002D2A81">
        <w:trPr>
          <w:trHeight w:val="251"/>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2</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Résistance à la peur N2</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r w:rsidRPr="001C15A5">
              <w:rPr>
                <w:rFonts w:cs="Times New Roman"/>
                <w:sz w:val="20"/>
                <w:szCs w:val="20"/>
              </w:rPr>
              <w:t>OU</w:t>
            </w: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Focus N3</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r w:rsidRPr="001C15A5">
              <w:rPr>
                <w:rFonts w:cs="Times New Roman"/>
                <w:sz w:val="20"/>
                <w:szCs w:val="20"/>
              </w:rPr>
              <w:t>OU</w:t>
            </w: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Vitalité N5</w:t>
            </w:r>
          </w:p>
        </w:tc>
      </w:tr>
      <w:tr w:rsidR="00A57D7A" w:rsidRPr="001C15A5" w:rsidTr="002D2A81">
        <w:trPr>
          <w:trHeight w:val="251"/>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3</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Cercle de douleur N2</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Maîtrise d’arme à une main N3</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Intimidation</w:t>
            </w:r>
          </w:p>
        </w:tc>
      </w:tr>
      <w:tr w:rsidR="00A57D7A" w:rsidRPr="001C15A5" w:rsidTr="002D2A81">
        <w:trPr>
          <w:trHeight w:val="251"/>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4</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Décharge de rage incontrôlable</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 xml:space="preserve">Conversion N2   </w:t>
            </w:r>
          </w:p>
        </w:tc>
        <w:tc>
          <w:tcPr>
            <w:tcW w:w="567" w:type="dxa"/>
            <w:tcBorders>
              <w:top w:val="nil"/>
              <w:left w:val="single" w:sz="4" w:space="0" w:color="auto"/>
              <w:bottom w:val="nil"/>
              <w:right w:val="single" w:sz="4" w:space="0" w:color="auto"/>
            </w:tcBorders>
          </w:tcPr>
          <w:p w:rsidR="00A57D7A" w:rsidRPr="001C15A5"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Symbole de Brocal N2</w:t>
            </w:r>
          </w:p>
        </w:tc>
      </w:tr>
      <w:tr w:rsidR="00A57D7A" w:rsidRPr="001C15A5" w:rsidTr="002D2A81">
        <w:trPr>
          <w:trHeight w:val="240"/>
        </w:trPr>
        <w:tc>
          <w:tcPr>
            <w:tcW w:w="817" w:type="dxa"/>
          </w:tcPr>
          <w:p w:rsidR="00A57D7A" w:rsidRPr="001C15A5" w:rsidRDefault="00A57D7A" w:rsidP="002D2A81">
            <w:pPr>
              <w:jc w:val="center"/>
              <w:rPr>
                <w:rFonts w:cs="Times New Roman"/>
                <w:sz w:val="20"/>
                <w:szCs w:val="20"/>
              </w:rPr>
            </w:pPr>
            <w:r w:rsidRPr="001C15A5">
              <w:rPr>
                <w:rFonts w:cs="Times New Roman"/>
                <w:sz w:val="20"/>
                <w:szCs w:val="20"/>
              </w:rPr>
              <w:t>5</w:t>
            </w:r>
          </w:p>
        </w:tc>
        <w:tc>
          <w:tcPr>
            <w:tcW w:w="2268" w:type="dxa"/>
            <w:tcBorders>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Nuisance N5</w:t>
            </w:r>
          </w:p>
        </w:tc>
        <w:tc>
          <w:tcPr>
            <w:tcW w:w="567" w:type="dxa"/>
            <w:tcBorders>
              <w:top w:val="nil"/>
              <w:left w:val="single" w:sz="4" w:space="0" w:color="auto"/>
              <w:bottom w:val="single" w:sz="4" w:space="0" w:color="auto"/>
              <w:right w:val="single" w:sz="4" w:space="0" w:color="auto"/>
            </w:tcBorders>
          </w:tcPr>
          <w:p w:rsidR="00A57D7A" w:rsidRPr="001C15A5" w:rsidRDefault="00A57D7A" w:rsidP="002D2A81">
            <w:pPr>
              <w:rPr>
                <w:rFonts w:cs="Times New Roman"/>
                <w:sz w:val="20"/>
                <w:szCs w:val="20"/>
              </w:rPr>
            </w:pPr>
          </w:p>
        </w:tc>
        <w:tc>
          <w:tcPr>
            <w:tcW w:w="2835" w:type="dxa"/>
            <w:tcBorders>
              <w:left w:val="single" w:sz="4" w:space="0" w:color="auto"/>
              <w:righ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Résurrection N3</w:t>
            </w:r>
          </w:p>
        </w:tc>
        <w:tc>
          <w:tcPr>
            <w:tcW w:w="567" w:type="dxa"/>
            <w:tcBorders>
              <w:top w:val="nil"/>
              <w:left w:val="single" w:sz="4" w:space="0" w:color="auto"/>
              <w:bottom w:val="single" w:sz="4" w:space="0" w:color="auto"/>
              <w:right w:val="single" w:sz="4" w:space="0" w:color="auto"/>
            </w:tcBorders>
          </w:tcPr>
          <w:p w:rsidR="00A57D7A" w:rsidRPr="001C15A5" w:rsidRDefault="00A57D7A" w:rsidP="002D2A81">
            <w:pPr>
              <w:rPr>
                <w:rFonts w:cs="Times New Roman"/>
                <w:sz w:val="20"/>
                <w:szCs w:val="20"/>
              </w:rPr>
            </w:pPr>
          </w:p>
        </w:tc>
        <w:tc>
          <w:tcPr>
            <w:tcW w:w="2552" w:type="dxa"/>
            <w:tcBorders>
              <w:left w:val="single" w:sz="4" w:space="0" w:color="auto"/>
            </w:tcBorders>
          </w:tcPr>
          <w:p w:rsidR="00A57D7A" w:rsidRPr="0031130F" w:rsidRDefault="00A57D7A" w:rsidP="002D2A81">
            <w:pPr>
              <w:rPr>
                <w:rFonts w:cs="Times New Roman"/>
                <w:sz w:val="20"/>
                <w:szCs w:val="20"/>
              </w:rPr>
            </w:pPr>
            <w:r w:rsidRPr="0031130F">
              <w:rPr>
                <w:rFonts w:cs="Times New Roman"/>
                <w:sz w:val="20"/>
                <w:szCs w:val="20"/>
              </w:rPr>
              <w:t>Vitalité N6</w:t>
            </w:r>
          </w:p>
        </w:tc>
      </w:tr>
    </w:tbl>
    <w:p w:rsidR="00A57D7A" w:rsidRDefault="00A57D7A" w:rsidP="00A57D7A">
      <w:pPr>
        <w:rPr>
          <w:rFonts w:ascii="Arial" w:hAnsi="Arial" w:cs="Arial"/>
          <w:b/>
          <w:sz w:val="28"/>
          <w:szCs w:val="28"/>
        </w:rPr>
      </w:pPr>
    </w:p>
    <w:p w:rsidR="002D2A81" w:rsidRDefault="002D2A81" w:rsidP="00A57D7A">
      <w:pPr>
        <w:spacing w:after="160" w:line="259" w:lineRule="auto"/>
        <w:jc w:val="center"/>
        <w:rPr>
          <w:rFonts w:ascii="Arial" w:eastAsia="Calibri" w:hAnsi="Arial" w:cs="Arial"/>
          <w:b/>
          <w:sz w:val="28"/>
          <w:szCs w:val="28"/>
        </w:rPr>
      </w:pPr>
    </w:p>
    <w:p w:rsidR="00A57D7A" w:rsidRPr="000A20BE" w:rsidRDefault="00A57D7A" w:rsidP="00A57D7A">
      <w:pPr>
        <w:spacing w:after="160" w:line="259" w:lineRule="auto"/>
        <w:jc w:val="center"/>
        <w:rPr>
          <w:rFonts w:ascii="Arial" w:eastAsia="Calibri" w:hAnsi="Arial" w:cs="Arial"/>
          <w:b/>
          <w:sz w:val="28"/>
          <w:szCs w:val="28"/>
        </w:rPr>
      </w:pPr>
      <w:r w:rsidRPr="000A20BE">
        <w:rPr>
          <w:rFonts w:ascii="Arial" w:eastAsia="Calibri" w:hAnsi="Arial" w:cs="Arial"/>
          <w:b/>
          <w:sz w:val="28"/>
          <w:szCs w:val="28"/>
        </w:rPr>
        <w:t xml:space="preserve">Grand-Prêtre de Brocal </w:t>
      </w:r>
    </w:p>
    <w:p w:rsidR="00A57D7A" w:rsidRPr="000A20BE" w:rsidRDefault="00A57D7A" w:rsidP="00A57D7A">
      <w:pPr>
        <w:spacing w:after="160" w:line="259" w:lineRule="auto"/>
        <w:jc w:val="center"/>
        <w:rPr>
          <w:rFonts w:ascii="Arial" w:eastAsia="Calibri" w:hAnsi="Arial" w:cs="Arial"/>
          <w:sz w:val="28"/>
          <w:szCs w:val="28"/>
        </w:rPr>
      </w:pPr>
      <w:r w:rsidRPr="000A20BE">
        <w:rPr>
          <w:rFonts w:ascii="Arial" w:eastAsia="Calibri" w:hAnsi="Arial" w:cs="Arial"/>
          <w:sz w:val="28"/>
          <w:szCs w:val="28"/>
        </w:rPr>
        <w:t>(Prêtre de Brocal 1</w:t>
      </w:r>
      <w:r>
        <w:rPr>
          <w:rFonts w:ascii="Arial" w:eastAsia="Calibri" w:hAnsi="Arial" w:cs="Arial"/>
          <w:sz w:val="28"/>
          <w:szCs w:val="28"/>
        </w:rPr>
        <w:t>1</w:t>
      </w:r>
      <w:r w:rsidRPr="000A20BE">
        <w:rPr>
          <w:rFonts w:ascii="Arial" w:eastAsia="Calibri" w:hAnsi="Arial" w:cs="Arial"/>
          <w:sz w:val="28"/>
          <w:szCs w:val="28"/>
        </w:rPr>
        <w:t xml:space="preserve">-20) </w:t>
      </w:r>
    </w:p>
    <w:p w:rsidR="00A57D7A" w:rsidRDefault="00A57D7A" w:rsidP="00A57D7A">
      <w:pPr>
        <w:rPr>
          <w:rFonts w:ascii="Arial" w:hAnsi="Arial" w:cs="Arial"/>
          <w:b/>
          <w:sz w:val="28"/>
          <w:szCs w:val="28"/>
        </w:rPr>
      </w:pPr>
    </w:p>
    <w:p w:rsidR="00A57D7A" w:rsidRDefault="00A57D7A" w:rsidP="00A57D7A">
      <w:pPr>
        <w:rPr>
          <w:rFonts w:ascii="Arial" w:hAnsi="Arial" w:cs="Arial"/>
          <w:b/>
          <w:sz w:val="28"/>
          <w:szCs w:val="28"/>
        </w:rPr>
      </w:pPr>
      <w:r>
        <w:rPr>
          <w:rFonts w:ascii="Arial" w:hAnsi="Arial" w:cs="Arial"/>
          <w:b/>
          <w:sz w:val="28"/>
          <w:szCs w:val="28"/>
        </w:rPr>
        <w:br w:type="page"/>
      </w:r>
    </w:p>
    <w:p w:rsidR="00A57D7A" w:rsidRPr="00243CCB" w:rsidRDefault="00A57D7A" w:rsidP="00A57D7A">
      <w:pPr>
        <w:spacing w:after="160" w:line="259" w:lineRule="auto"/>
        <w:jc w:val="center"/>
        <w:rPr>
          <w:rFonts w:ascii="Arial" w:eastAsia="Calibri" w:hAnsi="Arial" w:cs="Arial"/>
          <w:b/>
          <w:sz w:val="28"/>
          <w:szCs w:val="28"/>
        </w:rPr>
      </w:pPr>
      <w:r w:rsidRPr="00243CCB">
        <w:rPr>
          <w:rFonts w:ascii="Arial" w:eastAsia="Calibri" w:hAnsi="Arial" w:cs="Arial"/>
          <w:b/>
          <w:sz w:val="28"/>
          <w:szCs w:val="28"/>
        </w:rPr>
        <w:lastRenderedPageBreak/>
        <w:t>Grand-Prêtre de Farang</w:t>
      </w:r>
    </w:p>
    <w:p w:rsidR="00A57D7A" w:rsidRPr="00243CCB" w:rsidRDefault="00A57D7A" w:rsidP="00A57D7A">
      <w:pPr>
        <w:spacing w:after="160" w:line="259" w:lineRule="auto"/>
        <w:jc w:val="center"/>
        <w:rPr>
          <w:rFonts w:ascii="Arial" w:eastAsia="Calibri" w:hAnsi="Arial" w:cs="Arial"/>
          <w:sz w:val="28"/>
          <w:szCs w:val="28"/>
        </w:rPr>
      </w:pPr>
      <w:r w:rsidRPr="00243CCB">
        <w:rPr>
          <w:rFonts w:ascii="Arial" w:eastAsia="Calibri" w:hAnsi="Arial" w:cs="Arial"/>
          <w:sz w:val="28"/>
          <w:szCs w:val="28"/>
        </w:rPr>
        <w:t>(Prêtre de Farang 1</w:t>
      </w:r>
      <w:r>
        <w:rPr>
          <w:rFonts w:ascii="Arial" w:eastAsia="Calibri" w:hAnsi="Arial" w:cs="Arial"/>
          <w:sz w:val="28"/>
          <w:szCs w:val="28"/>
        </w:rPr>
        <w:t>1</w:t>
      </w:r>
      <w:r w:rsidRPr="00243CCB">
        <w:rPr>
          <w:rFonts w:ascii="Arial" w:eastAsia="Calibri" w:hAnsi="Arial" w:cs="Arial"/>
          <w:sz w:val="28"/>
          <w:szCs w:val="28"/>
        </w:rPr>
        <w:t xml:space="preserve">-20) </w:t>
      </w:r>
    </w:p>
    <w:tbl>
      <w:tblPr>
        <w:tblStyle w:val="Grilledutableau"/>
        <w:tblpPr w:leftFromText="141" w:rightFromText="141" w:vertAnchor="page" w:horzAnchor="margin" w:tblpXSpec="center" w:tblpY="2656"/>
        <w:tblW w:w="9606" w:type="dxa"/>
        <w:tblLayout w:type="fixed"/>
        <w:tblLook w:val="04A0" w:firstRow="1" w:lastRow="0" w:firstColumn="1" w:lastColumn="0" w:noHBand="0" w:noVBand="1"/>
      </w:tblPr>
      <w:tblGrid>
        <w:gridCol w:w="817"/>
        <w:gridCol w:w="2410"/>
        <w:gridCol w:w="567"/>
        <w:gridCol w:w="2410"/>
        <w:gridCol w:w="567"/>
        <w:gridCol w:w="2835"/>
      </w:tblGrid>
      <w:tr w:rsidR="00A57D7A" w:rsidRPr="001C15A5" w:rsidTr="00C02766">
        <w:trPr>
          <w:trHeight w:val="251"/>
        </w:trPr>
        <w:tc>
          <w:tcPr>
            <w:tcW w:w="9606" w:type="dxa"/>
            <w:gridSpan w:val="6"/>
          </w:tcPr>
          <w:p w:rsidR="00A57D7A" w:rsidRPr="00524A4D" w:rsidRDefault="00A57D7A" w:rsidP="00C02766">
            <w:pPr>
              <w:jc w:val="center"/>
              <w:rPr>
                <w:rFonts w:cs="Times New Roman"/>
                <w:b/>
                <w:sz w:val="28"/>
                <w:szCs w:val="28"/>
              </w:rPr>
            </w:pPr>
            <w:r w:rsidRPr="00524A4D">
              <w:rPr>
                <w:rFonts w:cs="Times New Roman"/>
                <w:b/>
                <w:sz w:val="28"/>
                <w:szCs w:val="28"/>
              </w:rPr>
              <w:t>Brique 1</w:t>
            </w:r>
          </w:p>
        </w:tc>
      </w:tr>
      <w:tr w:rsidR="00A57D7A" w:rsidRPr="001C15A5" w:rsidTr="00C02766">
        <w:trPr>
          <w:trHeight w:val="306"/>
        </w:trPr>
        <w:tc>
          <w:tcPr>
            <w:tcW w:w="817" w:type="dxa"/>
          </w:tcPr>
          <w:p w:rsidR="00A57D7A" w:rsidRPr="0013257E" w:rsidRDefault="00A57D7A" w:rsidP="00C02766">
            <w:pPr>
              <w:rPr>
                <w:rFonts w:cs="Times New Roman"/>
                <w:i/>
                <w:sz w:val="20"/>
                <w:szCs w:val="20"/>
              </w:rPr>
            </w:pPr>
            <w:r w:rsidRPr="0013257E">
              <w:rPr>
                <w:rFonts w:cs="Times New Roman"/>
                <w:i/>
                <w:sz w:val="20"/>
                <w:szCs w:val="20"/>
              </w:rPr>
              <w:t>Niveau/ titre</w:t>
            </w:r>
          </w:p>
        </w:tc>
        <w:tc>
          <w:tcPr>
            <w:tcW w:w="2410" w:type="dxa"/>
            <w:tcBorders>
              <w:right w:val="single" w:sz="4" w:space="0" w:color="auto"/>
            </w:tcBorders>
            <w:vAlign w:val="center"/>
          </w:tcPr>
          <w:p w:rsidR="00A57D7A" w:rsidRPr="008D0C07" w:rsidRDefault="00A57D7A" w:rsidP="00C02766">
            <w:pPr>
              <w:jc w:val="center"/>
              <w:rPr>
                <w:rFonts w:cs="Times New Roman"/>
                <w:b/>
                <w:sz w:val="20"/>
                <w:szCs w:val="20"/>
              </w:rPr>
            </w:pPr>
            <w:r w:rsidRPr="008D0C07">
              <w:rPr>
                <w:rFonts w:cs="Times New Roman"/>
                <w:b/>
                <w:sz w:val="20"/>
                <w:szCs w:val="20"/>
              </w:rPr>
              <w:t xml:space="preserve">Le pèlerin de Farang </w:t>
            </w:r>
          </w:p>
        </w:tc>
        <w:tc>
          <w:tcPr>
            <w:tcW w:w="567" w:type="dxa"/>
            <w:tcBorders>
              <w:top w:val="single" w:sz="4" w:space="0" w:color="auto"/>
              <w:left w:val="single" w:sz="4" w:space="0" w:color="auto"/>
              <w:bottom w:val="nil"/>
              <w:right w:val="single" w:sz="4" w:space="0" w:color="auto"/>
            </w:tcBorders>
            <w:vAlign w:val="center"/>
          </w:tcPr>
          <w:p w:rsidR="00A57D7A" w:rsidRPr="008D0C07" w:rsidRDefault="00A57D7A" w:rsidP="00C02766">
            <w:pPr>
              <w:jc w:val="center"/>
              <w:rPr>
                <w:rFonts w:cs="Times New Roman"/>
                <w:b/>
                <w:sz w:val="20"/>
                <w:szCs w:val="20"/>
              </w:rPr>
            </w:pPr>
          </w:p>
        </w:tc>
        <w:tc>
          <w:tcPr>
            <w:tcW w:w="2410" w:type="dxa"/>
            <w:tcBorders>
              <w:left w:val="single" w:sz="4" w:space="0" w:color="auto"/>
              <w:right w:val="single" w:sz="4" w:space="0" w:color="auto"/>
            </w:tcBorders>
            <w:vAlign w:val="center"/>
          </w:tcPr>
          <w:p w:rsidR="00A57D7A" w:rsidRPr="008D0C07" w:rsidRDefault="00A57D7A" w:rsidP="00C02766">
            <w:pPr>
              <w:jc w:val="center"/>
              <w:rPr>
                <w:rFonts w:cs="Times New Roman"/>
                <w:b/>
                <w:sz w:val="20"/>
                <w:szCs w:val="20"/>
              </w:rPr>
            </w:pPr>
            <w:r w:rsidRPr="008D0C07">
              <w:rPr>
                <w:rFonts w:cs="Times New Roman"/>
                <w:b/>
                <w:sz w:val="20"/>
                <w:szCs w:val="20"/>
              </w:rPr>
              <w:t xml:space="preserve">La chance de Farang </w:t>
            </w:r>
          </w:p>
        </w:tc>
        <w:tc>
          <w:tcPr>
            <w:tcW w:w="567" w:type="dxa"/>
            <w:tcBorders>
              <w:top w:val="single" w:sz="4" w:space="0" w:color="auto"/>
              <w:left w:val="single" w:sz="4" w:space="0" w:color="auto"/>
              <w:bottom w:val="nil"/>
              <w:right w:val="single" w:sz="4" w:space="0" w:color="auto"/>
            </w:tcBorders>
            <w:vAlign w:val="center"/>
          </w:tcPr>
          <w:p w:rsidR="00A57D7A" w:rsidRPr="008D0C07" w:rsidRDefault="00A57D7A" w:rsidP="00C02766">
            <w:pPr>
              <w:jc w:val="center"/>
              <w:rPr>
                <w:rFonts w:cs="Times New Roman"/>
                <w:b/>
                <w:sz w:val="20"/>
                <w:szCs w:val="20"/>
              </w:rPr>
            </w:pPr>
          </w:p>
        </w:tc>
        <w:tc>
          <w:tcPr>
            <w:tcW w:w="2835" w:type="dxa"/>
            <w:tcBorders>
              <w:left w:val="single" w:sz="4" w:space="0" w:color="auto"/>
            </w:tcBorders>
            <w:vAlign w:val="center"/>
          </w:tcPr>
          <w:p w:rsidR="00A57D7A" w:rsidRPr="008D0C07" w:rsidRDefault="00A57D7A" w:rsidP="00C02766">
            <w:pPr>
              <w:jc w:val="center"/>
              <w:rPr>
                <w:rFonts w:cs="Times New Roman"/>
                <w:b/>
                <w:sz w:val="20"/>
                <w:szCs w:val="20"/>
              </w:rPr>
            </w:pPr>
            <w:r w:rsidRPr="008D0C07">
              <w:rPr>
                <w:rFonts w:cs="Times New Roman"/>
                <w:b/>
                <w:sz w:val="20"/>
                <w:szCs w:val="20"/>
              </w:rPr>
              <w:t xml:space="preserve">Le coup de cœur de Farang </w:t>
            </w:r>
          </w:p>
        </w:tc>
      </w:tr>
      <w:tr w:rsidR="00A57D7A" w:rsidRPr="001C15A5" w:rsidTr="00C02766">
        <w:trPr>
          <w:trHeight w:hRule="exact" w:val="262"/>
        </w:trPr>
        <w:tc>
          <w:tcPr>
            <w:tcW w:w="817" w:type="dxa"/>
          </w:tcPr>
          <w:p w:rsidR="00A57D7A" w:rsidRPr="008D0C07" w:rsidRDefault="00A57D7A" w:rsidP="00C02766">
            <w:pPr>
              <w:jc w:val="center"/>
              <w:rPr>
                <w:rFonts w:cs="Times New Roman"/>
                <w:sz w:val="20"/>
                <w:szCs w:val="20"/>
              </w:rPr>
            </w:pPr>
            <w:r w:rsidRPr="008D0C07">
              <w:rPr>
                <w:rFonts w:cs="Times New Roman"/>
                <w:sz w:val="20"/>
                <w:szCs w:val="20"/>
              </w:rPr>
              <w:t>1</w:t>
            </w:r>
          </w:p>
        </w:tc>
        <w:tc>
          <w:tcPr>
            <w:tcW w:w="2410" w:type="dxa"/>
            <w:tcBorders>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Conversion N1</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Anti-Froid N1</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p>
        </w:tc>
        <w:tc>
          <w:tcPr>
            <w:tcW w:w="2835" w:type="dxa"/>
            <w:tcBorders>
              <w:lef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Coup de foudre N1</w:t>
            </w:r>
          </w:p>
        </w:tc>
      </w:tr>
      <w:tr w:rsidR="00A57D7A" w:rsidRPr="001C15A5" w:rsidTr="00C02766">
        <w:trPr>
          <w:trHeight w:val="305"/>
        </w:trPr>
        <w:tc>
          <w:tcPr>
            <w:tcW w:w="817" w:type="dxa"/>
          </w:tcPr>
          <w:p w:rsidR="00A57D7A" w:rsidRPr="008D0C07" w:rsidRDefault="00A57D7A" w:rsidP="00C02766">
            <w:pPr>
              <w:jc w:val="center"/>
              <w:rPr>
                <w:rFonts w:cs="Times New Roman"/>
                <w:sz w:val="20"/>
                <w:szCs w:val="20"/>
              </w:rPr>
            </w:pPr>
            <w:r w:rsidRPr="008D0C07">
              <w:rPr>
                <w:rFonts w:cs="Times New Roman"/>
                <w:sz w:val="20"/>
                <w:szCs w:val="20"/>
              </w:rPr>
              <w:t>2</w:t>
            </w:r>
          </w:p>
        </w:tc>
        <w:tc>
          <w:tcPr>
            <w:tcW w:w="2410" w:type="dxa"/>
            <w:tcBorders>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Herbe à puce N1</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OU</w:t>
            </w:r>
          </w:p>
        </w:tc>
        <w:tc>
          <w:tcPr>
            <w:tcW w:w="2410" w:type="dxa"/>
            <w:tcBorders>
              <w:left w:val="single" w:sz="4" w:space="0" w:color="auto"/>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Amnésie chronique N1</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OU</w:t>
            </w:r>
          </w:p>
        </w:tc>
        <w:tc>
          <w:tcPr>
            <w:tcW w:w="2835" w:type="dxa"/>
            <w:tcBorders>
              <w:lef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Arrêt de l’ivresse</w:t>
            </w:r>
          </w:p>
        </w:tc>
      </w:tr>
      <w:tr w:rsidR="00A57D7A" w:rsidRPr="001C15A5" w:rsidTr="00C02766">
        <w:trPr>
          <w:trHeight w:val="251"/>
        </w:trPr>
        <w:tc>
          <w:tcPr>
            <w:tcW w:w="817" w:type="dxa"/>
          </w:tcPr>
          <w:p w:rsidR="00A57D7A" w:rsidRPr="008D0C07" w:rsidRDefault="00A57D7A" w:rsidP="00C02766">
            <w:pPr>
              <w:jc w:val="center"/>
              <w:rPr>
                <w:rFonts w:cs="Times New Roman"/>
                <w:sz w:val="20"/>
                <w:szCs w:val="20"/>
              </w:rPr>
            </w:pPr>
            <w:r w:rsidRPr="008D0C07">
              <w:rPr>
                <w:rFonts w:cs="Times New Roman"/>
                <w:sz w:val="20"/>
                <w:szCs w:val="20"/>
              </w:rPr>
              <w:t>3</w:t>
            </w:r>
          </w:p>
        </w:tc>
        <w:tc>
          <w:tcPr>
            <w:tcW w:w="2410" w:type="dxa"/>
            <w:tcBorders>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Conversion N2</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Anti-Froid N2</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p>
        </w:tc>
        <w:tc>
          <w:tcPr>
            <w:tcW w:w="2835" w:type="dxa"/>
            <w:tcBorders>
              <w:lef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Arme magique N2</w:t>
            </w:r>
          </w:p>
        </w:tc>
      </w:tr>
      <w:tr w:rsidR="00A57D7A" w:rsidRPr="001C15A5" w:rsidTr="00C02766">
        <w:trPr>
          <w:trHeight w:val="251"/>
        </w:trPr>
        <w:tc>
          <w:tcPr>
            <w:tcW w:w="817" w:type="dxa"/>
          </w:tcPr>
          <w:p w:rsidR="00A57D7A" w:rsidRPr="008D0C07" w:rsidRDefault="00A57D7A" w:rsidP="00C02766">
            <w:pPr>
              <w:jc w:val="center"/>
              <w:rPr>
                <w:rFonts w:cs="Times New Roman"/>
                <w:sz w:val="20"/>
                <w:szCs w:val="20"/>
              </w:rPr>
            </w:pPr>
            <w:r w:rsidRPr="008D0C07">
              <w:rPr>
                <w:rFonts w:cs="Times New Roman"/>
                <w:sz w:val="20"/>
                <w:szCs w:val="20"/>
              </w:rPr>
              <w:t>4</w:t>
            </w:r>
          </w:p>
        </w:tc>
        <w:tc>
          <w:tcPr>
            <w:tcW w:w="2410" w:type="dxa"/>
            <w:tcBorders>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Malédiction du lépreux N1</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Anti-décharge</w:t>
            </w:r>
          </w:p>
        </w:tc>
        <w:tc>
          <w:tcPr>
            <w:tcW w:w="567" w:type="dxa"/>
            <w:tcBorders>
              <w:top w:val="nil"/>
              <w:left w:val="single" w:sz="4" w:space="0" w:color="auto"/>
              <w:bottom w:val="nil"/>
              <w:right w:val="single" w:sz="4" w:space="0" w:color="auto"/>
            </w:tcBorders>
          </w:tcPr>
          <w:p w:rsidR="00A57D7A" w:rsidRPr="008D0C07" w:rsidRDefault="00A57D7A" w:rsidP="00C02766">
            <w:pPr>
              <w:rPr>
                <w:rFonts w:cs="Times New Roman"/>
                <w:sz w:val="20"/>
                <w:szCs w:val="20"/>
              </w:rPr>
            </w:pPr>
          </w:p>
        </w:tc>
        <w:tc>
          <w:tcPr>
            <w:tcW w:w="2835" w:type="dxa"/>
            <w:tcBorders>
              <w:lef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Coup de foudre N2</w:t>
            </w:r>
          </w:p>
        </w:tc>
      </w:tr>
      <w:tr w:rsidR="00A57D7A" w:rsidRPr="001C15A5" w:rsidTr="00C02766">
        <w:trPr>
          <w:trHeight w:val="240"/>
        </w:trPr>
        <w:tc>
          <w:tcPr>
            <w:tcW w:w="817" w:type="dxa"/>
          </w:tcPr>
          <w:p w:rsidR="00A57D7A" w:rsidRPr="008D0C07" w:rsidRDefault="00A57D7A" w:rsidP="00C02766">
            <w:pPr>
              <w:jc w:val="center"/>
              <w:rPr>
                <w:rFonts w:cs="Times New Roman"/>
                <w:sz w:val="20"/>
                <w:szCs w:val="20"/>
              </w:rPr>
            </w:pPr>
            <w:r w:rsidRPr="008D0C07">
              <w:rPr>
                <w:rFonts w:cs="Times New Roman"/>
                <w:sz w:val="20"/>
                <w:szCs w:val="20"/>
              </w:rPr>
              <w:t>5</w:t>
            </w:r>
          </w:p>
        </w:tc>
        <w:tc>
          <w:tcPr>
            <w:tcW w:w="2410" w:type="dxa"/>
            <w:tcBorders>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Protection des sens maudit</w:t>
            </w:r>
          </w:p>
        </w:tc>
        <w:tc>
          <w:tcPr>
            <w:tcW w:w="567" w:type="dxa"/>
            <w:tcBorders>
              <w:top w:val="nil"/>
              <w:left w:val="single" w:sz="4" w:space="0" w:color="auto"/>
              <w:bottom w:val="single" w:sz="4" w:space="0" w:color="auto"/>
              <w:right w:val="single" w:sz="4" w:space="0" w:color="auto"/>
            </w:tcBorders>
          </w:tcPr>
          <w:p w:rsidR="00A57D7A" w:rsidRPr="008D0C07"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Peau d’écorce N1</w:t>
            </w:r>
          </w:p>
        </w:tc>
        <w:tc>
          <w:tcPr>
            <w:tcW w:w="567" w:type="dxa"/>
            <w:tcBorders>
              <w:top w:val="nil"/>
              <w:left w:val="single" w:sz="4" w:space="0" w:color="auto"/>
              <w:bottom w:val="single" w:sz="4" w:space="0" w:color="auto"/>
              <w:right w:val="single" w:sz="4" w:space="0" w:color="auto"/>
            </w:tcBorders>
          </w:tcPr>
          <w:p w:rsidR="00A57D7A" w:rsidRPr="008D0C07" w:rsidRDefault="00A57D7A" w:rsidP="00C02766">
            <w:pPr>
              <w:rPr>
                <w:rFonts w:cs="Times New Roman"/>
                <w:sz w:val="20"/>
                <w:szCs w:val="20"/>
              </w:rPr>
            </w:pPr>
          </w:p>
        </w:tc>
        <w:tc>
          <w:tcPr>
            <w:tcW w:w="2835" w:type="dxa"/>
            <w:tcBorders>
              <w:left w:val="single" w:sz="4" w:space="0" w:color="auto"/>
            </w:tcBorders>
          </w:tcPr>
          <w:p w:rsidR="00A57D7A" w:rsidRPr="008D0C07" w:rsidRDefault="00A57D7A" w:rsidP="00C02766">
            <w:pPr>
              <w:rPr>
                <w:rFonts w:cs="Times New Roman"/>
                <w:sz w:val="20"/>
                <w:szCs w:val="20"/>
              </w:rPr>
            </w:pPr>
            <w:r w:rsidRPr="008D0C07">
              <w:rPr>
                <w:rFonts w:cs="Times New Roman"/>
                <w:sz w:val="20"/>
                <w:szCs w:val="20"/>
              </w:rPr>
              <w:t>Régénération N1</w:t>
            </w:r>
          </w:p>
        </w:tc>
      </w:tr>
      <w:tr w:rsidR="00A57D7A" w:rsidRPr="001C15A5" w:rsidTr="00C02766">
        <w:trPr>
          <w:trHeight w:val="251"/>
        </w:trPr>
        <w:tc>
          <w:tcPr>
            <w:tcW w:w="9606" w:type="dxa"/>
            <w:gridSpan w:val="6"/>
          </w:tcPr>
          <w:p w:rsidR="00A57D7A" w:rsidRPr="00524A4D" w:rsidRDefault="00A57D7A" w:rsidP="00C02766">
            <w:pPr>
              <w:jc w:val="center"/>
              <w:rPr>
                <w:rFonts w:cs="Times New Roman"/>
                <w:b/>
                <w:sz w:val="28"/>
                <w:szCs w:val="28"/>
              </w:rPr>
            </w:pPr>
            <w:r>
              <w:rPr>
                <w:rFonts w:cs="Times New Roman"/>
                <w:b/>
                <w:sz w:val="28"/>
                <w:szCs w:val="28"/>
              </w:rPr>
              <w:t>Brique 2</w:t>
            </w:r>
          </w:p>
        </w:tc>
      </w:tr>
      <w:tr w:rsidR="00A57D7A" w:rsidRPr="001C15A5" w:rsidTr="00C02766">
        <w:trPr>
          <w:trHeight w:val="306"/>
        </w:trPr>
        <w:tc>
          <w:tcPr>
            <w:tcW w:w="817" w:type="dxa"/>
          </w:tcPr>
          <w:p w:rsidR="00A57D7A" w:rsidRPr="001C15A5" w:rsidRDefault="00A57D7A" w:rsidP="00C02766">
            <w:pPr>
              <w:jc w:val="center"/>
              <w:rPr>
                <w:rFonts w:cs="Times New Roman"/>
                <w:sz w:val="20"/>
                <w:szCs w:val="20"/>
              </w:rPr>
            </w:pPr>
          </w:p>
        </w:tc>
        <w:tc>
          <w:tcPr>
            <w:tcW w:w="2410" w:type="dxa"/>
            <w:tcBorders>
              <w:right w:val="single" w:sz="4" w:space="0" w:color="auto"/>
            </w:tcBorders>
            <w:vAlign w:val="center"/>
          </w:tcPr>
          <w:p w:rsidR="00A57D7A" w:rsidRPr="00BC16F1" w:rsidRDefault="00A57D7A" w:rsidP="00C02766">
            <w:pPr>
              <w:jc w:val="center"/>
              <w:rPr>
                <w:rFonts w:cs="Times New Roman"/>
                <w:b/>
                <w:sz w:val="20"/>
                <w:szCs w:val="20"/>
              </w:rPr>
            </w:pPr>
            <w:r w:rsidRPr="00BC16F1">
              <w:rPr>
                <w:rFonts w:cs="Times New Roman"/>
                <w:b/>
                <w:sz w:val="20"/>
                <w:szCs w:val="20"/>
              </w:rPr>
              <w:t>La voie de Farang</w:t>
            </w:r>
          </w:p>
        </w:tc>
        <w:tc>
          <w:tcPr>
            <w:tcW w:w="567" w:type="dxa"/>
            <w:tcBorders>
              <w:top w:val="single" w:sz="4" w:space="0" w:color="auto"/>
              <w:left w:val="single" w:sz="4" w:space="0" w:color="auto"/>
              <w:bottom w:val="nil"/>
              <w:right w:val="single" w:sz="4" w:space="0" w:color="auto"/>
            </w:tcBorders>
            <w:vAlign w:val="center"/>
          </w:tcPr>
          <w:p w:rsidR="00A57D7A" w:rsidRPr="00BC16F1" w:rsidRDefault="00A57D7A" w:rsidP="00C02766">
            <w:pPr>
              <w:jc w:val="center"/>
              <w:rPr>
                <w:rFonts w:cs="Times New Roman"/>
                <w:b/>
                <w:sz w:val="20"/>
                <w:szCs w:val="20"/>
              </w:rPr>
            </w:pPr>
          </w:p>
        </w:tc>
        <w:tc>
          <w:tcPr>
            <w:tcW w:w="2410" w:type="dxa"/>
            <w:tcBorders>
              <w:left w:val="single" w:sz="4" w:space="0" w:color="auto"/>
              <w:right w:val="single" w:sz="4" w:space="0" w:color="auto"/>
            </w:tcBorders>
            <w:vAlign w:val="center"/>
          </w:tcPr>
          <w:p w:rsidR="00A57D7A" w:rsidRPr="00BC16F1" w:rsidRDefault="00A57D7A" w:rsidP="00C02766">
            <w:pPr>
              <w:jc w:val="center"/>
              <w:rPr>
                <w:rFonts w:cs="Times New Roman"/>
                <w:b/>
                <w:sz w:val="20"/>
                <w:szCs w:val="20"/>
              </w:rPr>
            </w:pPr>
            <w:r w:rsidRPr="00BC16F1">
              <w:rPr>
                <w:rFonts w:cs="Times New Roman"/>
                <w:b/>
                <w:sz w:val="20"/>
                <w:szCs w:val="20"/>
              </w:rPr>
              <w:t xml:space="preserve">La bénédiction de Farang </w:t>
            </w:r>
          </w:p>
        </w:tc>
        <w:tc>
          <w:tcPr>
            <w:tcW w:w="567" w:type="dxa"/>
            <w:tcBorders>
              <w:top w:val="single" w:sz="4" w:space="0" w:color="auto"/>
              <w:left w:val="single" w:sz="4" w:space="0" w:color="auto"/>
              <w:bottom w:val="nil"/>
              <w:right w:val="single" w:sz="4" w:space="0" w:color="auto"/>
            </w:tcBorders>
            <w:vAlign w:val="center"/>
          </w:tcPr>
          <w:p w:rsidR="00A57D7A" w:rsidRPr="00BC16F1" w:rsidRDefault="00A57D7A" w:rsidP="00C02766">
            <w:pPr>
              <w:jc w:val="center"/>
              <w:rPr>
                <w:rFonts w:cs="Times New Roman"/>
                <w:b/>
                <w:sz w:val="20"/>
                <w:szCs w:val="20"/>
              </w:rPr>
            </w:pPr>
          </w:p>
        </w:tc>
        <w:tc>
          <w:tcPr>
            <w:tcW w:w="2835" w:type="dxa"/>
            <w:tcBorders>
              <w:left w:val="single" w:sz="4" w:space="0" w:color="auto"/>
            </w:tcBorders>
            <w:vAlign w:val="center"/>
          </w:tcPr>
          <w:p w:rsidR="00A57D7A" w:rsidRPr="00BC16F1" w:rsidRDefault="00A57D7A" w:rsidP="00C02766">
            <w:pPr>
              <w:jc w:val="center"/>
              <w:rPr>
                <w:rFonts w:cs="Times New Roman"/>
                <w:b/>
                <w:sz w:val="20"/>
                <w:szCs w:val="20"/>
              </w:rPr>
            </w:pPr>
            <w:r w:rsidRPr="00BC16F1">
              <w:rPr>
                <w:rFonts w:cs="Times New Roman"/>
                <w:b/>
                <w:sz w:val="20"/>
                <w:szCs w:val="20"/>
              </w:rPr>
              <w:t xml:space="preserve">La compagnie de Farang </w:t>
            </w:r>
          </w:p>
        </w:tc>
      </w:tr>
      <w:tr w:rsidR="00A57D7A" w:rsidRPr="001C15A5" w:rsidTr="00C02766">
        <w:trPr>
          <w:trHeight w:hRule="exact" w:val="262"/>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1</w:t>
            </w:r>
          </w:p>
        </w:tc>
        <w:tc>
          <w:tcPr>
            <w:tcW w:w="2410" w:type="dxa"/>
            <w:tcBorders>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Direction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Exorcisme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1C15A5" w:rsidRDefault="00A57D7A" w:rsidP="00C02766">
            <w:pPr>
              <w:rPr>
                <w:rFonts w:cs="Times New Roman"/>
                <w:sz w:val="20"/>
                <w:szCs w:val="20"/>
              </w:rPr>
            </w:pPr>
            <w:r w:rsidRPr="00BC16F1">
              <w:rPr>
                <w:rFonts w:cs="Times New Roman"/>
                <w:sz w:val="20"/>
                <w:szCs w:val="20"/>
              </w:rPr>
              <w:t>Groupie N1</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2</w:t>
            </w:r>
          </w:p>
        </w:tc>
        <w:tc>
          <w:tcPr>
            <w:tcW w:w="2410" w:type="dxa"/>
            <w:tcBorders>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Direction N2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410" w:type="dxa"/>
            <w:tcBorders>
              <w:left w:val="single" w:sz="4" w:space="0" w:color="auto"/>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Symbole de Farang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835" w:type="dxa"/>
            <w:tcBorders>
              <w:left w:val="single" w:sz="4" w:space="0" w:color="auto"/>
            </w:tcBorders>
          </w:tcPr>
          <w:p w:rsidR="00A57D7A" w:rsidRPr="001C15A5" w:rsidRDefault="00A57D7A" w:rsidP="00C02766">
            <w:pPr>
              <w:rPr>
                <w:rFonts w:cs="Times New Roman"/>
                <w:sz w:val="20"/>
                <w:szCs w:val="20"/>
              </w:rPr>
            </w:pPr>
            <w:r w:rsidRPr="00BC16F1">
              <w:rPr>
                <w:rFonts w:cs="Times New Roman"/>
                <w:sz w:val="20"/>
                <w:szCs w:val="20"/>
              </w:rPr>
              <w:t>Parasite N1</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3</w:t>
            </w:r>
          </w:p>
        </w:tc>
        <w:tc>
          <w:tcPr>
            <w:tcW w:w="2410" w:type="dxa"/>
            <w:tcBorders>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Camouflage éthéré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Bénédiction des routes</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1C15A5" w:rsidRDefault="00A57D7A" w:rsidP="00C02766">
            <w:pPr>
              <w:rPr>
                <w:rFonts w:cs="Times New Roman"/>
                <w:sz w:val="20"/>
                <w:szCs w:val="20"/>
              </w:rPr>
            </w:pPr>
            <w:r w:rsidRPr="00BC16F1">
              <w:rPr>
                <w:rFonts w:cs="Times New Roman"/>
                <w:sz w:val="20"/>
                <w:szCs w:val="20"/>
              </w:rPr>
              <w:t>Groupie N2</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4</w:t>
            </w:r>
          </w:p>
        </w:tc>
        <w:tc>
          <w:tcPr>
            <w:tcW w:w="2410" w:type="dxa"/>
            <w:tcBorders>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Direction N3</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Symbole de Farang N2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1C15A5" w:rsidRDefault="00A57D7A" w:rsidP="00C02766">
            <w:pPr>
              <w:rPr>
                <w:rFonts w:cs="Times New Roman"/>
                <w:sz w:val="20"/>
                <w:szCs w:val="20"/>
              </w:rPr>
            </w:pPr>
            <w:r w:rsidRPr="00BC16F1">
              <w:rPr>
                <w:rFonts w:cs="Times New Roman"/>
                <w:sz w:val="20"/>
                <w:szCs w:val="20"/>
              </w:rPr>
              <w:t>Groupie N3</w:t>
            </w:r>
          </w:p>
        </w:tc>
      </w:tr>
      <w:tr w:rsidR="00A57D7A" w:rsidRPr="001C15A5" w:rsidTr="00C02766">
        <w:trPr>
          <w:trHeight w:val="240"/>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5</w:t>
            </w:r>
          </w:p>
        </w:tc>
        <w:tc>
          <w:tcPr>
            <w:tcW w:w="2410" w:type="dxa"/>
            <w:tcBorders>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Résurrection N3</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410" w:type="dxa"/>
            <w:tcBorders>
              <w:left w:val="single" w:sz="4" w:space="0" w:color="auto"/>
              <w:right w:val="single" w:sz="4" w:space="0" w:color="auto"/>
            </w:tcBorders>
          </w:tcPr>
          <w:p w:rsidR="00A57D7A" w:rsidRPr="001C15A5" w:rsidRDefault="00A57D7A" w:rsidP="00C02766">
            <w:pPr>
              <w:rPr>
                <w:rFonts w:cs="Times New Roman"/>
                <w:sz w:val="20"/>
                <w:szCs w:val="20"/>
              </w:rPr>
            </w:pPr>
            <w:r w:rsidRPr="008D0C07">
              <w:rPr>
                <w:rFonts w:cs="Times New Roman"/>
                <w:sz w:val="20"/>
                <w:szCs w:val="20"/>
              </w:rPr>
              <w:t>Vitalité N6</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835" w:type="dxa"/>
            <w:tcBorders>
              <w:left w:val="single" w:sz="4" w:space="0" w:color="auto"/>
            </w:tcBorders>
          </w:tcPr>
          <w:p w:rsidR="00A57D7A" w:rsidRPr="001C15A5" w:rsidRDefault="00A57D7A" w:rsidP="00C02766">
            <w:pPr>
              <w:rPr>
                <w:rFonts w:cs="Times New Roman"/>
                <w:sz w:val="20"/>
                <w:szCs w:val="20"/>
              </w:rPr>
            </w:pPr>
            <w:r w:rsidRPr="00BC16F1">
              <w:rPr>
                <w:rFonts w:cs="Times New Roman"/>
                <w:sz w:val="20"/>
                <w:szCs w:val="20"/>
              </w:rPr>
              <w:t>Renvoie de sorts N2</w:t>
            </w:r>
          </w:p>
        </w:tc>
      </w:tr>
    </w:tbl>
    <w:p w:rsidR="00A57D7A" w:rsidRDefault="00A57D7A" w:rsidP="00A57D7A">
      <w:pPr>
        <w:rPr>
          <w:rFonts w:ascii="Arial" w:hAnsi="Arial" w:cs="Arial"/>
          <w:sz w:val="28"/>
          <w:szCs w:val="28"/>
        </w:rPr>
      </w:pPr>
      <w:r w:rsidRPr="00F06520">
        <w:rPr>
          <w:rFonts w:ascii="Arial" w:hAnsi="Arial" w:cs="Arial"/>
          <w:sz w:val="28"/>
          <w:szCs w:val="28"/>
        </w:rPr>
        <w:t xml:space="preserve"> </w:t>
      </w:r>
    </w:p>
    <w:p w:rsidR="002D2A81" w:rsidRPr="00243CCB" w:rsidRDefault="002D2A81" w:rsidP="00A57D7A">
      <w:pPr>
        <w:rPr>
          <w:rFonts w:ascii="Arial" w:hAnsi="Arial" w:cs="Arial"/>
          <w:sz w:val="28"/>
          <w:szCs w:val="28"/>
        </w:rPr>
      </w:pPr>
    </w:p>
    <w:tbl>
      <w:tblPr>
        <w:tblStyle w:val="Grilledutableau"/>
        <w:tblpPr w:leftFromText="141" w:rightFromText="141" w:vertAnchor="page" w:horzAnchor="margin" w:tblpXSpec="center" w:tblpY="9344"/>
        <w:tblW w:w="9606" w:type="dxa"/>
        <w:tblLayout w:type="fixed"/>
        <w:tblLook w:val="04A0" w:firstRow="1" w:lastRow="0" w:firstColumn="1" w:lastColumn="0" w:noHBand="0" w:noVBand="1"/>
      </w:tblPr>
      <w:tblGrid>
        <w:gridCol w:w="817"/>
        <w:gridCol w:w="1985"/>
        <w:gridCol w:w="567"/>
        <w:gridCol w:w="2693"/>
        <w:gridCol w:w="567"/>
        <w:gridCol w:w="2977"/>
      </w:tblGrid>
      <w:tr w:rsidR="00A57D7A" w:rsidRPr="0013257E" w:rsidTr="002D2A81">
        <w:trPr>
          <w:trHeight w:val="251"/>
        </w:trPr>
        <w:tc>
          <w:tcPr>
            <w:tcW w:w="9606" w:type="dxa"/>
            <w:gridSpan w:val="6"/>
          </w:tcPr>
          <w:p w:rsidR="00A57D7A" w:rsidRPr="0013257E" w:rsidRDefault="00A57D7A" w:rsidP="002D2A81">
            <w:pPr>
              <w:jc w:val="center"/>
              <w:rPr>
                <w:rFonts w:cs="Times New Roman"/>
                <w:b/>
                <w:sz w:val="28"/>
                <w:szCs w:val="28"/>
              </w:rPr>
            </w:pPr>
            <w:r w:rsidRPr="0013257E">
              <w:rPr>
                <w:rFonts w:cs="Times New Roman"/>
                <w:b/>
                <w:sz w:val="28"/>
                <w:szCs w:val="28"/>
              </w:rPr>
              <w:t>Brique 1</w:t>
            </w:r>
          </w:p>
        </w:tc>
      </w:tr>
      <w:tr w:rsidR="00A57D7A" w:rsidRPr="0013257E" w:rsidTr="002D2A81">
        <w:trPr>
          <w:trHeight w:val="306"/>
        </w:trPr>
        <w:tc>
          <w:tcPr>
            <w:tcW w:w="817" w:type="dxa"/>
          </w:tcPr>
          <w:p w:rsidR="00A57D7A" w:rsidRPr="00FF4ED7" w:rsidRDefault="00A57D7A" w:rsidP="002D2A81">
            <w:pPr>
              <w:rPr>
                <w:rFonts w:cs="Times New Roman"/>
                <w:sz w:val="20"/>
                <w:szCs w:val="20"/>
              </w:rPr>
            </w:pPr>
            <w:r w:rsidRPr="00FF4ED7">
              <w:rPr>
                <w:rFonts w:cs="Times New Roman"/>
                <w:sz w:val="20"/>
                <w:szCs w:val="20"/>
              </w:rPr>
              <w:t>Niveau/ titre</w:t>
            </w:r>
          </w:p>
        </w:tc>
        <w:tc>
          <w:tcPr>
            <w:tcW w:w="1985" w:type="dxa"/>
            <w:tcBorders>
              <w:right w:val="single" w:sz="4" w:space="0" w:color="auto"/>
            </w:tcBorders>
            <w:vAlign w:val="center"/>
          </w:tcPr>
          <w:p w:rsidR="00A57D7A" w:rsidRPr="00FF4ED7" w:rsidRDefault="00A57D7A" w:rsidP="002D2A81">
            <w:pPr>
              <w:jc w:val="center"/>
              <w:rPr>
                <w:rFonts w:cs="Times New Roman"/>
                <w:b/>
                <w:sz w:val="20"/>
                <w:szCs w:val="20"/>
              </w:rPr>
            </w:pPr>
            <w:r w:rsidRPr="00FF4ED7">
              <w:rPr>
                <w:rFonts w:cs="Times New Roman"/>
                <w:b/>
                <w:sz w:val="20"/>
                <w:szCs w:val="20"/>
              </w:rPr>
              <w:t xml:space="preserve">La force de Gaïa  </w:t>
            </w:r>
          </w:p>
        </w:tc>
        <w:tc>
          <w:tcPr>
            <w:tcW w:w="567" w:type="dxa"/>
            <w:tcBorders>
              <w:top w:val="single" w:sz="4" w:space="0" w:color="auto"/>
              <w:left w:val="single" w:sz="4" w:space="0" w:color="auto"/>
              <w:bottom w:val="nil"/>
              <w:right w:val="single" w:sz="4" w:space="0" w:color="auto"/>
            </w:tcBorders>
            <w:vAlign w:val="center"/>
          </w:tcPr>
          <w:p w:rsidR="00A57D7A" w:rsidRPr="00FF4ED7" w:rsidRDefault="00A57D7A" w:rsidP="002D2A81">
            <w:pPr>
              <w:jc w:val="center"/>
              <w:rPr>
                <w:rFonts w:cs="Times New Roman"/>
                <w:b/>
                <w:sz w:val="20"/>
                <w:szCs w:val="20"/>
              </w:rPr>
            </w:pPr>
          </w:p>
        </w:tc>
        <w:tc>
          <w:tcPr>
            <w:tcW w:w="2693" w:type="dxa"/>
            <w:tcBorders>
              <w:left w:val="single" w:sz="4" w:space="0" w:color="auto"/>
              <w:right w:val="single" w:sz="4" w:space="0" w:color="auto"/>
            </w:tcBorders>
            <w:vAlign w:val="center"/>
          </w:tcPr>
          <w:p w:rsidR="00A57D7A" w:rsidRPr="00FF4ED7" w:rsidRDefault="00A57D7A" w:rsidP="002D2A81">
            <w:pPr>
              <w:jc w:val="center"/>
              <w:rPr>
                <w:rFonts w:cs="Times New Roman"/>
                <w:b/>
                <w:sz w:val="20"/>
                <w:szCs w:val="20"/>
              </w:rPr>
            </w:pPr>
            <w:r w:rsidRPr="00FF4ED7">
              <w:rPr>
                <w:rFonts w:cs="Times New Roman"/>
                <w:b/>
                <w:sz w:val="20"/>
                <w:szCs w:val="20"/>
              </w:rPr>
              <w:t xml:space="preserve">La création de Gaïa </w:t>
            </w:r>
          </w:p>
        </w:tc>
        <w:tc>
          <w:tcPr>
            <w:tcW w:w="567" w:type="dxa"/>
            <w:tcBorders>
              <w:top w:val="single" w:sz="4" w:space="0" w:color="auto"/>
              <w:left w:val="single" w:sz="4" w:space="0" w:color="auto"/>
              <w:bottom w:val="nil"/>
              <w:right w:val="single" w:sz="4" w:space="0" w:color="auto"/>
            </w:tcBorders>
            <w:vAlign w:val="center"/>
          </w:tcPr>
          <w:p w:rsidR="00A57D7A" w:rsidRPr="00FF4ED7" w:rsidRDefault="00A57D7A" w:rsidP="002D2A81">
            <w:pPr>
              <w:jc w:val="center"/>
              <w:rPr>
                <w:rFonts w:cs="Times New Roman"/>
                <w:b/>
                <w:sz w:val="20"/>
                <w:szCs w:val="20"/>
              </w:rPr>
            </w:pPr>
          </w:p>
        </w:tc>
        <w:tc>
          <w:tcPr>
            <w:tcW w:w="2977" w:type="dxa"/>
            <w:tcBorders>
              <w:left w:val="single" w:sz="4" w:space="0" w:color="auto"/>
            </w:tcBorders>
            <w:vAlign w:val="center"/>
          </w:tcPr>
          <w:p w:rsidR="00A57D7A" w:rsidRPr="00FF4ED7" w:rsidRDefault="00A57D7A" w:rsidP="002D2A81">
            <w:pPr>
              <w:jc w:val="center"/>
              <w:rPr>
                <w:rFonts w:cs="Times New Roman"/>
                <w:b/>
                <w:sz w:val="20"/>
                <w:szCs w:val="20"/>
              </w:rPr>
            </w:pPr>
            <w:r w:rsidRPr="00FF4ED7">
              <w:rPr>
                <w:rFonts w:cs="Times New Roman"/>
                <w:b/>
                <w:sz w:val="20"/>
                <w:szCs w:val="20"/>
              </w:rPr>
              <w:t xml:space="preserve">L’humeur de Gaïa </w:t>
            </w:r>
          </w:p>
        </w:tc>
      </w:tr>
      <w:tr w:rsidR="00A57D7A" w:rsidRPr="0013257E" w:rsidTr="002D2A81">
        <w:trPr>
          <w:trHeight w:hRule="exact" w:val="262"/>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1</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Anti-froid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Herbe à puce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Coup de foudre N1</w:t>
            </w:r>
          </w:p>
        </w:tc>
      </w:tr>
      <w:tr w:rsidR="00A57D7A" w:rsidRPr="0013257E" w:rsidTr="002D2A81">
        <w:trPr>
          <w:trHeight w:val="251"/>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2</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Obsession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r w:rsidRPr="0013257E">
              <w:rPr>
                <w:rFonts w:cs="Times New Roman"/>
                <w:sz w:val="20"/>
                <w:szCs w:val="20"/>
              </w:rPr>
              <w:t>OU</w:t>
            </w: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Parasite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r w:rsidRPr="0013257E">
              <w:rPr>
                <w:rFonts w:cs="Times New Roman"/>
                <w:sz w:val="20"/>
                <w:szCs w:val="20"/>
              </w:rPr>
              <w:t>OU</w:t>
            </w:r>
          </w:p>
        </w:tc>
        <w:tc>
          <w:tcPr>
            <w:tcW w:w="2977" w:type="dxa"/>
            <w:tcBorders>
              <w:lef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Malédiction des langues N1</w:t>
            </w:r>
          </w:p>
        </w:tc>
      </w:tr>
      <w:tr w:rsidR="00A57D7A" w:rsidRPr="0013257E" w:rsidTr="002D2A81">
        <w:trPr>
          <w:trHeight w:val="251"/>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3</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Anti-froid N2</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Herbe à puce N2</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Coup de foudre N2</w:t>
            </w:r>
          </w:p>
        </w:tc>
      </w:tr>
      <w:tr w:rsidR="00A57D7A" w:rsidRPr="0013257E" w:rsidTr="002D2A81">
        <w:trPr>
          <w:trHeight w:val="251"/>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4</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 xml:space="preserve">Obsession N2   </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 xml:space="preserve">Enchevêtrement N2  </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Malédiction des langues N2</w:t>
            </w:r>
          </w:p>
        </w:tc>
      </w:tr>
      <w:tr w:rsidR="00A57D7A" w:rsidRPr="0013257E" w:rsidTr="002D2A81">
        <w:trPr>
          <w:trHeight w:val="240"/>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5</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Anti-froid N3</w:t>
            </w:r>
          </w:p>
        </w:tc>
        <w:tc>
          <w:tcPr>
            <w:tcW w:w="567" w:type="dxa"/>
            <w:tcBorders>
              <w:top w:val="nil"/>
              <w:left w:val="single" w:sz="4" w:space="0" w:color="auto"/>
              <w:bottom w:val="single" w:sz="4" w:space="0" w:color="auto"/>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Herbe à puce N3</w:t>
            </w:r>
          </w:p>
        </w:tc>
        <w:tc>
          <w:tcPr>
            <w:tcW w:w="567" w:type="dxa"/>
            <w:tcBorders>
              <w:top w:val="nil"/>
              <w:left w:val="single" w:sz="4" w:space="0" w:color="auto"/>
              <w:bottom w:val="single" w:sz="4" w:space="0" w:color="auto"/>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Coup de foudre N3</w:t>
            </w:r>
          </w:p>
        </w:tc>
      </w:tr>
      <w:tr w:rsidR="00A57D7A" w:rsidRPr="0013257E" w:rsidTr="002D2A81">
        <w:trPr>
          <w:trHeight w:val="251"/>
        </w:trPr>
        <w:tc>
          <w:tcPr>
            <w:tcW w:w="9606" w:type="dxa"/>
            <w:gridSpan w:val="6"/>
          </w:tcPr>
          <w:p w:rsidR="00A57D7A" w:rsidRPr="0013257E" w:rsidRDefault="00A57D7A" w:rsidP="002D2A81">
            <w:pPr>
              <w:jc w:val="center"/>
              <w:rPr>
                <w:rFonts w:cs="Times New Roman"/>
                <w:b/>
                <w:sz w:val="28"/>
                <w:szCs w:val="28"/>
              </w:rPr>
            </w:pPr>
            <w:r w:rsidRPr="0013257E">
              <w:rPr>
                <w:rFonts w:cs="Times New Roman"/>
                <w:b/>
                <w:sz w:val="28"/>
                <w:szCs w:val="28"/>
              </w:rPr>
              <w:t>Brique 2</w:t>
            </w:r>
          </w:p>
        </w:tc>
      </w:tr>
      <w:tr w:rsidR="00A57D7A" w:rsidRPr="0013257E" w:rsidTr="002D2A81">
        <w:trPr>
          <w:trHeight w:val="306"/>
        </w:trPr>
        <w:tc>
          <w:tcPr>
            <w:tcW w:w="817" w:type="dxa"/>
          </w:tcPr>
          <w:p w:rsidR="00A57D7A" w:rsidRPr="0013257E" w:rsidRDefault="00A57D7A" w:rsidP="002D2A81">
            <w:pPr>
              <w:jc w:val="center"/>
              <w:rPr>
                <w:rFonts w:cs="Times New Roman"/>
                <w:sz w:val="20"/>
                <w:szCs w:val="20"/>
              </w:rPr>
            </w:pPr>
          </w:p>
        </w:tc>
        <w:tc>
          <w:tcPr>
            <w:tcW w:w="1985" w:type="dxa"/>
            <w:tcBorders>
              <w:right w:val="single" w:sz="4" w:space="0" w:color="auto"/>
            </w:tcBorders>
            <w:vAlign w:val="center"/>
          </w:tcPr>
          <w:p w:rsidR="00A57D7A" w:rsidRPr="00FF4ED7" w:rsidRDefault="00A57D7A" w:rsidP="002D2A81">
            <w:pPr>
              <w:jc w:val="center"/>
              <w:rPr>
                <w:rFonts w:cs="Times New Roman"/>
                <w:b/>
                <w:sz w:val="20"/>
                <w:szCs w:val="20"/>
              </w:rPr>
            </w:pPr>
            <w:r w:rsidRPr="00FF4ED7">
              <w:rPr>
                <w:rFonts w:cs="Times New Roman"/>
                <w:b/>
                <w:sz w:val="20"/>
                <w:szCs w:val="20"/>
              </w:rPr>
              <w:t xml:space="preserve">La force de la nature  </w:t>
            </w:r>
          </w:p>
        </w:tc>
        <w:tc>
          <w:tcPr>
            <w:tcW w:w="567" w:type="dxa"/>
            <w:tcBorders>
              <w:top w:val="single" w:sz="4" w:space="0" w:color="auto"/>
              <w:left w:val="single" w:sz="4" w:space="0" w:color="auto"/>
              <w:bottom w:val="nil"/>
              <w:right w:val="single" w:sz="4" w:space="0" w:color="auto"/>
            </w:tcBorders>
            <w:vAlign w:val="center"/>
          </w:tcPr>
          <w:p w:rsidR="00A57D7A" w:rsidRPr="00FF4ED7" w:rsidRDefault="00A57D7A" w:rsidP="002D2A81">
            <w:pPr>
              <w:jc w:val="center"/>
              <w:rPr>
                <w:rFonts w:cs="Times New Roman"/>
                <w:b/>
                <w:sz w:val="20"/>
                <w:szCs w:val="20"/>
              </w:rPr>
            </w:pPr>
          </w:p>
        </w:tc>
        <w:tc>
          <w:tcPr>
            <w:tcW w:w="2693" w:type="dxa"/>
            <w:tcBorders>
              <w:left w:val="single" w:sz="4" w:space="0" w:color="auto"/>
              <w:right w:val="single" w:sz="4" w:space="0" w:color="auto"/>
            </w:tcBorders>
            <w:vAlign w:val="center"/>
          </w:tcPr>
          <w:p w:rsidR="00A57D7A" w:rsidRPr="00FF4ED7" w:rsidRDefault="00A57D7A" w:rsidP="002D2A81">
            <w:pPr>
              <w:jc w:val="center"/>
              <w:rPr>
                <w:rFonts w:cs="Times New Roman"/>
                <w:b/>
                <w:sz w:val="20"/>
                <w:szCs w:val="20"/>
              </w:rPr>
            </w:pPr>
            <w:r w:rsidRPr="00FF4ED7">
              <w:rPr>
                <w:rFonts w:cs="Times New Roman"/>
                <w:b/>
                <w:sz w:val="20"/>
                <w:szCs w:val="20"/>
              </w:rPr>
              <w:t xml:space="preserve">Les dons de Gaïa </w:t>
            </w:r>
          </w:p>
        </w:tc>
        <w:tc>
          <w:tcPr>
            <w:tcW w:w="567" w:type="dxa"/>
            <w:tcBorders>
              <w:top w:val="single" w:sz="4" w:space="0" w:color="auto"/>
              <w:left w:val="single" w:sz="4" w:space="0" w:color="auto"/>
              <w:bottom w:val="nil"/>
              <w:right w:val="single" w:sz="4" w:space="0" w:color="auto"/>
            </w:tcBorders>
            <w:vAlign w:val="center"/>
          </w:tcPr>
          <w:p w:rsidR="00A57D7A" w:rsidRPr="00FF4ED7" w:rsidRDefault="00A57D7A" w:rsidP="002D2A81">
            <w:pPr>
              <w:jc w:val="center"/>
              <w:rPr>
                <w:rFonts w:cs="Times New Roman"/>
                <w:b/>
                <w:sz w:val="20"/>
                <w:szCs w:val="20"/>
              </w:rPr>
            </w:pPr>
          </w:p>
        </w:tc>
        <w:tc>
          <w:tcPr>
            <w:tcW w:w="2977" w:type="dxa"/>
            <w:tcBorders>
              <w:left w:val="single" w:sz="4" w:space="0" w:color="auto"/>
            </w:tcBorders>
            <w:vAlign w:val="center"/>
          </w:tcPr>
          <w:p w:rsidR="00A57D7A" w:rsidRPr="00FF4ED7" w:rsidRDefault="00A57D7A" w:rsidP="002D2A81">
            <w:pPr>
              <w:jc w:val="center"/>
              <w:rPr>
                <w:rFonts w:cs="Times New Roman"/>
                <w:b/>
                <w:sz w:val="20"/>
                <w:szCs w:val="20"/>
              </w:rPr>
            </w:pPr>
            <w:r w:rsidRPr="00FF4ED7">
              <w:rPr>
                <w:rFonts w:cs="Times New Roman"/>
                <w:b/>
                <w:sz w:val="20"/>
                <w:szCs w:val="20"/>
              </w:rPr>
              <w:t xml:space="preserve">Le souci de Gaïa </w:t>
            </w:r>
          </w:p>
        </w:tc>
      </w:tr>
      <w:tr w:rsidR="00A57D7A" w:rsidRPr="0013257E" w:rsidTr="002D2A81">
        <w:trPr>
          <w:trHeight w:hRule="exact" w:val="262"/>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1</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Forte fièvre</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 xml:space="preserve">Conversion N1   </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F6042" w:rsidRDefault="00A57D7A" w:rsidP="002D2A81">
            <w:pPr>
              <w:rPr>
                <w:rFonts w:cs="Times New Roman"/>
                <w:sz w:val="20"/>
                <w:szCs w:val="20"/>
              </w:rPr>
            </w:pPr>
            <w:r w:rsidRPr="00FF4ED7">
              <w:rPr>
                <w:rFonts w:cs="Times New Roman"/>
                <w:sz w:val="20"/>
                <w:szCs w:val="20"/>
              </w:rPr>
              <w:t>Régénération N1</w:t>
            </w:r>
          </w:p>
        </w:tc>
      </w:tr>
      <w:tr w:rsidR="00A57D7A" w:rsidRPr="0013257E" w:rsidTr="002D2A81">
        <w:trPr>
          <w:trHeight w:val="251"/>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2</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Symbole de Gaïa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r w:rsidRPr="0013257E">
              <w:rPr>
                <w:rFonts w:cs="Times New Roman"/>
                <w:sz w:val="20"/>
                <w:szCs w:val="20"/>
              </w:rPr>
              <w:t>OU</w:t>
            </w: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Amnésie chronique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r w:rsidRPr="0013257E">
              <w:rPr>
                <w:rFonts w:cs="Times New Roman"/>
                <w:sz w:val="20"/>
                <w:szCs w:val="20"/>
              </w:rPr>
              <w:t>OU</w:t>
            </w:r>
          </w:p>
        </w:tc>
        <w:tc>
          <w:tcPr>
            <w:tcW w:w="2977" w:type="dxa"/>
            <w:tcBorders>
              <w:left w:val="single" w:sz="4" w:space="0" w:color="auto"/>
            </w:tcBorders>
          </w:tcPr>
          <w:p w:rsidR="00A57D7A" w:rsidRPr="001F6042" w:rsidRDefault="00A57D7A" w:rsidP="002D2A81">
            <w:pPr>
              <w:rPr>
                <w:rFonts w:cs="Times New Roman"/>
                <w:sz w:val="20"/>
                <w:szCs w:val="20"/>
              </w:rPr>
            </w:pPr>
            <w:r w:rsidRPr="00FF4ED7">
              <w:rPr>
                <w:rFonts w:cs="Times New Roman"/>
                <w:sz w:val="20"/>
                <w:szCs w:val="20"/>
              </w:rPr>
              <w:t>Exorcisme N1</w:t>
            </w:r>
          </w:p>
        </w:tc>
      </w:tr>
      <w:tr w:rsidR="00A57D7A" w:rsidRPr="0013257E" w:rsidTr="002D2A81">
        <w:trPr>
          <w:trHeight w:val="251"/>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3</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Direction N1</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Vitalité N6</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F6042" w:rsidRDefault="00A57D7A" w:rsidP="002D2A81">
            <w:pPr>
              <w:rPr>
                <w:rFonts w:cs="Times New Roman"/>
                <w:sz w:val="20"/>
                <w:szCs w:val="20"/>
              </w:rPr>
            </w:pPr>
            <w:r w:rsidRPr="00FF4ED7">
              <w:rPr>
                <w:rFonts w:cs="Times New Roman"/>
                <w:sz w:val="20"/>
                <w:szCs w:val="20"/>
              </w:rPr>
              <w:t>Régénération N2</w:t>
            </w:r>
          </w:p>
        </w:tc>
      </w:tr>
      <w:tr w:rsidR="00A57D7A" w:rsidRPr="0013257E" w:rsidTr="002D2A81">
        <w:trPr>
          <w:trHeight w:val="251"/>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4</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Arme magique N3</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 xml:space="preserve">Conversion N2   </w:t>
            </w:r>
          </w:p>
        </w:tc>
        <w:tc>
          <w:tcPr>
            <w:tcW w:w="567" w:type="dxa"/>
            <w:tcBorders>
              <w:top w:val="nil"/>
              <w:left w:val="single" w:sz="4" w:space="0" w:color="auto"/>
              <w:bottom w:val="nil"/>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F6042" w:rsidRDefault="00A57D7A" w:rsidP="002D2A81">
            <w:pPr>
              <w:rPr>
                <w:rFonts w:cs="Times New Roman"/>
                <w:sz w:val="20"/>
                <w:szCs w:val="20"/>
              </w:rPr>
            </w:pPr>
            <w:r w:rsidRPr="00FF4ED7">
              <w:rPr>
                <w:rFonts w:cs="Times New Roman"/>
                <w:sz w:val="20"/>
                <w:szCs w:val="20"/>
              </w:rPr>
              <w:t>Renvoie de sorts N2</w:t>
            </w:r>
          </w:p>
        </w:tc>
      </w:tr>
      <w:tr w:rsidR="00A57D7A" w:rsidRPr="0013257E" w:rsidTr="002D2A81">
        <w:trPr>
          <w:trHeight w:val="240"/>
        </w:trPr>
        <w:tc>
          <w:tcPr>
            <w:tcW w:w="817" w:type="dxa"/>
          </w:tcPr>
          <w:p w:rsidR="00A57D7A" w:rsidRPr="0013257E" w:rsidRDefault="00A57D7A" w:rsidP="002D2A81">
            <w:pPr>
              <w:jc w:val="center"/>
              <w:rPr>
                <w:rFonts w:cs="Times New Roman"/>
                <w:sz w:val="20"/>
                <w:szCs w:val="20"/>
              </w:rPr>
            </w:pPr>
            <w:r w:rsidRPr="0013257E">
              <w:rPr>
                <w:rFonts w:cs="Times New Roman"/>
                <w:sz w:val="20"/>
                <w:szCs w:val="20"/>
              </w:rPr>
              <w:t>5</w:t>
            </w:r>
          </w:p>
        </w:tc>
        <w:tc>
          <w:tcPr>
            <w:tcW w:w="1985" w:type="dxa"/>
            <w:tcBorders>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Symbole de Gaïa N2</w:t>
            </w:r>
          </w:p>
        </w:tc>
        <w:tc>
          <w:tcPr>
            <w:tcW w:w="567" w:type="dxa"/>
            <w:tcBorders>
              <w:top w:val="nil"/>
              <w:left w:val="single" w:sz="4" w:space="0" w:color="auto"/>
              <w:bottom w:val="single" w:sz="4" w:space="0" w:color="auto"/>
              <w:right w:val="single" w:sz="4" w:space="0" w:color="auto"/>
            </w:tcBorders>
          </w:tcPr>
          <w:p w:rsidR="00A57D7A" w:rsidRPr="0013257E" w:rsidRDefault="00A57D7A" w:rsidP="002D2A81">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2D2A81">
            <w:pPr>
              <w:rPr>
                <w:rFonts w:cs="Times New Roman"/>
                <w:sz w:val="20"/>
                <w:szCs w:val="20"/>
              </w:rPr>
            </w:pPr>
            <w:r w:rsidRPr="00FF4ED7">
              <w:rPr>
                <w:rFonts w:cs="Times New Roman"/>
                <w:sz w:val="20"/>
                <w:szCs w:val="20"/>
              </w:rPr>
              <w:t>Auto-Résurrection</w:t>
            </w:r>
          </w:p>
        </w:tc>
        <w:tc>
          <w:tcPr>
            <w:tcW w:w="567" w:type="dxa"/>
            <w:tcBorders>
              <w:top w:val="nil"/>
              <w:left w:val="single" w:sz="4" w:space="0" w:color="auto"/>
              <w:bottom w:val="single" w:sz="4" w:space="0" w:color="auto"/>
              <w:right w:val="single" w:sz="4" w:space="0" w:color="auto"/>
            </w:tcBorders>
          </w:tcPr>
          <w:p w:rsidR="00A57D7A" w:rsidRPr="0013257E" w:rsidRDefault="00A57D7A" w:rsidP="002D2A81">
            <w:pPr>
              <w:rPr>
                <w:rFonts w:cs="Times New Roman"/>
                <w:sz w:val="20"/>
                <w:szCs w:val="20"/>
              </w:rPr>
            </w:pPr>
          </w:p>
        </w:tc>
        <w:tc>
          <w:tcPr>
            <w:tcW w:w="2977" w:type="dxa"/>
            <w:tcBorders>
              <w:left w:val="single" w:sz="4" w:space="0" w:color="auto"/>
            </w:tcBorders>
          </w:tcPr>
          <w:p w:rsidR="00A57D7A" w:rsidRPr="001F6042" w:rsidRDefault="00A57D7A" w:rsidP="002D2A81">
            <w:pPr>
              <w:rPr>
                <w:rFonts w:cs="Times New Roman"/>
                <w:sz w:val="20"/>
                <w:szCs w:val="20"/>
              </w:rPr>
            </w:pPr>
            <w:r w:rsidRPr="00FF4ED7">
              <w:rPr>
                <w:rFonts w:cs="Times New Roman"/>
                <w:sz w:val="20"/>
                <w:szCs w:val="20"/>
              </w:rPr>
              <w:t>Régénération N3</w:t>
            </w:r>
          </w:p>
        </w:tc>
      </w:tr>
    </w:tbl>
    <w:p w:rsidR="00A57D7A" w:rsidRPr="00E63002" w:rsidRDefault="00A57D7A" w:rsidP="00A57D7A">
      <w:pPr>
        <w:spacing w:after="160" w:line="259" w:lineRule="auto"/>
        <w:jc w:val="center"/>
        <w:rPr>
          <w:rFonts w:ascii="Arial" w:eastAsia="Calibri" w:hAnsi="Arial" w:cs="Arial"/>
          <w:b/>
          <w:sz w:val="28"/>
          <w:szCs w:val="28"/>
        </w:rPr>
      </w:pPr>
      <w:r w:rsidRPr="00E63002">
        <w:rPr>
          <w:rFonts w:ascii="Arial" w:eastAsia="Calibri" w:hAnsi="Arial" w:cs="Arial"/>
          <w:b/>
          <w:sz w:val="28"/>
          <w:szCs w:val="28"/>
        </w:rPr>
        <w:t>Grand-Prêtre De Gaïa</w:t>
      </w:r>
    </w:p>
    <w:p w:rsidR="00A57D7A" w:rsidRPr="00E63002" w:rsidRDefault="00A57D7A" w:rsidP="00A57D7A">
      <w:pPr>
        <w:spacing w:after="160" w:line="259" w:lineRule="auto"/>
        <w:jc w:val="center"/>
        <w:rPr>
          <w:rFonts w:ascii="Arial" w:eastAsia="Calibri" w:hAnsi="Arial" w:cs="Arial"/>
          <w:sz w:val="28"/>
          <w:szCs w:val="28"/>
        </w:rPr>
      </w:pPr>
      <w:r w:rsidRPr="00E63002">
        <w:rPr>
          <w:rFonts w:ascii="Arial" w:eastAsia="Calibri" w:hAnsi="Arial" w:cs="Arial"/>
          <w:sz w:val="28"/>
          <w:szCs w:val="28"/>
        </w:rPr>
        <w:t>(Prêtre de Gaïa 1</w:t>
      </w:r>
      <w:r>
        <w:rPr>
          <w:rFonts w:ascii="Arial" w:eastAsia="Calibri" w:hAnsi="Arial" w:cs="Arial"/>
          <w:sz w:val="28"/>
          <w:szCs w:val="28"/>
        </w:rPr>
        <w:t>1</w:t>
      </w:r>
      <w:r w:rsidRPr="00E63002">
        <w:rPr>
          <w:rFonts w:ascii="Arial" w:eastAsia="Calibri" w:hAnsi="Arial" w:cs="Arial"/>
          <w:sz w:val="28"/>
          <w:szCs w:val="28"/>
        </w:rPr>
        <w:t xml:space="preserve">-20) </w:t>
      </w:r>
    </w:p>
    <w:p w:rsidR="00A57D7A" w:rsidRDefault="00A57D7A" w:rsidP="00A57D7A">
      <w:pPr>
        <w:rPr>
          <w:rFonts w:ascii="Arial" w:hAnsi="Arial" w:cs="Arial"/>
          <w:b/>
          <w:sz w:val="28"/>
          <w:szCs w:val="28"/>
        </w:rPr>
      </w:pPr>
      <w:r>
        <w:rPr>
          <w:rFonts w:ascii="Arial" w:hAnsi="Arial" w:cs="Arial"/>
          <w:b/>
          <w:sz w:val="28"/>
          <w:szCs w:val="28"/>
        </w:rPr>
        <w:br w:type="page"/>
      </w:r>
    </w:p>
    <w:p w:rsidR="00A57D7A" w:rsidRDefault="00A57D7A" w:rsidP="00A57D7A">
      <w:pPr>
        <w:jc w:val="center"/>
        <w:rPr>
          <w:rFonts w:ascii="Arial" w:hAnsi="Arial" w:cs="Arial"/>
          <w:b/>
          <w:sz w:val="28"/>
          <w:szCs w:val="28"/>
        </w:rPr>
      </w:pPr>
      <w:r>
        <w:rPr>
          <w:rFonts w:ascii="Arial" w:hAnsi="Arial" w:cs="Arial"/>
          <w:b/>
          <w:sz w:val="28"/>
          <w:szCs w:val="28"/>
        </w:rPr>
        <w:lastRenderedPageBreak/>
        <w:t xml:space="preserve">Grand-Prêtre de Mitra </w:t>
      </w:r>
    </w:p>
    <w:tbl>
      <w:tblPr>
        <w:tblStyle w:val="Grilledutableau"/>
        <w:tblpPr w:leftFromText="141" w:rightFromText="141" w:vertAnchor="page" w:horzAnchor="margin" w:tblpXSpec="center" w:tblpY="2655"/>
        <w:tblW w:w="9606" w:type="dxa"/>
        <w:tblLayout w:type="fixed"/>
        <w:tblLook w:val="04A0" w:firstRow="1" w:lastRow="0" w:firstColumn="1" w:lastColumn="0" w:noHBand="0" w:noVBand="1"/>
      </w:tblPr>
      <w:tblGrid>
        <w:gridCol w:w="817"/>
        <w:gridCol w:w="1985"/>
        <w:gridCol w:w="567"/>
        <w:gridCol w:w="2693"/>
        <w:gridCol w:w="567"/>
        <w:gridCol w:w="2977"/>
      </w:tblGrid>
      <w:tr w:rsidR="00A57D7A" w:rsidRPr="0013257E" w:rsidTr="00C02766">
        <w:trPr>
          <w:trHeight w:val="251"/>
        </w:trPr>
        <w:tc>
          <w:tcPr>
            <w:tcW w:w="9606" w:type="dxa"/>
            <w:gridSpan w:val="6"/>
          </w:tcPr>
          <w:p w:rsidR="00A57D7A" w:rsidRPr="0013257E" w:rsidRDefault="00A57D7A" w:rsidP="00C02766">
            <w:pPr>
              <w:jc w:val="center"/>
              <w:rPr>
                <w:rFonts w:cs="Times New Roman"/>
                <w:b/>
                <w:sz w:val="28"/>
                <w:szCs w:val="28"/>
              </w:rPr>
            </w:pPr>
            <w:r w:rsidRPr="0013257E">
              <w:rPr>
                <w:rFonts w:cs="Times New Roman"/>
                <w:b/>
                <w:sz w:val="28"/>
                <w:szCs w:val="28"/>
              </w:rPr>
              <w:t>Brique 1</w:t>
            </w:r>
          </w:p>
        </w:tc>
      </w:tr>
      <w:tr w:rsidR="00A57D7A" w:rsidRPr="0013257E" w:rsidTr="00C02766">
        <w:trPr>
          <w:trHeight w:val="306"/>
        </w:trPr>
        <w:tc>
          <w:tcPr>
            <w:tcW w:w="817" w:type="dxa"/>
          </w:tcPr>
          <w:p w:rsidR="00A57D7A" w:rsidRPr="0013257E" w:rsidRDefault="00A57D7A" w:rsidP="00C02766">
            <w:pPr>
              <w:rPr>
                <w:rFonts w:cs="Times New Roman"/>
                <w:sz w:val="20"/>
                <w:szCs w:val="20"/>
              </w:rPr>
            </w:pPr>
            <w:r w:rsidRPr="0013257E">
              <w:rPr>
                <w:rFonts w:cs="Times New Roman"/>
                <w:sz w:val="20"/>
                <w:szCs w:val="20"/>
              </w:rPr>
              <w:t>Niveau/ titre</w:t>
            </w:r>
          </w:p>
        </w:tc>
        <w:tc>
          <w:tcPr>
            <w:tcW w:w="1985" w:type="dxa"/>
            <w:tcBorders>
              <w:right w:val="single" w:sz="4" w:space="0" w:color="auto"/>
            </w:tcBorders>
            <w:vAlign w:val="center"/>
          </w:tcPr>
          <w:p w:rsidR="00A57D7A" w:rsidRPr="0013257E" w:rsidRDefault="00A57D7A" w:rsidP="00C02766">
            <w:pPr>
              <w:jc w:val="center"/>
              <w:rPr>
                <w:rFonts w:cs="Times New Roman"/>
                <w:b/>
                <w:sz w:val="20"/>
                <w:szCs w:val="20"/>
              </w:rPr>
            </w:pPr>
            <w:r w:rsidRPr="0013257E">
              <w:rPr>
                <w:rFonts w:cs="Times New Roman"/>
                <w:b/>
                <w:sz w:val="20"/>
                <w:szCs w:val="20"/>
              </w:rPr>
              <w:t xml:space="preserve">La droiture de Mitra </w:t>
            </w:r>
          </w:p>
        </w:tc>
        <w:tc>
          <w:tcPr>
            <w:tcW w:w="567" w:type="dxa"/>
            <w:tcBorders>
              <w:top w:val="single" w:sz="4" w:space="0" w:color="auto"/>
              <w:left w:val="single" w:sz="4" w:space="0" w:color="auto"/>
              <w:bottom w:val="nil"/>
              <w:right w:val="single" w:sz="4" w:space="0" w:color="auto"/>
            </w:tcBorders>
            <w:vAlign w:val="center"/>
          </w:tcPr>
          <w:p w:rsidR="00A57D7A" w:rsidRPr="0013257E" w:rsidRDefault="00A57D7A" w:rsidP="00C02766">
            <w:pPr>
              <w:jc w:val="center"/>
              <w:rPr>
                <w:rFonts w:cs="Times New Roman"/>
                <w:sz w:val="20"/>
                <w:szCs w:val="20"/>
              </w:rPr>
            </w:pPr>
          </w:p>
        </w:tc>
        <w:tc>
          <w:tcPr>
            <w:tcW w:w="2693" w:type="dxa"/>
            <w:tcBorders>
              <w:left w:val="single" w:sz="4" w:space="0" w:color="auto"/>
              <w:right w:val="single" w:sz="4" w:space="0" w:color="auto"/>
            </w:tcBorders>
            <w:vAlign w:val="center"/>
          </w:tcPr>
          <w:p w:rsidR="00A57D7A" w:rsidRPr="001A298C" w:rsidRDefault="00A57D7A" w:rsidP="00C02766">
            <w:pPr>
              <w:jc w:val="center"/>
              <w:rPr>
                <w:rFonts w:cs="Times New Roman"/>
                <w:b/>
                <w:sz w:val="20"/>
                <w:szCs w:val="20"/>
              </w:rPr>
            </w:pPr>
            <w:r w:rsidRPr="001A298C">
              <w:rPr>
                <w:rFonts w:cs="Times New Roman"/>
                <w:b/>
                <w:sz w:val="20"/>
                <w:szCs w:val="20"/>
              </w:rPr>
              <w:t xml:space="preserve">La dignité de Mitra  </w:t>
            </w:r>
          </w:p>
        </w:tc>
        <w:tc>
          <w:tcPr>
            <w:tcW w:w="567" w:type="dxa"/>
            <w:tcBorders>
              <w:top w:val="single" w:sz="4" w:space="0" w:color="auto"/>
              <w:left w:val="single" w:sz="4" w:space="0" w:color="auto"/>
              <w:bottom w:val="nil"/>
              <w:right w:val="single" w:sz="4" w:space="0" w:color="auto"/>
            </w:tcBorders>
            <w:vAlign w:val="center"/>
          </w:tcPr>
          <w:p w:rsidR="00A57D7A" w:rsidRPr="0013257E" w:rsidRDefault="00A57D7A" w:rsidP="00C02766">
            <w:pPr>
              <w:jc w:val="center"/>
              <w:rPr>
                <w:rFonts w:cs="Times New Roman"/>
                <w:sz w:val="20"/>
                <w:szCs w:val="20"/>
              </w:rPr>
            </w:pPr>
          </w:p>
        </w:tc>
        <w:tc>
          <w:tcPr>
            <w:tcW w:w="2977" w:type="dxa"/>
            <w:tcBorders>
              <w:left w:val="single" w:sz="4" w:space="0" w:color="auto"/>
            </w:tcBorders>
            <w:vAlign w:val="center"/>
          </w:tcPr>
          <w:p w:rsidR="00A57D7A" w:rsidRPr="0013257E" w:rsidRDefault="00A57D7A" w:rsidP="00C02766">
            <w:pPr>
              <w:jc w:val="center"/>
              <w:rPr>
                <w:rFonts w:cs="Times New Roman"/>
                <w:b/>
                <w:sz w:val="20"/>
                <w:szCs w:val="20"/>
              </w:rPr>
            </w:pPr>
            <w:r w:rsidRPr="0013257E">
              <w:rPr>
                <w:rFonts w:cs="Times New Roman"/>
                <w:b/>
                <w:sz w:val="20"/>
                <w:szCs w:val="20"/>
              </w:rPr>
              <w:t xml:space="preserve">L’intimidation de Mitra </w:t>
            </w:r>
          </w:p>
        </w:tc>
      </w:tr>
      <w:tr w:rsidR="00A57D7A" w:rsidRPr="0013257E" w:rsidTr="00C02766">
        <w:trPr>
          <w:trHeight w:hRule="exact" w:val="262"/>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1</w:t>
            </w:r>
          </w:p>
        </w:tc>
        <w:tc>
          <w:tcPr>
            <w:tcW w:w="1985" w:type="dxa"/>
            <w:tcBorders>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Anti-Froid N1</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 xml:space="preserve">Anti-Brûlure </w:t>
            </w:r>
            <w:r>
              <w:rPr>
                <w:rFonts w:cs="Times New Roman"/>
                <w:sz w:val="20"/>
                <w:szCs w:val="20"/>
              </w:rPr>
              <w:t>N</w:t>
            </w:r>
            <w:r w:rsidRPr="0013257E">
              <w:rPr>
                <w:rFonts w:cs="Times New Roman"/>
                <w:sz w:val="20"/>
                <w:szCs w:val="20"/>
              </w:rPr>
              <w:t>1</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3257E" w:rsidRDefault="00A57D7A" w:rsidP="00C02766">
            <w:pPr>
              <w:rPr>
                <w:rFonts w:cs="Times New Roman"/>
                <w:sz w:val="20"/>
                <w:szCs w:val="20"/>
              </w:rPr>
            </w:pPr>
            <w:r>
              <w:rPr>
                <w:rFonts w:cs="Times New Roman"/>
                <w:sz w:val="20"/>
                <w:szCs w:val="20"/>
              </w:rPr>
              <w:t>Bégaiement N</w:t>
            </w:r>
            <w:r w:rsidRPr="0013257E">
              <w:rPr>
                <w:rFonts w:cs="Times New Roman"/>
                <w:sz w:val="20"/>
                <w:szCs w:val="20"/>
              </w:rPr>
              <w:t>1</w:t>
            </w:r>
          </w:p>
        </w:tc>
      </w:tr>
      <w:tr w:rsidR="00A57D7A" w:rsidRPr="0013257E" w:rsidTr="00C02766">
        <w:trPr>
          <w:trHeight w:val="251"/>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2</w:t>
            </w:r>
          </w:p>
        </w:tc>
        <w:tc>
          <w:tcPr>
            <w:tcW w:w="1985" w:type="dxa"/>
            <w:tcBorders>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Coup de foudre N1</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OU</w:t>
            </w: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Arrêt de l’ivresse</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OU</w:t>
            </w:r>
          </w:p>
        </w:tc>
        <w:tc>
          <w:tcPr>
            <w:tcW w:w="2977" w:type="dxa"/>
            <w:tcBorders>
              <w:left w:val="single" w:sz="4" w:space="0" w:color="auto"/>
            </w:tcBorders>
          </w:tcPr>
          <w:p w:rsidR="00A57D7A" w:rsidRPr="0013257E" w:rsidRDefault="00A57D7A" w:rsidP="00C02766">
            <w:pPr>
              <w:rPr>
                <w:rFonts w:cs="Times New Roman"/>
                <w:sz w:val="20"/>
                <w:szCs w:val="20"/>
              </w:rPr>
            </w:pPr>
            <w:r>
              <w:rPr>
                <w:rFonts w:cs="Times New Roman"/>
                <w:sz w:val="20"/>
                <w:szCs w:val="20"/>
              </w:rPr>
              <w:t>Fléau des abominations N</w:t>
            </w:r>
            <w:r w:rsidRPr="0013257E">
              <w:rPr>
                <w:rFonts w:cs="Times New Roman"/>
                <w:sz w:val="20"/>
                <w:szCs w:val="20"/>
              </w:rPr>
              <w:t>1</w:t>
            </w:r>
          </w:p>
        </w:tc>
      </w:tr>
      <w:tr w:rsidR="00A57D7A" w:rsidRPr="0013257E" w:rsidTr="00C02766">
        <w:trPr>
          <w:trHeight w:val="251"/>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3</w:t>
            </w:r>
          </w:p>
        </w:tc>
        <w:tc>
          <w:tcPr>
            <w:tcW w:w="1985" w:type="dxa"/>
            <w:tcBorders>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Anti-Froid</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 xml:space="preserve">Résistance à la peur </w:t>
            </w:r>
            <w:r>
              <w:rPr>
                <w:rFonts w:cs="Times New Roman"/>
                <w:sz w:val="20"/>
                <w:szCs w:val="20"/>
              </w:rPr>
              <w:t>N</w:t>
            </w:r>
            <w:r w:rsidRPr="0013257E">
              <w:rPr>
                <w:rFonts w:cs="Times New Roman"/>
                <w:sz w:val="20"/>
                <w:szCs w:val="20"/>
              </w:rPr>
              <w:t>2</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3257E" w:rsidRDefault="00A57D7A" w:rsidP="00C02766">
            <w:pPr>
              <w:rPr>
                <w:rFonts w:cs="Times New Roman"/>
                <w:sz w:val="20"/>
                <w:szCs w:val="20"/>
              </w:rPr>
            </w:pPr>
            <w:r>
              <w:rPr>
                <w:rFonts w:cs="Times New Roman"/>
                <w:sz w:val="20"/>
                <w:szCs w:val="20"/>
              </w:rPr>
              <w:t>Bégaiement N</w:t>
            </w:r>
            <w:r w:rsidRPr="0013257E">
              <w:rPr>
                <w:rFonts w:cs="Times New Roman"/>
                <w:sz w:val="20"/>
                <w:szCs w:val="20"/>
              </w:rPr>
              <w:t>2</w:t>
            </w:r>
          </w:p>
        </w:tc>
      </w:tr>
      <w:tr w:rsidR="00A57D7A" w:rsidRPr="0013257E" w:rsidTr="00C02766">
        <w:trPr>
          <w:trHeight w:val="251"/>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4</w:t>
            </w:r>
          </w:p>
        </w:tc>
        <w:tc>
          <w:tcPr>
            <w:tcW w:w="1985" w:type="dxa"/>
            <w:tcBorders>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Coup de foudre N2</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 xml:space="preserve">Anti-Brûlure </w:t>
            </w:r>
            <w:r>
              <w:rPr>
                <w:rFonts w:cs="Times New Roman"/>
                <w:sz w:val="20"/>
                <w:szCs w:val="20"/>
              </w:rPr>
              <w:t>N</w:t>
            </w:r>
            <w:r w:rsidRPr="0013257E">
              <w:rPr>
                <w:rFonts w:cs="Times New Roman"/>
                <w:sz w:val="20"/>
                <w:szCs w:val="20"/>
              </w:rPr>
              <w:t>2</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3257E" w:rsidRDefault="00A57D7A" w:rsidP="00C02766">
            <w:pPr>
              <w:rPr>
                <w:rFonts w:cs="Times New Roman"/>
                <w:sz w:val="20"/>
                <w:szCs w:val="20"/>
              </w:rPr>
            </w:pPr>
            <w:r>
              <w:rPr>
                <w:rFonts w:cs="Times New Roman"/>
                <w:sz w:val="20"/>
                <w:szCs w:val="20"/>
              </w:rPr>
              <w:t>Fléau des abominations N</w:t>
            </w:r>
            <w:r w:rsidRPr="0013257E">
              <w:rPr>
                <w:rFonts w:cs="Times New Roman"/>
                <w:sz w:val="20"/>
                <w:szCs w:val="20"/>
              </w:rPr>
              <w:t>2</w:t>
            </w:r>
          </w:p>
        </w:tc>
      </w:tr>
      <w:tr w:rsidR="00A57D7A" w:rsidRPr="0013257E" w:rsidTr="00C02766">
        <w:trPr>
          <w:trHeight w:val="240"/>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5</w:t>
            </w:r>
          </w:p>
        </w:tc>
        <w:tc>
          <w:tcPr>
            <w:tcW w:w="1985" w:type="dxa"/>
            <w:tcBorders>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Bouclier de la foi N3</w:t>
            </w:r>
          </w:p>
        </w:tc>
        <w:tc>
          <w:tcPr>
            <w:tcW w:w="567" w:type="dxa"/>
            <w:tcBorders>
              <w:top w:val="nil"/>
              <w:left w:val="single" w:sz="4" w:space="0" w:color="auto"/>
              <w:bottom w:val="single" w:sz="4" w:space="0" w:color="auto"/>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Anti-décharge</w:t>
            </w:r>
          </w:p>
        </w:tc>
        <w:tc>
          <w:tcPr>
            <w:tcW w:w="567" w:type="dxa"/>
            <w:tcBorders>
              <w:top w:val="nil"/>
              <w:left w:val="single" w:sz="4" w:space="0" w:color="auto"/>
              <w:bottom w:val="single" w:sz="4" w:space="0" w:color="auto"/>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3257E" w:rsidRDefault="00A57D7A" w:rsidP="00C02766">
            <w:pPr>
              <w:rPr>
                <w:rFonts w:cs="Times New Roman"/>
                <w:sz w:val="20"/>
                <w:szCs w:val="20"/>
              </w:rPr>
            </w:pPr>
            <w:r>
              <w:rPr>
                <w:rFonts w:cs="Times New Roman"/>
                <w:sz w:val="20"/>
                <w:szCs w:val="20"/>
              </w:rPr>
              <w:t>Bégaiement N</w:t>
            </w:r>
            <w:r w:rsidRPr="0013257E">
              <w:rPr>
                <w:rFonts w:cs="Times New Roman"/>
                <w:sz w:val="20"/>
                <w:szCs w:val="20"/>
              </w:rPr>
              <w:t>3</w:t>
            </w:r>
          </w:p>
        </w:tc>
      </w:tr>
      <w:tr w:rsidR="00A57D7A" w:rsidRPr="0013257E" w:rsidTr="00C02766">
        <w:trPr>
          <w:trHeight w:val="251"/>
        </w:trPr>
        <w:tc>
          <w:tcPr>
            <w:tcW w:w="9606" w:type="dxa"/>
            <w:gridSpan w:val="6"/>
          </w:tcPr>
          <w:p w:rsidR="00A57D7A" w:rsidRPr="0013257E" w:rsidRDefault="00A57D7A" w:rsidP="00C02766">
            <w:pPr>
              <w:jc w:val="center"/>
              <w:rPr>
                <w:rFonts w:cs="Times New Roman"/>
                <w:b/>
                <w:sz w:val="28"/>
                <w:szCs w:val="28"/>
              </w:rPr>
            </w:pPr>
            <w:r w:rsidRPr="0013257E">
              <w:rPr>
                <w:rFonts w:cs="Times New Roman"/>
                <w:b/>
                <w:sz w:val="28"/>
                <w:szCs w:val="28"/>
              </w:rPr>
              <w:t>Brique 2</w:t>
            </w:r>
          </w:p>
        </w:tc>
      </w:tr>
      <w:tr w:rsidR="00A57D7A" w:rsidRPr="0013257E" w:rsidTr="00C02766">
        <w:trPr>
          <w:trHeight w:val="306"/>
        </w:trPr>
        <w:tc>
          <w:tcPr>
            <w:tcW w:w="817" w:type="dxa"/>
          </w:tcPr>
          <w:p w:rsidR="00A57D7A" w:rsidRPr="0013257E" w:rsidRDefault="00A57D7A" w:rsidP="00C02766">
            <w:pPr>
              <w:jc w:val="center"/>
              <w:rPr>
                <w:rFonts w:cs="Times New Roman"/>
                <w:sz w:val="20"/>
                <w:szCs w:val="20"/>
              </w:rPr>
            </w:pPr>
          </w:p>
        </w:tc>
        <w:tc>
          <w:tcPr>
            <w:tcW w:w="1985" w:type="dxa"/>
            <w:tcBorders>
              <w:right w:val="single" w:sz="4" w:space="0" w:color="auto"/>
            </w:tcBorders>
            <w:vAlign w:val="center"/>
          </w:tcPr>
          <w:p w:rsidR="00A57D7A" w:rsidRPr="001F6042" w:rsidRDefault="00A57D7A" w:rsidP="00C02766">
            <w:pPr>
              <w:jc w:val="center"/>
              <w:rPr>
                <w:rFonts w:cs="Times New Roman"/>
                <w:b/>
                <w:sz w:val="20"/>
                <w:szCs w:val="20"/>
              </w:rPr>
            </w:pPr>
            <w:r w:rsidRPr="001F6042">
              <w:rPr>
                <w:rFonts w:cs="Times New Roman"/>
                <w:b/>
                <w:sz w:val="20"/>
                <w:szCs w:val="20"/>
              </w:rPr>
              <w:t xml:space="preserve">Le respect de Mitra  </w:t>
            </w:r>
          </w:p>
        </w:tc>
        <w:tc>
          <w:tcPr>
            <w:tcW w:w="567" w:type="dxa"/>
            <w:tcBorders>
              <w:top w:val="single" w:sz="4" w:space="0" w:color="auto"/>
              <w:left w:val="single" w:sz="4" w:space="0" w:color="auto"/>
              <w:bottom w:val="nil"/>
              <w:right w:val="single" w:sz="4" w:space="0" w:color="auto"/>
            </w:tcBorders>
            <w:vAlign w:val="center"/>
          </w:tcPr>
          <w:p w:rsidR="00A57D7A" w:rsidRPr="001F6042" w:rsidRDefault="00A57D7A" w:rsidP="00C02766">
            <w:pPr>
              <w:jc w:val="center"/>
              <w:rPr>
                <w:rFonts w:cs="Times New Roman"/>
                <w:b/>
                <w:sz w:val="20"/>
                <w:szCs w:val="20"/>
              </w:rPr>
            </w:pPr>
          </w:p>
        </w:tc>
        <w:tc>
          <w:tcPr>
            <w:tcW w:w="2693" w:type="dxa"/>
            <w:tcBorders>
              <w:left w:val="single" w:sz="4" w:space="0" w:color="auto"/>
              <w:right w:val="single" w:sz="4" w:space="0" w:color="auto"/>
            </w:tcBorders>
            <w:vAlign w:val="center"/>
          </w:tcPr>
          <w:p w:rsidR="00A57D7A" w:rsidRPr="001F6042" w:rsidRDefault="00A57D7A" w:rsidP="00C02766">
            <w:pPr>
              <w:jc w:val="center"/>
              <w:rPr>
                <w:rFonts w:cs="Times New Roman"/>
                <w:b/>
                <w:sz w:val="20"/>
                <w:szCs w:val="20"/>
              </w:rPr>
            </w:pPr>
            <w:r w:rsidRPr="001F6042">
              <w:rPr>
                <w:rFonts w:cs="Times New Roman"/>
                <w:b/>
                <w:sz w:val="20"/>
                <w:szCs w:val="20"/>
              </w:rPr>
              <w:t>La terreur du mal</w:t>
            </w:r>
          </w:p>
        </w:tc>
        <w:tc>
          <w:tcPr>
            <w:tcW w:w="567" w:type="dxa"/>
            <w:tcBorders>
              <w:top w:val="single" w:sz="4" w:space="0" w:color="auto"/>
              <w:left w:val="single" w:sz="4" w:space="0" w:color="auto"/>
              <w:bottom w:val="nil"/>
              <w:right w:val="single" w:sz="4" w:space="0" w:color="auto"/>
            </w:tcBorders>
            <w:vAlign w:val="center"/>
          </w:tcPr>
          <w:p w:rsidR="00A57D7A" w:rsidRPr="001F6042" w:rsidRDefault="00A57D7A" w:rsidP="00C02766">
            <w:pPr>
              <w:jc w:val="center"/>
              <w:rPr>
                <w:rFonts w:cs="Times New Roman"/>
                <w:b/>
                <w:sz w:val="20"/>
                <w:szCs w:val="20"/>
              </w:rPr>
            </w:pPr>
          </w:p>
        </w:tc>
        <w:tc>
          <w:tcPr>
            <w:tcW w:w="2977" w:type="dxa"/>
            <w:tcBorders>
              <w:left w:val="single" w:sz="4" w:space="0" w:color="auto"/>
            </w:tcBorders>
            <w:vAlign w:val="center"/>
          </w:tcPr>
          <w:p w:rsidR="00A57D7A" w:rsidRPr="001F6042" w:rsidRDefault="00A57D7A" w:rsidP="00C02766">
            <w:pPr>
              <w:jc w:val="center"/>
              <w:rPr>
                <w:rFonts w:cs="Times New Roman"/>
                <w:b/>
                <w:sz w:val="20"/>
                <w:szCs w:val="20"/>
              </w:rPr>
            </w:pPr>
            <w:r w:rsidRPr="001F6042">
              <w:rPr>
                <w:rFonts w:cs="Times New Roman"/>
                <w:b/>
                <w:sz w:val="20"/>
                <w:szCs w:val="20"/>
              </w:rPr>
              <w:t xml:space="preserve">La justice de Mitra </w:t>
            </w:r>
          </w:p>
        </w:tc>
      </w:tr>
      <w:tr w:rsidR="00A57D7A" w:rsidRPr="0013257E" w:rsidTr="00C02766">
        <w:trPr>
          <w:trHeight w:hRule="exact" w:val="262"/>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1</w:t>
            </w:r>
          </w:p>
        </w:tc>
        <w:tc>
          <w:tcPr>
            <w:tcW w:w="1985" w:type="dxa"/>
            <w:tcBorders>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Conversion N1</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Nuisance N4</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F6042" w:rsidRDefault="00A57D7A" w:rsidP="00C02766">
            <w:pPr>
              <w:rPr>
                <w:rFonts w:cs="Times New Roman"/>
                <w:sz w:val="20"/>
                <w:szCs w:val="20"/>
              </w:rPr>
            </w:pPr>
            <w:r w:rsidRPr="001F6042">
              <w:rPr>
                <w:rFonts w:cs="Times New Roman"/>
                <w:sz w:val="20"/>
                <w:szCs w:val="20"/>
              </w:rPr>
              <w:t>Main brûlante N1</w:t>
            </w:r>
          </w:p>
        </w:tc>
      </w:tr>
      <w:tr w:rsidR="00A57D7A" w:rsidRPr="0013257E" w:rsidTr="00C02766">
        <w:trPr>
          <w:trHeight w:val="251"/>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2</w:t>
            </w:r>
          </w:p>
        </w:tc>
        <w:tc>
          <w:tcPr>
            <w:tcW w:w="1985" w:type="dxa"/>
            <w:tcBorders>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Arme Magique N3</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OU</w:t>
            </w: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Symbole de Mitra N2</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r w:rsidRPr="0013257E">
              <w:rPr>
                <w:rFonts w:cs="Times New Roman"/>
                <w:sz w:val="20"/>
                <w:szCs w:val="20"/>
              </w:rPr>
              <w:t>OU</w:t>
            </w:r>
          </w:p>
        </w:tc>
        <w:tc>
          <w:tcPr>
            <w:tcW w:w="2977" w:type="dxa"/>
            <w:tcBorders>
              <w:left w:val="single" w:sz="4" w:space="0" w:color="auto"/>
            </w:tcBorders>
          </w:tcPr>
          <w:p w:rsidR="00A57D7A" w:rsidRPr="001F6042" w:rsidRDefault="00A57D7A" w:rsidP="00C02766">
            <w:pPr>
              <w:rPr>
                <w:rFonts w:cs="Times New Roman"/>
                <w:sz w:val="20"/>
                <w:szCs w:val="20"/>
              </w:rPr>
            </w:pPr>
            <w:r w:rsidRPr="001F6042">
              <w:rPr>
                <w:rFonts w:cs="Times New Roman"/>
                <w:sz w:val="20"/>
                <w:szCs w:val="20"/>
              </w:rPr>
              <w:t>Peau de fer N1</w:t>
            </w:r>
          </w:p>
        </w:tc>
      </w:tr>
      <w:tr w:rsidR="00A57D7A" w:rsidRPr="0013257E" w:rsidTr="00C02766">
        <w:trPr>
          <w:trHeight w:val="251"/>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3</w:t>
            </w:r>
          </w:p>
        </w:tc>
        <w:tc>
          <w:tcPr>
            <w:tcW w:w="1985" w:type="dxa"/>
            <w:tcBorders>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Exorcisme</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Intimidation</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F6042" w:rsidRDefault="00A57D7A" w:rsidP="00C02766">
            <w:pPr>
              <w:rPr>
                <w:rFonts w:cs="Times New Roman"/>
                <w:sz w:val="20"/>
                <w:szCs w:val="20"/>
              </w:rPr>
            </w:pPr>
            <w:r w:rsidRPr="001F6042">
              <w:rPr>
                <w:rFonts w:cs="Times New Roman"/>
                <w:sz w:val="20"/>
                <w:szCs w:val="20"/>
              </w:rPr>
              <w:t>Zone de vérité</w:t>
            </w:r>
          </w:p>
        </w:tc>
      </w:tr>
      <w:tr w:rsidR="00A57D7A" w:rsidRPr="0013257E" w:rsidTr="00C02766">
        <w:trPr>
          <w:trHeight w:val="251"/>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4</w:t>
            </w:r>
          </w:p>
        </w:tc>
        <w:tc>
          <w:tcPr>
            <w:tcW w:w="1985" w:type="dxa"/>
            <w:tcBorders>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 xml:space="preserve">Conversion N2  </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Nuisance N5</w:t>
            </w:r>
          </w:p>
        </w:tc>
        <w:tc>
          <w:tcPr>
            <w:tcW w:w="567" w:type="dxa"/>
            <w:tcBorders>
              <w:top w:val="nil"/>
              <w:left w:val="single" w:sz="4" w:space="0" w:color="auto"/>
              <w:bottom w:val="nil"/>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F6042" w:rsidRDefault="00A57D7A" w:rsidP="00C02766">
            <w:pPr>
              <w:rPr>
                <w:rFonts w:cs="Times New Roman"/>
                <w:sz w:val="20"/>
                <w:szCs w:val="20"/>
              </w:rPr>
            </w:pPr>
            <w:r w:rsidRPr="001F6042">
              <w:rPr>
                <w:rFonts w:cs="Times New Roman"/>
                <w:sz w:val="20"/>
                <w:szCs w:val="20"/>
              </w:rPr>
              <w:t>Vitalité N6</w:t>
            </w:r>
          </w:p>
        </w:tc>
      </w:tr>
      <w:tr w:rsidR="00A57D7A" w:rsidRPr="0013257E" w:rsidTr="00C02766">
        <w:trPr>
          <w:trHeight w:val="240"/>
        </w:trPr>
        <w:tc>
          <w:tcPr>
            <w:tcW w:w="817" w:type="dxa"/>
          </w:tcPr>
          <w:p w:rsidR="00A57D7A" w:rsidRPr="0013257E" w:rsidRDefault="00A57D7A" w:rsidP="00C02766">
            <w:pPr>
              <w:jc w:val="center"/>
              <w:rPr>
                <w:rFonts w:cs="Times New Roman"/>
                <w:sz w:val="20"/>
                <w:szCs w:val="20"/>
              </w:rPr>
            </w:pPr>
            <w:r w:rsidRPr="0013257E">
              <w:rPr>
                <w:rFonts w:cs="Times New Roman"/>
                <w:sz w:val="20"/>
                <w:szCs w:val="20"/>
              </w:rPr>
              <w:t>5</w:t>
            </w:r>
          </w:p>
        </w:tc>
        <w:tc>
          <w:tcPr>
            <w:tcW w:w="1985" w:type="dxa"/>
            <w:tcBorders>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Résurrection N4</w:t>
            </w:r>
          </w:p>
        </w:tc>
        <w:tc>
          <w:tcPr>
            <w:tcW w:w="567" w:type="dxa"/>
            <w:tcBorders>
              <w:top w:val="nil"/>
              <w:left w:val="single" w:sz="4" w:space="0" w:color="auto"/>
              <w:bottom w:val="single" w:sz="4" w:space="0" w:color="auto"/>
              <w:right w:val="single" w:sz="4" w:space="0" w:color="auto"/>
            </w:tcBorders>
          </w:tcPr>
          <w:p w:rsidR="00A57D7A" w:rsidRPr="0013257E"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3257E" w:rsidRDefault="00A57D7A" w:rsidP="00C02766">
            <w:pPr>
              <w:rPr>
                <w:rFonts w:cs="Times New Roman"/>
                <w:sz w:val="20"/>
                <w:szCs w:val="20"/>
              </w:rPr>
            </w:pPr>
            <w:r w:rsidRPr="001F6042">
              <w:rPr>
                <w:rFonts w:cs="Times New Roman"/>
                <w:sz w:val="20"/>
                <w:szCs w:val="20"/>
              </w:rPr>
              <w:t>Symbole de Mitra N3</w:t>
            </w:r>
          </w:p>
        </w:tc>
        <w:tc>
          <w:tcPr>
            <w:tcW w:w="567" w:type="dxa"/>
            <w:tcBorders>
              <w:top w:val="nil"/>
              <w:left w:val="single" w:sz="4" w:space="0" w:color="auto"/>
              <w:bottom w:val="single" w:sz="4" w:space="0" w:color="auto"/>
              <w:right w:val="single" w:sz="4" w:space="0" w:color="auto"/>
            </w:tcBorders>
          </w:tcPr>
          <w:p w:rsidR="00A57D7A" w:rsidRPr="0013257E" w:rsidRDefault="00A57D7A" w:rsidP="00C02766">
            <w:pPr>
              <w:rPr>
                <w:rFonts w:cs="Times New Roman"/>
                <w:sz w:val="20"/>
                <w:szCs w:val="20"/>
              </w:rPr>
            </w:pPr>
          </w:p>
        </w:tc>
        <w:tc>
          <w:tcPr>
            <w:tcW w:w="2977" w:type="dxa"/>
            <w:tcBorders>
              <w:left w:val="single" w:sz="4" w:space="0" w:color="auto"/>
            </w:tcBorders>
          </w:tcPr>
          <w:p w:rsidR="00A57D7A" w:rsidRPr="001F6042" w:rsidRDefault="00A57D7A" w:rsidP="00C02766">
            <w:pPr>
              <w:rPr>
                <w:rFonts w:cs="Times New Roman"/>
                <w:sz w:val="20"/>
                <w:szCs w:val="20"/>
              </w:rPr>
            </w:pPr>
            <w:r w:rsidRPr="001F6042">
              <w:rPr>
                <w:rFonts w:cs="Times New Roman"/>
                <w:sz w:val="20"/>
                <w:szCs w:val="20"/>
              </w:rPr>
              <w:t>Renvoie de sorts N1</w:t>
            </w:r>
          </w:p>
        </w:tc>
      </w:tr>
    </w:tbl>
    <w:p w:rsidR="00A57D7A" w:rsidRDefault="00A57D7A" w:rsidP="00A57D7A">
      <w:pPr>
        <w:jc w:val="center"/>
        <w:rPr>
          <w:rFonts w:ascii="Arial" w:hAnsi="Arial" w:cs="Arial"/>
          <w:sz w:val="18"/>
          <w:szCs w:val="18"/>
        </w:rPr>
      </w:pPr>
      <w:r w:rsidRPr="00D54BD0">
        <w:rPr>
          <w:rFonts w:ascii="Arial" w:hAnsi="Arial" w:cs="Arial"/>
          <w:sz w:val="28"/>
          <w:szCs w:val="28"/>
        </w:rPr>
        <w:t xml:space="preserve"> (Prêtre de Mitra</w:t>
      </w:r>
      <w:r>
        <w:rPr>
          <w:rFonts w:ascii="Arial" w:hAnsi="Arial" w:cs="Arial"/>
          <w:sz w:val="28"/>
          <w:szCs w:val="28"/>
        </w:rPr>
        <w:t xml:space="preserve"> 11-20</w:t>
      </w:r>
      <w:r w:rsidRPr="00D54BD0">
        <w:rPr>
          <w:rFonts w:ascii="Arial" w:hAnsi="Arial" w:cs="Arial"/>
          <w:sz w:val="28"/>
          <w:szCs w:val="28"/>
        </w:rPr>
        <w:t>)</w:t>
      </w:r>
      <w:r w:rsidRPr="001A65E5">
        <w:rPr>
          <w:rFonts w:ascii="Arial" w:hAnsi="Arial" w:cs="Arial"/>
          <w:sz w:val="18"/>
          <w:szCs w:val="18"/>
        </w:rPr>
        <w:t xml:space="preserve"> </w:t>
      </w:r>
    </w:p>
    <w:p w:rsidR="00A57D7A" w:rsidRPr="001A65E5" w:rsidRDefault="00A57D7A" w:rsidP="00A57D7A">
      <w:pPr>
        <w:jc w:val="center"/>
        <w:rPr>
          <w:rFonts w:ascii="Arial" w:hAnsi="Arial" w:cs="Arial"/>
          <w:sz w:val="18"/>
          <w:szCs w:val="18"/>
        </w:rPr>
      </w:pPr>
    </w:p>
    <w:p w:rsidR="002D2A81" w:rsidRDefault="002D2A81" w:rsidP="00A57D7A">
      <w:pPr>
        <w:spacing w:after="160" w:line="259" w:lineRule="auto"/>
        <w:jc w:val="center"/>
        <w:rPr>
          <w:rFonts w:ascii="Arial" w:eastAsia="Calibri" w:hAnsi="Arial" w:cs="Arial"/>
          <w:b/>
          <w:sz w:val="28"/>
          <w:szCs w:val="28"/>
        </w:rPr>
      </w:pPr>
    </w:p>
    <w:p w:rsidR="00A57D7A" w:rsidRPr="00710F81" w:rsidRDefault="00A57D7A" w:rsidP="00A57D7A">
      <w:pPr>
        <w:spacing w:after="160" w:line="259" w:lineRule="auto"/>
        <w:jc w:val="center"/>
        <w:rPr>
          <w:rFonts w:ascii="Arial" w:eastAsia="Calibri" w:hAnsi="Arial" w:cs="Arial"/>
          <w:b/>
          <w:sz w:val="28"/>
          <w:szCs w:val="28"/>
        </w:rPr>
      </w:pPr>
      <w:r w:rsidRPr="00710F81">
        <w:rPr>
          <w:rFonts w:ascii="Arial" w:eastAsia="Calibri" w:hAnsi="Arial" w:cs="Arial"/>
          <w:b/>
          <w:sz w:val="28"/>
          <w:szCs w:val="28"/>
        </w:rPr>
        <w:t>Grand-Prêtre de Miédal</w:t>
      </w:r>
    </w:p>
    <w:tbl>
      <w:tblPr>
        <w:tblStyle w:val="Grilledutableau"/>
        <w:tblpPr w:leftFromText="141" w:rightFromText="141" w:vertAnchor="page" w:horzAnchor="margin" w:tblpXSpec="center" w:tblpY="8874"/>
        <w:tblW w:w="9606" w:type="dxa"/>
        <w:tblLayout w:type="fixed"/>
        <w:tblLook w:val="04A0" w:firstRow="1" w:lastRow="0" w:firstColumn="1" w:lastColumn="0" w:noHBand="0" w:noVBand="1"/>
      </w:tblPr>
      <w:tblGrid>
        <w:gridCol w:w="817"/>
        <w:gridCol w:w="2410"/>
        <w:gridCol w:w="567"/>
        <w:gridCol w:w="2410"/>
        <w:gridCol w:w="567"/>
        <w:gridCol w:w="2835"/>
      </w:tblGrid>
      <w:tr w:rsidR="002D2A81" w:rsidRPr="001C15A5" w:rsidTr="002D2A81">
        <w:trPr>
          <w:trHeight w:val="251"/>
        </w:trPr>
        <w:tc>
          <w:tcPr>
            <w:tcW w:w="9606" w:type="dxa"/>
            <w:gridSpan w:val="6"/>
          </w:tcPr>
          <w:p w:rsidR="002D2A81" w:rsidRPr="00524A4D" w:rsidRDefault="002D2A81" w:rsidP="002D2A81">
            <w:pPr>
              <w:jc w:val="center"/>
              <w:rPr>
                <w:rFonts w:cs="Times New Roman"/>
                <w:b/>
                <w:sz w:val="28"/>
                <w:szCs w:val="28"/>
              </w:rPr>
            </w:pPr>
            <w:r w:rsidRPr="00524A4D">
              <w:rPr>
                <w:rFonts w:cs="Times New Roman"/>
                <w:b/>
                <w:sz w:val="28"/>
                <w:szCs w:val="28"/>
              </w:rPr>
              <w:t>Brique 1</w:t>
            </w:r>
          </w:p>
        </w:tc>
      </w:tr>
      <w:tr w:rsidR="002D2A81" w:rsidRPr="001C15A5" w:rsidTr="002D2A81">
        <w:trPr>
          <w:trHeight w:val="306"/>
        </w:trPr>
        <w:tc>
          <w:tcPr>
            <w:tcW w:w="817" w:type="dxa"/>
          </w:tcPr>
          <w:p w:rsidR="002D2A81" w:rsidRPr="0013257E" w:rsidRDefault="002D2A81" w:rsidP="002D2A81">
            <w:pPr>
              <w:rPr>
                <w:rFonts w:cs="Times New Roman"/>
                <w:i/>
                <w:sz w:val="20"/>
                <w:szCs w:val="20"/>
              </w:rPr>
            </w:pPr>
            <w:r w:rsidRPr="0013257E">
              <w:rPr>
                <w:rFonts w:cs="Times New Roman"/>
                <w:i/>
                <w:sz w:val="20"/>
                <w:szCs w:val="20"/>
              </w:rPr>
              <w:t>Niveau/ titre</w:t>
            </w:r>
          </w:p>
        </w:tc>
        <w:tc>
          <w:tcPr>
            <w:tcW w:w="2410" w:type="dxa"/>
            <w:tcBorders>
              <w:righ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 xml:space="preserve">Les maladies de Miédal </w:t>
            </w:r>
          </w:p>
        </w:tc>
        <w:tc>
          <w:tcPr>
            <w:tcW w:w="567" w:type="dxa"/>
            <w:tcBorders>
              <w:top w:val="single" w:sz="4" w:space="0" w:color="auto"/>
              <w:left w:val="single" w:sz="4" w:space="0" w:color="auto"/>
              <w:bottom w:val="nil"/>
              <w:right w:val="single" w:sz="4" w:space="0" w:color="auto"/>
            </w:tcBorders>
            <w:vAlign w:val="center"/>
          </w:tcPr>
          <w:p w:rsidR="002D2A81" w:rsidRPr="00DA210C" w:rsidRDefault="002D2A81" w:rsidP="002D2A81">
            <w:pPr>
              <w:jc w:val="center"/>
              <w:rPr>
                <w:rFonts w:cs="Times New Roman"/>
                <w:b/>
                <w:sz w:val="20"/>
                <w:szCs w:val="20"/>
              </w:rPr>
            </w:pPr>
          </w:p>
        </w:tc>
        <w:tc>
          <w:tcPr>
            <w:tcW w:w="2410" w:type="dxa"/>
            <w:tcBorders>
              <w:left w:val="single" w:sz="4" w:space="0" w:color="auto"/>
              <w:righ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 xml:space="preserve">La domination de Miédal  </w:t>
            </w:r>
          </w:p>
        </w:tc>
        <w:tc>
          <w:tcPr>
            <w:tcW w:w="567" w:type="dxa"/>
            <w:tcBorders>
              <w:top w:val="single" w:sz="4" w:space="0" w:color="auto"/>
              <w:left w:val="single" w:sz="4" w:space="0" w:color="auto"/>
              <w:bottom w:val="nil"/>
              <w:right w:val="single" w:sz="4" w:space="0" w:color="auto"/>
            </w:tcBorders>
            <w:vAlign w:val="center"/>
          </w:tcPr>
          <w:p w:rsidR="002D2A81" w:rsidRPr="00DA210C" w:rsidRDefault="002D2A81" w:rsidP="002D2A81">
            <w:pPr>
              <w:jc w:val="center"/>
              <w:rPr>
                <w:rFonts w:cs="Times New Roman"/>
                <w:b/>
                <w:sz w:val="20"/>
                <w:szCs w:val="20"/>
              </w:rPr>
            </w:pPr>
          </w:p>
        </w:tc>
        <w:tc>
          <w:tcPr>
            <w:tcW w:w="2835" w:type="dxa"/>
            <w:tcBorders>
              <w:lef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 xml:space="preserve">L’obscurité de Miédal  </w:t>
            </w:r>
          </w:p>
        </w:tc>
      </w:tr>
      <w:tr w:rsidR="002D2A81" w:rsidRPr="001C15A5" w:rsidTr="002D2A81">
        <w:trPr>
          <w:trHeight w:hRule="exact" w:val="262"/>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1</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Malédiction du lépreux N1</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Bégaiement N1</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DA210C" w:rsidRDefault="002D2A81" w:rsidP="002D2A81">
            <w:pPr>
              <w:rPr>
                <w:rFonts w:cs="Times New Roman"/>
                <w:sz w:val="20"/>
                <w:szCs w:val="20"/>
              </w:rPr>
            </w:pPr>
            <w:r w:rsidRPr="00DA210C">
              <w:rPr>
                <w:rFonts w:cs="Times New Roman"/>
                <w:sz w:val="20"/>
                <w:szCs w:val="20"/>
              </w:rPr>
              <w:t>Malédiction des langues N1</w:t>
            </w:r>
          </w:p>
        </w:tc>
      </w:tr>
      <w:tr w:rsidR="002D2A81" w:rsidRPr="001C15A5" w:rsidTr="002D2A81">
        <w:trPr>
          <w:trHeight w:val="251"/>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2</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Menteur</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r w:rsidRPr="001C15A5">
              <w:rPr>
                <w:rFonts w:cs="Times New Roman"/>
                <w:sz w:val="20"/>
                <w:szCs w:val="20"/>
              </w:rPr>
              <w:t>OU</w:t>
            </w: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Groupie N1</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r w:rsidRPr="001C15A5">
              <w:rPr>
                <w:rFonts w:cs="Times New Roman"/>
                <w:sz w:val="20"/>
                <w:szCs w:val="20"/>
              </w:rPr>
              <w:t>OU</w:t>
            </w:r>
          </w:p>
        </w:tc>
        <w:tc>
          <w:tcPr>
            <w:tcW w:w="2835" w:type="dxa"/>
            <w:tcBorders>
              <w:left w:val="single" w:sz="4" w:space="0" w:color="auto"/>
            </w:tcBorders>
          </w:tcPr>
          <w:p w:rsidR="002D2A81" w:rsidRPr="00DA210C" w:rsidRDefault="002D2A81" w:rsidP="002D2A81">
            <w:pPr>
              <w:rPr>
                <w:rFonts w:cs="Times New Roman"/>
                <w:sz w:val="20"/>
                <w:szCs w:val="20"/>
              </w:rPr>
            </w:pPr>
            <w:r w:rsidRPr="00DA210C">
              <w:rPr>
                <w:rFonts w:cs="Times New Roman"/>
                <w:sz w:val="20"/>
                <w:szCs w:val="20"/>
              </w:rPr>
              <w:t xml:space="preserve">Conversion N1  </w:t>
            </w:r>
          </w:p>
        </w:tc>
      </w:tr>
      <w:tr w:rsidR="002D2A81" w:rsidRPr="001C15A5" w:rsidTr="002D2A81">
        <w:trPr>
          <w:trHeight w:val="251"/>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3</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Malédiction du lépreux N2</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Bégaiement N2</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DA210C" w:rsidRDefault="002D2A81" w:rsidP="002D2A81">
            <w:pPr>
              <w:rPr>
                <w:rFonts w:cs="Times New Roman"/>
                <w:sz w:val="20"/>
                <w:szCs w:val="20"/>
              </w:rPr>
            </w:pPr>
            <w:r w:rsidRPr="00DA210C">
              <w:rPr>
                <w:rFonts w:cs="Times New Roman"/>
                <w:sz w:val="20"/>
                <w:szCs w:val="20"/>
              </w:rPr>
              <w:t>Malédiction des langues N2</w:t>
            </w:r>
          </w:p>
        </w:tc>
      </w:tr>
      <w:tr w:rsidR="002D2A81" w:rsidRPr="001C15A5" w:rsidTr="002D2A81">
        <w:trPr>
          <w:trHeight w:val="251"/>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4</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Décharge d’oublie</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Arme magique N3</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DA210C" w:rsidRDefault="002D2A81" w:rsidP="002D2A81">
            <w:pPr>
              <w:rPr>
                <w:rFonts w:cs="Times New Roman"/>
                <w:sz w:val="20"/>
                <w:szCs w:val="20"/>
              </w:rPr>
            </w:pPr>
            <w:r w:rsidRPr="00DA210C">
              <w:rPr>
                <w:rFonts w:cs="Times New Roman"/>
                <w:sz w:val="20"/>
                <w:szCs w:val="20"/>
              </w:rPr>
              <w:t>Conversion N2</w:t>
            </w:r>
          </w:p>
        </w:tc>
      </w:tr>
      <w:tr w:rsidR="002D2A81" w:rsidRPr="001C15A5" w:rsidTr="002D2A81">
        <w:trPr>
          <w:trHeight w:val="240"/>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5</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Malédiction du lépreux N3</w:t>
            </w:r>
          </w:p>
        </w:tc>
        <w:tc>
          <w:tcPr>
            <w:tcW w:w="567" w:type="dxa"/>
            <w:tcBorders>
              <w:top w:val="nil"/>
              <w:left w:val="single" w:sz="4" w:space="0" w:color="auto"/>
              <w:bottom w:val="single" w:sz="4" w:space="0" w:color="auto"/>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Soumission</w:t>
            </w:r>
          </w:p>
        </w:tc>
        <w:tc>
          <w:tcPr>
            <w:tcW w:w="567" w:type="dxa"/>
            <w:tcBorders>
              <w:top w:val="nil"/>
              <w:left w:val="single" w:sz="4" w:space="0" w:color="auto"/>
              <w:bottom w:val="single" w:sz="4" w:space="0" w:color="auto"/>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DA210C" w:rsidRDefault="002D2A81" w:rsidP="002D2A81">
            <w:pPr>
              <w:rPr>
                <w:rFonts w:cs="Times New Roman"/>
                <w:sz w:val="20"/>
                <w:szCs w:val="20"/>
              </w:rPr>
            </w:pPr>
            <w:r w:rsidRPr="00DA210C">
              <w:rPr>
                <w:rFonts w:cs="Times New Roman"/>
                <w:sz w:val="20"/>
                <w:szCs w:val="20"/>
              </w:rPr>
              <w:t>Malédiction des langues N3</w:t>
            </w:r>
          </w:p>
        </w:tc>
      </w:tr>
      <w:tr w:rsidR="002D2A81" w:rsidRPr="001C15A5" w:rsidTr="002D2A81">
        <w:trPr>
          <w:trHeight w:val="251"/>
        </w:trPr>
        <w:tc>
          <w:tcPr>
            <w:tcW w:w="9606" w:type="dxa"/>
            <w:gridSpan w:val="6"/>
          </w:tcPr>
          <w:p w:rsidR="002D2A81" w:rsidRPr="00DA210C" w:rsidRDefault="002D2A81" w:rsidP="002D2A81">
            <w:pPr>
              <w:jc w:val="center"/>
              <w:rPr>
                <w:rFonts w:cs="Times New Roman"/>
                <w:b/>
                <w:sz w:val="28"/>
                <w:szCs w:val="28"/>
              </w:rPr>
            </w:pPr>
            <w:r w:rsidRPr="00DA210C">
              <w:rPr>
                <w:rFonts w:cs="Times New Roman"/>
                <w:b/>
                <w:sz w:val="28"/>
                <w:szCs w:val="28"/>
              </w:rPr>
              <w:t>Brique 2</w:t>
            </w:r>
          </w:p>
        </w:tc>
      </w:tr>
      <w:tr w:rsidR="002D2A81" w:rsidRPr="001C15A5" w:rsidTr="002D2A81">
        <w:trPr>
          <w:trHeight w:val="306"/>
        </w:trPr>
        <w:tc>
          <w:tcPr>
            <w:tcW w:w="817" w:type="dxa"/>
          </w:tcPr>
          <w:p w:rsidR="002D2A81" w:rsidRPr="00DA210C" w:rsidRDefault="002D2A81" w:rsidP="002D2A81">
            <w:pPr>
              <w:jc w:val="center"/>
              <w:rPr>
                <w:rFonts w:cs="Times New Roman"/>
                <w:b/>
                <w:sz w:val="20"/>
                <w:szCs w:val="20"/>
              </w:rPr>
            </w:pPr>
          </w:p>
        </w:tc>
        <w:tc>
          <w:tcPr>
            <w:tcW w:w="2410" w:type="dxa"/>
            <w:tcBorders>
              <w:righ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 xml:space="preserve">La damnation de Miédal </w:t>
            </w:r>
          </w:p>
        </w:tc>
        <w:tc>
          <w:tcPr>
            <w:tcW w:w="567" w:type="dxa"/>
            <w:tcBorders>
              <w:top w:val="single" w:sz="4" w:space="0" w:color="auto"/>
              <w:left w:val="single" w:sz="4" w:space="0" w:color="auto"/>
              <w:bottom w:val="nil"/>
              <w:right w:val="single" w:sz="4" w:space="0" w:color="auto"/>
            </w:tcBorders>
            <w:vAlign w:val="center"/>
          </w:tcPr>
          <w:p w:rsidR="002D2A81" w:rsidRPr="00DA210C" w:rsidRDefault="002D2A81" w:rsidP="002D2A81">
            <w:pPr>
              <w:jc w:val="center"/>
              <w:rPr>
                <w:rFonts w:cs="Times New Roman"/>
                <w:b/>
                <w:sz w:val="20"/>
                <w:szCs w:val="20"/>
              </w:rPr>
            </w:pPr>
          </w:p>
        </w:tc>
        <w:tc>
          <w:tcPr>
            <w:tcW w:w="2410" w:type="dxa"/>
            <w:tcBorders>
              <w:left w:val="single" w:sz="4" w:space="0" w:color="auto"/>
              <w:righ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 xml:space="preserve">La désolation de Miédal  </w:t>
            </w:r>
          </w:p>
        </w:tc>
        <w:tc>
          <w:tcPr>
            <w:tcW w:w="567" w:type="dxa"/>
            <w:tcBorders>
              <w:top w:val="single" w:sz="4" w:space="0" w:color="auto"/>
              <w:left w:val="single" w:sz="4" w:space="0" w:color="auto"/>
              <w:bottom w:val="nil"/>
              <w:right w:val="single" w:sz="4" w:space="0" w:color="auto"/>
            </w:tcBorders>
            <w:vAlign w:val="center"/>
          </w:tcPr>
          <w:p w:rsidR="002D2A81" w:rsidRPr="00DA210C" w:rsidRDefault="002D2A81" w:rsidP="002D2A81">
            <w:pPr>
              <w:jc w:val="center"/>
              <w:rPr>
                <w:rFonts w:cs="Times New Roman"/>
                <w:b/>
                <w:sz w:val="20"/>
                <w:szCs w:val="20"/>
              </w:rPr>
            </w:pPr>
          </w:p>
        </w:tc>
        <w:tc>
          <w:tcPr>
            <w:tcW w:w="2835" w:type="dxa"/>
            <w:tcBorders>
              <w:lef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 xml:space="preserve">La terreur du bien  </w:t>
            </w:r>
          </w:p>
        </w:tc>
      </w:tr>
      <w:tr w:rsidR="002D2A81" w:rsidRPr="001C15A5" w:rsidTr="002D2A81">
        <w:trPr>
          <w:trHeight w:hRule="exact" w:val="262"/>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1</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Possession N1</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Décharge effrayante</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Malédiction des sens maudits</w:t>
            </w:r>
          </w:p>
        </w:tc>
      </w:tr>
      <w:tr w:rsidR="002D2A81" w:rsidRPr="001C15A5" w:rsidTr="002D2A81">
        <w:trPr>
          <w:trHeight w:val="251"/>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2</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Nuisance N5</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r w:rsidRPr="001C15A5">
              <w:rPr>
                <w:rFonts w:cs="Times New Roman"/>
                <w:sz w:val="20"/>
                <w:szCs w:val="20"/>
              </w:rPr>
              <w:t>OU</w:t>
            </w: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Main brûlante N2</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r w:rsidRPr="001C15A5">
              <w:rPr>
                <w:rFonts w:cs="Times New Roman"/>
                <w:sz w:val="20"/>
                <w:szCs w:val="20"/>
              </w:rPr>
              <w:t>OU</w:t>
            </w:r>
          </w:p>
        </w:tc>
        <w:tc>
          <w:tcPr>
            <w:tcW w:w="2835" w:type="dxa"/>
            <w:tcBorders>
              <w:lef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Cercle de douleur N2</w:t>
            </w:r>
          </w:p>
        </w:tc>
      </w:tr>
      <w:tr w:rsidR="002D2A81" w:rsidRPr="001C15A5" w:rsidTr="002D2A81">
        <w:trPr>
          <w:trHeight w:val="251"/>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3</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 xml:space="preserve">Membre possédé N3  </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Camouflage éthéré N1</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Symbole de Miédal N1</w:t>
            </w:r>
          </w:p>
        </w:tc>
      </w:tr>
      <w:tr w:rsidR="002D2A81" w:rsidRPr="001C15A5" w:rsidTr="002D2A81">
        <w:trPr>
          <w:trHeight w:val="251"/>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4</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Possession N2</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Décharge brûlante</w:t>
            </w:r>
          </w:p>
        </w:tc>
        <w:tc>
          <w:tcPr>
            <w:tcW w:w="567" w:type="dxa"/>
            <w:tcBorders>
              <w:top w:val="nil"/>
              <w:left w:val="single" w:sz="4" w:space="0" w:color="auto"/>
              <w:bottom w:val="nil"/>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 xml:space="preserve">Cercle de douleur N3  </w:t>
            </w:r>
          </w:p>
        </w:tc>
      </w:tr>
      <w:tr w:rsidR="002D2A81" w:rsidRPr="001C15A5" w:rsidTr="002D2A81">
        <w:trPr>
          <w:trHeight w:val="240"/>
        </w:trPr>
        <w:tc>
          <w:tcPr>
            <w:tcW w:w="817" w:type="dxa"/>
          </w:tcPr>
          <w:p w:rsidR="002D2A81" w:rsidRPr="001C15A5" w:rsidRDefault="002D2A81" w:rsidP="002D2A81">
            <w:pPr>
              <w:jc w:val="center"/>
              <w:rPr>
                <w:rFonts w:cs="Times New Roman"/>
                <w:sz w:val="20"/>
                <w:szCs w:val="20"/>
              </w:rPr>
            </w:pPr>
            <w:r w:rsidRPr="001C15A5">
              <w:rPr>
                <w:rFonts w:cs="Times New Roman"/>
                <w:sz w:val="20"/>
                <w:szCs w:val="20"/>
              </w:rPr>
              <w:t>5</w:t>
            </w:r>
          </w:p>
        </w:tc>
        <w:tc>
          <w:tcPr>
            <w:tcW w:w="2410" w:type="dxa"/>
            <w:tcBorders>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Renvoie de sorts N2</w:t>
            </w:r>
          </w:p>
        </w:tc>
        <w:tc>
          <w:tcPr>
            <w:tcW w:w="567" w:type="dxa"/>
            <w:tcBorders>
              <w:top w:val="nil"/>
              <w:left w:val="single" w:sz="4" w:space="0" w:color="auto"/>
              <w:bottom w:val="single" w:sz="4" w:space="0" w:color="auto"/>
              <w:right w:val="single" w:sz="4" w:space="0" w:color="auto"/>
            </w:tcBorders>
          </w:tcPr>
          <w:p w:rsidR="002D2A81" w:rsidRPr="001C15A5" w:rsidRDefault="002D2A81" w:rsidP="002D2A81">
            <w:pPr>
              <w:rPr>
                <w:rFonts w:cs="Times New Roman"/>
                <w:sz w:val="20"/>
                <w:szCs w:val="20"/>
              </w:rPr>
            </w:pPr>
          </w:p>
        </w:tc>
        <w:tc>
          <w:tcPr>
            <w:tcW w:w="2410" w:type="dxa"/>
            <w:tcBorders>
              <w:left w:val="single" w:sz="4" w:space="0" w:color="auto"/>
              <w:righ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Résurrection N4</w:t>
            </w:r>
          </w:p>
        </w:tc>
        <w:tc>
          <w:tcPr>
            <w:tcW w:w="567" w:type="dxa"/>
            <w:tcBorders>
              <w:top w:val="nil"/>
              <w:left w:val="single" w:sz="4" w:space="0" w:color="auto"/>
              <w:bottom w:val="single" w:sz="4" w:space="0" w:color="auto"/>
              <w:right w:val="single" w:sz="4" w:space="0" w:color="auto"/>
            </w:tcBorders>
          </w:tcPr>
          <w:p w:rsidR="002D2A81" w:rsidRPr="001C15A5" w:rsidRDefault="002D2A81" w:rsidP="002D2A81">
            <w:pPr>
              <w:rPr>
                <w:rFonts w:cs="Times New Roman"/>
                <w:sz w:val="20"/>
                <w:szCs w:val="20"/>
              </w:rPr>
            </w:pPr>
          </w:p>
        </w:tc>
        <w:tc>
          <w:tcPr>
            <w:tcW w:w="2835" w:type="dxa"/>
            <w:tcBorders>
              <w:left w:val="single" w:sz="4" w:space="0" w:color="auto"/>
            </w:tcBorders>
          </w:tcPr>
          <w:p w:rsidR="002D2A81" w:rsidRPr="001C15A5" w:rsidRDefault="002D2A81" w:rsidP="002D2A81">
            <w:pPr>
              <w:rPr>
                <w:rFonts w:cs="Times New Roman"/>
                <w:sz w:val="20"/>
                <w:szCs w:val="20"/>
              </w:rPr>
            </w:pPr>
            <w:r w:rsidRPr="00DA210C">
              <w:rPr>
                <w:rFonts w:cs="Times New Roman"/>
                <w:sz w:val="20"/>
                <w:szCs w:val="20"/>
              </w:rPr>
              <w:t>Symbole de Miédal N2</w:t>
            </w:r>
          </w:p>
        </w:tc>
      </w:tr>
    </w:tbl>
    <w:p w:rsidR="00A57D7A" w:rsidRPr="00710F81" w:rsidRDefault="002D2A81" w:rsidP="00A57D7A">
      <w:pPr>
        <w:spacing w:after="160" w:line="259" w:lineRule="auto"/>
        <w:jc w:val="center"/>
        <w:rPr>
          <w:rFonts w:ascii="Arial" w:eastAsia="Calibri" w:hAnsi="Arial" w:cs="Arial"/>
          <w:sz w:val="28"/>
          <w:szCs w:val="28"/>
        </w:rPr>
      </w:pPr>
      <w:r w:rsidRPr="00710F81">
        <w:rPr>
          <w:rFonts w:ascii="Arial" w:eastAsia="Calibri" w:hAnsi="Arial" w:cs="Arial"/>
          <w:sz w:val="28"/>
          <w:szCs w:val="28"/>
        </w:rPr>
        <w:t xml:space="preserve"> </w:t>
      </w:r>
      <w:r w:rsidR="00A57D7A" w:rsidRPr="00710F81">
        <w:rPr>
          <w:rFonts w:ascii="Arial" w:eastAsia="Calibri" w:hAnsi="Arial" w:cs="Arial"/>
          <w:sz w:val="28"/>
          <w:szCs w:val="28"/>
        </w:rPr>
        <w:t>(Prêtre de Miédal 1</w:t>
      </w:r>
      <w:r w:rsidR="00A57D7A">
        <w:rPr>
          <w:rFonts w:ascii="Arial" w:eastAsia="Calibri" w:hAnsi="Arial" w:cs="Arial"/>
          <w:sz w:val="28"/>
          <w:szCs w:val="28"/>
        </w:rPr>
        <w:t>1</w:t>
      </w:r>
      <w:r w:rsidR="00A57D7A" w:rsidRPr="00710F81">
        <w:rPr>
          <w:rFonts w:ascii="Arial" w:eastAsia="Calibri" w:hAnsi="Arial" w:cs="Arial"/>
          <w:sz w:val="28"/>
          <w:szCs w:val="28"/>
        </w:rPr>
        <w:t xml:space="preserve">-20) </w:t>
      </w:r>
    </w:p>
    <w:p w:rsidR="00A57D7A" w:rsidRDefault="00A57D7A" w:rsidP="00A57D7A">
      <w:pPr>
        <w:rPr>
          <w:rFonts w:ascii="Arial" w:hAnsi="Arial" w:cs="Arial"/>
          <w:b/>
          <w:sz w:val="28"/>
          <w:szCs w:val="28"/>
        </w:rPr>
      </w:pPr>
      <w:r>
        <w:rPr>
          <w:rFonts w:ascii="Arial" w:hAnsi="Arial" w:cs="Arial"/>
          <w:b/>
          <w:sz w:val="28"/>
          <w:szCs w:val="28"/>
        </w:rPr>
        <w:br w:type="page"/>
      </w:r>
    </w:p>
    <w:p w:rsidR="00A57D7A" w:rsidRDefault="00A57D7A" w:rsidP="00A57D7A">
      <w:pPr>
        <w:jc w:val="center"/>
        <w:rPr>
          <w:rFonts w:ascii="Arial" w:hAnsi="Arial" w:cs="Arial"/>
          <w:b/>
          <w:sz w:val="28"/>
          <w:szCs w:val="28"/>
        </w:rPr>
      </w:pPr>
      <w:r>
        <w:rPr>
          <w:rFonts w:ascii="Arial" w:hAnsi="Arial" w:cs="Arial"/>
          <w:b/>
          <w:sz w:val="28"/>
          <w:szCs w:val="28"/>
        </w:rPr>
        <w:lastRenderedPageBreak/>
        <w:t>Grand-Prêtre de Nélial</w:t>
      </w:r>
    </w:p>
    <w:tbl>
      <w:tblPr>
        <w:tblStyle w:val="Grilledutableau"/>
        <w:tblpPr w:leftFromText="141" w:rightFromText="141" w:vertAnchor="page" w:horzAnchor="margin" w:tblpXSpec="center" w:tblpY="2656"/>
        <w:tblW w:w="9606" w:type="dxa"/>
        <w:tblLayout w:type="fixed"/>
        <w:tblLook w:val="04A0" w:firstRow="1" w:lastRow="0" w:firstColumn="1" w:lastColumn="0" w:noHBand="0" w:noVBand="1"/>
      </w:tblPr>
      <w:tblGrid>
        <w:gridCol w:w="817"/>
        <w:gridCol w:w="1985"/>
        <w:gridCol w:w="567"/>
        <w:gridCol w:w="2693"/>
        <w:gridCol w:w="567"/>
        <w:gridCol w:w="2977"/>
      </w:tblGrid>
      <w:tr w:rsidR="00A57D7A" w:rsidRPr="001C15A5" w:rsidTr="00C02766">
        <w:trPr>
          <w:trHeight w:val="251"/>
        </w:trPr>
        <w:tc>
          <w:tcPr>
            <w:tcW w:w="9606" w:type="dxa"/>
            <w:gridSpan w:val="6"/>
          </w:tcPr>
          <w:p w:rsidR="00A57D7A" w:rsidRPr="00524A4D" w:rsidRDefault="00A57D7A" w:rsidP="00C02766">
            <w:pPr>
              <w:jc w:val="center"/>
              <w:rPr>
                <w:rFonts w:cs="Times New Roman"/>
                <w:b/>
                <w:sz w:val="28"/>
                <w:szCs w:val="28"/>
              </w:rPr>
            </w:pPr>
            <w:r w:rsidRPr="00524A4D">
              <w:rPr>
                <w:rFonts w:cs="Times New Roman"/>
                <w:b/>
                <w:sz w:val="28"/>
                <w:szCs w:val="28"/>
              </w:rPr>
              <w:t>Brique 1</w:t>
            </w:r>
          </w:p>
        </w:tc>
      </w:tr>
      <w:tr w:rsidR="00A57D7A" w:rsidRPr="001C15A5" w:rsidTr="00C02766">
        <w:trPr>
          <w:trHeight w:val="306"/>
        </w:trPr>
        <w:tc>
          <w:tcPr>
            <w:tcW w:w="817" w:type="dxa"/>
          </w:tcPr>
          <w:p w:rsidR="00A57D7A" w:rsidRPr="0013257E" w:rsidRDefault="00A57D7A" w:rsidP="00C02766">
            <w:pPr>
              <w:rPr>
                <w:rFonts w:cs="Times New Roman"/>
                <w:i/>
                <w:sz w:val="20"/>
                <w:szCs w:val="20"/>
              </w:rPr>
            </w:pPr>
            <w:r w:rsidRPr="0013257E">
              <w:rPr>
                <w:rFonts w:cs="Times New Roman"/>
                <w:i/>
                <w:sz w:val="20"/>
                <w:szCs w:val="20"/>
              </w:rPr>
              <w:t>Niveau/ titre</w:t>
            </w:r>
          </w:p>
        </w:tc>
        <w:tc>
          <w:tcPr>
            <w:tcW w:w="1985" w:type="dxa"/>
            <w:tcBorders>
              <w:right w:val="single" w:sz="4" w:space="0" w:color="auto"/>
            </w:tcBorders>
            <w:vAlign w:val="center"/>
          </w:tcPr>
          <w:p w:rsidR="00A57D7A" w:rsidRPr="001C15A5" w:rsidRDefault="00A57D7A" w:rsidP="00C02766">
            <w:pPr>
              <w:jc w:val="center"/>
              <w:rPr>
                <w:rFonts w:cs="Times New Roman"/>
                <w:sz w:val="20"/>
                <w:szCs w:val="20"/>
              </w:rPr>
            </w:pPr>
            <w:r w:rsidRPr="001C15A5">
              <w:rPr>
                <w:rFonts w:cs="Times New Roman"/>
                <w:b/>
                <w:sz w:val="20"/>
                <w:szCs w:val="20"/>
              </w:rPr>
              <w:t>L’illusion de Nélial</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C02766">
            <w:pPr>
              <w:jc w:val="center"/>
              <w:rPr>
                <w:rFonts w:cs="Times New Roman"/>
                <w:sz w:val="20"/>
                <w:szCs w:val="20"/>
              </w:rPr>
            </w:pPr>
          </w:p>
        </w:tc>
        <w:tc>
          <w:tcPr>
            <w:tcW w:w="2693" w:type="dxa"/>
            <w:tcBorders>
              <w:left w:val="single" w:sz="4" w:space="0" w:color="auto"/>
              <w:right w:val="single" w:sz="4" w:space="0" w:color="auto"/>
            </w:tcBorders>
            <w:vAlign w:val="center"/>
          </w:tcPr>
          <w:p w:rsidR="00A57D7A" w:rsidRPr="001C15A5" w:rsidRDefault="00A57D7A" w:rsidP="00C02766">
            <w:pPr>
              <w:jc w:val="center"/>
              <w:rPr>
                <w:rFonts w:cs="Times New Roman"/>
                <w:sz w:val="20"/>
                <w:szCs w:val="20"/>
              </w:rPr>
            </w:pPr>
            <w:r w:rsidRPr="001C15A5">
              <w:rPr>
                <w:rFonts w:cs="Times New Roman"/>
                <w:b/>
                <w:sz w:val="20"/>
                <w:szCs w:val="20"/>
              </w:rPr>
              <w:t>L’invention de Nélial</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C02766">
            <w:pPr>
              <w:jc w:val="center"/>
              <w:rPr>
                <w:rFonts w:cs="Times New Roman"/>
                <w:sz w:val="20"/>
                <w:szCs w:val="20"/>
              </w:rPr>
            </w:pPr>
          </w:p>
        </w:tc>
        <w:tc>
          <w:tcPr>
            <w:tcW w:w="2977" w:type="dxa"/>
            <w:tcBorders>
              <w:left w:val="single" w:sz="4" w:space="0" w:color="auto"/>
            </w:tcBorders>
            <w:vAlign w:val="center"/>
          </w:tcPr>
          <w:p w:rsidR="00A57D7A" w:rsidRPr="001C15A5" w:rsidRDefault="00A57D7A" w:rsidP="00C02766">
            <w:pPr>
              <w:jc w:val="center"/>
              <w:rPr>
                <w:rFonts w:cs="Times New Roman"/>
                <w:b/>
                <w:sz w:val="20"/>
                <w:szCs w:val="20"/>
              </w:rPr>
            </w:pPr>
            <w:r w:rsidRPr="001C15A5">
              <w:rPr>
                <w:rFonts w:cs="Times New Roman"/>
                <w:b/>
                <w:sz w:val="20"/>
                <w:szCs w:val="20"/>
              </w:rPr>
              <w:t>L’entourloupeur de Nélial</w:t>
            </w:r>
          </w:p>
        </w:tc>
      </w:tr>
      <w:tr w:rsidR="00A57D7A" w:rsidRPr="001C15A5" w:rsidTr="00C02766">
        <w:trPr>
          <w:trHeight w:hRule="exact" w:val="262"/>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1</w:t>
            </w:r>
          </w:p>
        </w:tc>
        <w:tc>
          <w:tcPr>
            <w:tcW w:w="1985"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Obsession N</w:t>
            </w:r>
            <w:r w:rsidRPr="0006587D">
              <w:rPr>
                <w:rFonts w:cs="Times New Roman"/>
                <w:sz w:val="20"/>
                <w:szCs w:val="20"/>
              </w:rPr>
              <w:t xml:space="preserve">1  </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Chialeur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Réponse incohérente N1</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2</w:t>
            </w:r>
          </w:p>
        </w:tc>
        <w:tc>
          <w:tcPr>
            <w:tcW w:w="1985"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Conversion N</w:t>
            </w:r>
            <w:r w:rsidRPr="001C15A5">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Menteur</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977" w:type="dxa"/>
            <w:tcBorders>
              <w:lef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Ivresse</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3</w:t>
            </w:r>
          </w:p>
        </w:tc>
        <w:tc>
          <w:tcPr>
            <w:tcW w:w="1985" w:type="dxa"/>
            <w:tcBorders>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Obsession N2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Chialeur N2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Réponse incohérente N2</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4</w:t>
            </w:r>
          </w:p>
        </w:tc>
        <w:tc>
          <w:tcPr>
            <w:tcW w:w="1985" w:type="dxa"/>
            <w:tcBorders>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Conversion N2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Amnésie chronique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Décharge anarchique</w:t>
            </w:r>
          </w:p>
        </w:tc>
      </w:tr>
      <w:tr w:rsidR="00A57D7A" w:rsidRPr="001C15A5" w:rsidTr="00C02766">
        <w:trPr>
          <w:trHeight w:val="240"/>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5</w:t>
            </w:r>
          </w:p>
        </w:tc>
        <w:tc>
          <w:tcPr>
            <w:tcW w:w="1985" w:type="dxa"/>
            <w:tcBorders>
              <w:right w:val="single" w:sz="4" w:space="0" w:color="auto"/>
            </w:tcBorders>
          </w:tcPr>
          <w:p w:rsidR="00A57D7A" w:rsidRPr="001C15A5" w:rsidRDefault="00A57D7A" w:rsidP="00C02766">
            <w:pPr>
              <w:rPr>
                <w:rFonts w:cs="Times New Roman"/>
                <w:sz w:val="20"/>
                <w:szCs w:val="20"/>
              </w:rPr>
            </w:pPr>
            <w:r>
              <w:rPr>
                <w:rFonts w:cs="Times New Roman"/>
                <w:sz w:val="20"/>
                <w:szCs w:val="20"/>
              </w:rPr>
              <w:t>Obsession N</w:t>
            </w:r>
            <w:r w:rsidRPr="001C15A5">
              <w:rPr>
                <w:rFonts w:cs="Times New Roman"/>
                <w:sz w:val="20"/>
                <w:szCs w:val="20"/>
              </w:rPr>
              <w:t xml:space="preserve">3  </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Chialeur N3</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Réponse incohérente N3</w:t>
            </w:r>
          </w:p>
        </w:tc>
      </w:tr>
      <w:tr w:rsidR="00A57D7A" w:rsidRPr="001C15A5" w:rsidTr="00C02766">
        <w:trPr>
          <w:trHeight w:val="251"/>
        </w:trPr>
        <w:tc>
          <w:tcPr>
            <w:tcW w:w="9606" w:type="dxa"/>
            <w:gridSpan w:val="6"/>
          </w:tcPr>
          <w:p w:rsidR="00A57D7A" w:rsidRPr="00524A4D" w:rsidRDefault="00A57D7A" w:rsidP="00C02766">
            <w:pPr>
              <w:jc w:val="center"/>
              <w:rPr>
                <w:rFonts w:cs="Times New Roman"/>
                <w:b/>
                <w:sz w:val="28"/>
                <w:szCs w:val="28"/>
              </w:rPr>
            </w:pPr>
            <w:r>
              <w:rPr>
                <w:rFonts w:cs="Times New Roman"/>
                <w:b/>
                <w:sz w:val="28"/>
                <w:szCs w:val="28"/>
              </w:rPr>
              <w:t>Brique 2</w:t>
            </w:r>
          </w:p>
        </w:tc>
      </w:tr>
      <w:tr w:rsidR="00A57D7A" w:rsidRPr="001C15A5" w:rsidTr="00C02766">
        <w:trPr>
          <w:trHeight w:val="306"/>
        </w:trPr>
        <w:tc>
          <w:tcPr>
            <w:tcW w:w="817" w:type="dxa"/>
          </w:tcPr>
          <w:p w:rsidR="00A57D7A" w:rsidRPr="001C15A5" w:rsidRDefault="00A57D7A" w:rsidP="00C02766">
            <w:pPr>
              <w:jc w:val="center"/>
              <w:rPr>
                <w:rFonts w:cs="Times New Roman"/>
                <w:sz w:val="20"/>
                <w:szCs w:val="20"/>
              </w:rPr>
            </w:pPr>
          </w:p>
        </w:tc>
        <w:tc>
          <w:tcPr>
            <w:tcW w:w="1985" w:type="dxa"/>
            <w:tcBorders>
              <w:right w:val="single" w:sz="4" w:space="0" w:color="auto"/>
            </w:tcBorders>
            <w:vAlign w:val="center"/>
          </w:tcPr>
          <w:p w:rsidR="00A57D7A" w:rsidRPr="001C15A5" w:rsidRDefault="00A57D7A" w:rsidP="00C02766">
            <w:pPr>
              <w:jc w:val="center"/>
              <w:rPr>
                <w:rFonts w:cs="Times New Roman"/>
                <w:sz w:val="20"/>
                <w:szCs w:val="20"/>
              </w:rPr>
            </w:pPr>
            <w:r w:rsidRPr="00524A4D">
              <w:rPr>
                <w:rFonts w:cs="Times New Roman"/>
                <w:b/>
                <w:sz w:val="20"/>
                <w:szCs w:val="20"/>
              </w:rPr>
              <w:t xml:space="preserve">Le bluffeur de Nélial  </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C02766">
            <w:pPr>
              <w:jc w:val="center"/>
              <w:rPr>
                <w:rFonts w:cs="Times New Roman"/>
                <w:sz w:val="20"/>
                <w:szCs w:val="20"/>
              </w:rPr>
            </w:pPr>
          </w:p>
        </w:tc>
        <w:tc>
          <w:tcPr>
            <w:tcW w:w="2693" w:type="dxa"/>
            <w:tcBorders>
              <w:left w:val="single" w:sz="4" w:space="0" w:color="auto"/>
              <w:right w:val="single" w:sz="4" w:space="0" w:color="auto"/>
            </w:tcBorders>
            <w:vAlign w:val="center"/>
          </w:tcPr>
          <w:p w:rsidR="00A57D7A" w:rsidRPr="001C15A5" w:rsidRDefault="00A57D7A" w:rsidP="00C02766">
            <w:pPr>
              <w:jc w:val="center"/>
              <w:rPr>
                <w:rFonts w:cs="Times New Roman"/>
                <w:sz w:val="20"/>
                <w:szCs w:val="20"/>
              </w:rPr>
            </w:pPr>
            <w:r w:rsidRPr="00524A4D">
              <w:rPr>
                <w:rFonts w:cs="Times New Roman"/>
                <w:b/>
                <w:sz w:val="20"/>
                <w:szCs w:val="20"/>
              </w:rPr>
              <w:t xml:space="preserve">La feinte de Nélial  </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C02766">
            <w:pPr>
              <w:jc w:val="center"/>
              <w:rPr>
                <w:rFonts w:cs="Times New Roman"/>
                <w:sz w:val="20"/>
                <w:szCs w:val="20"/>
              </w:rPr>
            </w:pPr>
          </w:p>
        </w:tc>
        <w:tc>
          <w:tcPr>
            <w:tcW w:w="2977" w:type="dxa"/>
            <w:tcBorders>
              <w:left w:val="single" w:sz="4" w:space="0" w:color="auto"/>
            </w:tcBorders>
            <w:vAlign w:val="center"/>
          </w:tcPr>
          <w:p w:rsidR="00A57D7A" w:rsidRPr="001C15A5" w:rsidRDefault="00A57D7A" w:rsidP="00C02766">
            <w:pPr>
              <w:jc w:val="center"/>
              <w:rPr>
                <w:rFonts w:cs="Times New Roman"/>
                <w:b/>
                <w:sz w:val="20"/>
                <w:szCs w:val="20"/>
              </w:rPr>
            </w:pPr>
            <w:r w:rsidRPr="00524A4D">
              <w:rPr>
                <w:rFonts w:cs="Times New Roman"/>
                <w:b/>
                <w:sz w:val="20"/>
                <w:szCs w:val="20"/>
              </w:rPr>
              <w:t xml:space="preserve">L’attrape-nigaud de Nélial  </w:t>
            </w:r>
          </w:p>
        </w:tc>
      </w:tr>
      <w:tr w:rsidR="00A57D7A" w:rsidRPr="001C15A5" w:rsidTr="00C02766">
        <w:trPr>
          <w:trHeight w:hRule="exact" w:val="262"/>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1</w:t>
            </w:r>
          </w:p>
        </w:tc>
        <w:tc>
          <w:tcPr>
            <w:tcW w:w="1985" w:type="dxa"/>
            <w:tcBorders>
              <w:right w:val="single" w:sz="4" w:space="0" w:color="auto"/>
            </w:tcBorders>
          </w:tcPr>
          <w:p w:rsidR="00A57D7A" w:rsidRPr="001C15A5" w:rsidRDefault="00A57D7A" w:rsidP="00C02766">
            <w:pPr>
              <w:rPr>
                <w:rFonts w:cs="Times New Roman"/>
                <w:sz w:val="20"/>
                <w:szCs w:val="20"/>
              </w:rPr>
            </w:pPr>
            <w:r w:rsidRPr="00524A4D">
              <w:rPr>
                <w:rFonts w:cs="Times New Roman"/>
                <w:sz w:val="20"/>
                <w:szCs w:val="20"/>
              </w:rPr>
              <w:t xml:space="preserve">Coup de foudre </w:t>
            </w:r>
            <w:r>
              <w:rPr>
                <w:rFonts w:cs="Times New Roman"/>
                <w:sz w:val="20"/>
                <w:szCs w:val="20"/>
              </w:rPr>
              <w:t>N</w:t>
            </w:r>
            <w:r w:rsidRPr="00524A4D">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sidRPr="004660F4">
              <w:rPr>
                <w:rFonts w:cs="Times New Roman"/>
                <w:sz w:val="20"/>
                <w:szCs w:val="20"/>
              </w:rPr>
              <w:t>Camouflage Éthéré N1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5E279F">
              <w:rPr>
                <w:rFonts w:cs="Times New Roman"/>
                <w:sz w:val="20"/>
                <w:szCs w:val="20"/>
              </w:rPr>
              <w:t>Malédiction du Zombie N1</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2</w:t>
            </w:r>
          </w:p>
        </w:tc>
        <w:tc>
          <w:tcPr>
            <w:tcW w:w="1985" w:type="dxa"/>
            <w:tcBorders>
              <w:right w:val="single" w:sz="4" w:space="0" w:color="auto"/>
            </w:tcBorders>
          </w:tcPr>
          <w:p w:rsidR="00A57D7A" w:rsidRPr="001C15A5" w:rsidRDefault="00A57D7A" w:rsidP="00C02766">
            <w:pPr>
              <w:rPr>
                <w:rFonts w:cs="Times New Roman"/>
                <w:sz w:val="20"/>
                <w:szCs w:val="20"/>
              </w:rPr>
            </w:pPr>
            <w:r w:rsidRPr="00524A4D">
              <w:rPr>
                <w:rFonts w:cs="Times New Roman"/>
                <w:sz w:val="20"/>
                <w:szCs w:val="20"/>
              </w:rPr>
              <w:t>Orgueil suprême</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Symbole de Nélial N</w:t>
            </w:r>
            <w:r w:rsidRPr="004660F4">
              <w:rPr>
                <w:rFonts w:cs="Times New Roman"/>
                <w:sz w:val="20"/>
                <w:szCs w:val="20"/>
              </w:rPr>
              <w:t>1</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r w:rsidRPr="001C15A5">
              <w:rPr>
                <w:rFonts w:cs="Times New Roman"/>
                <w:sz w:val="20"/>
                <w:szCs w:val="20"/>
              </w:rPr>
              <w:t>OU</w:t>
            </w:r>
          </w:p>
        </w:tc>
        <w:tc>
          <w:tcPr>
            <w:tcW w:w="2977" w:type="dxa"/>
            <w:tcBorders>
              <w:left w:val="single" w:sz="4" w:space="0" w:color="auto"/>
            </w:tcBorders>
          </w:tcPr>
          <w:p w:rsidR="00A57D7A" w:rsidRPr="001C15A5" w:rsidRDefault="00A57D7A" w:rsidP="00C02766">
            <w:pPr>
              <w:rPr>
                <w:rFonts w:cs="Times New Roman"/>
                <w:sz w:val="20"/>
                <w:szCs w:val="20"/>
              </w:rPr>
            </w:pPr>
            <w:r w:rsidRPr="005E279F">
              <w:rPr>
                <w:rFonts w:cs="Times New Roman"/>
                <w:sz w:val="20"/>
                <w:szCs w:val="20"/>
              </w:rPr>
              <w:t>Décharge de folie</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3</w:t>
            </w:r>
          </w:p>
        </w:tc>
        <w:tc>
          <w:tcPr>
            <w:tcW w:w="1985" w:type="dxa"/>
            <w:tcBorders>
              <w:right w:val="single" w:sz="4" w:space="0" w:color="auto"/>
            </w:tcBorders>
          </w:tcPr>
          <w:p w:rsidR="00A57D7A" w:rsidRPr="001C15A5" w:rsidRDefault="00A57D7A" w:rsidP="00C02766">
            <w:pPr>
              <w:rPr>
                <w:rFonts w:cs="Times New Roman"/>
                <w:sz w:val="20"/>
                <w:szCs w:val="20"/>
              </w:rPr>
            </w:pPr>
            <w:r w:rsidRPr="00524A4D">
              <w:rPr>
                <w:rFonts w:cs="Times New Roman"/>
                <w:sz w:val="20"/>
                <w:szCs w:val="20"/>
              </w:rPr>
              <w:t>Coup de foudre N2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Camouflage Éthéré N</w:t>
            </w:r>
            <w:r w:rsidRPr="004660F4">
              <w:rPr>
                <w:rFonts w:cs="Times New Roman"/>
                <w:sz w:val="20"/>
                <w:szCs w:val="20"/>
              </w:rPr>
              <w:t>2</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Pr>
                <w:rFonts w:cs="Times New Roman"/>
                <w:sz w:val="20"/>
                <w:szCs w:val="20"/>
              </w:rPr>
              <w:t>Malédiction du Zombie N</w:t>
            </w:r>
            <w:r w:rsidRPr="005E279F">
              <w:rPr>
                <w:rFonts w:cs="Times New Roman"/>
                <w:sz w:val="20"/>
                <w:szCs w:val="20"/>
              </w:rPr>
              <w:t>2</w:t>
            </w:r>
          </w:p>
        </w:tc>
      </w:tr>
      <w:tr w:rsidR="00A57D7A" w:rsidRPr="001C15A5" w:rsidTr="00C02766">
        <w:trPr>
          <w:trHeight w:val="251"/>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4</w:t>
            </w:r>
          </w:p>
        </w:tc>
        <w:tc>
          <w:tcPr>
            <w:tcW w:w="1985" w:type="dxa"/>
            <w:tcBorders>
              <w:right w:val="single" w:sz="4" w:space="0" w:color="auto"/>
            </w:tcBorders>
          </w:tcPr>
          <w:p w:rsidR="00A57D7A" w:rsidRPr="001C15A5" w:rsidRDefault="00A57D7A" w:rsidP="00C02766">
            <w:pPr>
              <w:rPr>
                <w:rFonts w:cs="Times New Roman"/>
                <w:sz w:val="20"/>
                <w:szCs w:val="20"/>
              </w:rPr>
            </w:pPr>
            <w:r w:rsidRPr="00524A4D">
              <w:rPr>
                <w:rFonts w:cs="Times New Roman"/>
                <w:sz w:val="20"/>
                <w:szCs w:val="20"/>
              </w:rPr>
              <w:t>Coup de foudre N3</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Camouflage Éthéré N</w:t>
            </w:r>
            <w:r w:rsidRPr="004660F4">
              <w:rPr>
                <w:rFonts w:cs="Times New Roman"/>
                <w:sz w:val="20"/>
                <w:szCs w:val="20"/>
              </w:rPr>
              <w:t>3</w:t>
            </w:r>
          </w:p>
        </w:tc>
        <w:tc>
          <w:tcPr>
            <w:tcW w:w="567" w:type="dxa"/>
            <w:tcBorders>
              <w:top w:val="nil"/>
              <w:left w:val="single" w:sz="4" w:space="0" w:color="auto"/>
              <w:bottom w:val="nil"/>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5E279F">
              <w:rPr>
                <w:rFonts w:cs="Times New Roman"/>
                <w:sz w:val="20"/>
                <w:szCs w:val="20"/>
              </w:rPr>
              <w:t>Malédiction du Zombie N3</w:t>
            </w:r>
          </w:p>
        </w:tc>
      </w:tr>
      <w:tr w:rsidR="00A57D7A" w:rsidRPr="001C15A5" w:rsidTr="00C02766">
        <w:trPr>
          <w:trHeight w:val="240"/>
        </w:trPr>
        <w:tc>
          <w:tcPr>
            <w:tcW w:w="817" w:type="dxa"/>
          </w:tcPr>
          <w:p w:rsidR="00A57D7A" w:rsidRPr="001C15A5" w:rsidRDefault="00A57D7A" w:rsidP="00C02766">
            <w:pPr>
              <w:jc w:val="center"/>
              <w:rPr>
                <w:rFonts w:cs="Times New Roman"/>
                <w:sz w:val="20"/>
                <w:szCs w:val="20"/>
              </w:rPr>
            </w:pPr>
            <w:r w:rsidRPr="001C15A5">
              <w:rPr>
                <w:rFonts w:cs="Times New Roman"/>
                <w:sz w:val="20"/>
                <w:szCs w:val="20"/>
              </w:rPr>
              <w:t>5</w:t>
            </w:r>
          </w:p>
        </w:tc>
        <w:tc>
          <w:tcPr>
            <w:tcW w:w="1985" w:type="dxa"/>
            <w:tcBorders>
              <w:right w:val="single" w:sz="4" w:space="0" w:color="auto"/>
            </w:tcBorders>
          </w:tcPr>
          <w:p w:rsidR="00A57D7A" w:rsidRPr="001C15A5" w:rsidRDefault="00A57D7A" w:rsidP="00C02766">
            <w:pPr>
              <w:rPr>
                <w:rFonts w:cs="Times New Roman"/>
                <w:sz w:val="20"/>
                <w:szCs w:val="20"/>
              </w:rPr>
            </w:pPr>
            <w:r w:rsidRPr="00524A4D">
              <w:rPr>
                <w:rFonts w:cs="Times New Roman"/>
                <w:sz w:val="20"/>
                <w:szCs w:val="20"/>
              </w:rPr>
              <w:t>Résurrection N3</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693" w:type="dxa"/>
            <w:tcBorders>
              <w:left w:val="single" w:sz="4" w:space="0" w:color="auto"/>
              <w:right w:val="single" w:sz="4" w:space="0" w:color="auto"/>
            </w:tcBorders>
          </w:tcPr>
          <w:p w:rsidR="00A57D7A" w:rsidRPr="001C15A5" w:rsidRDefault="00A57D7A" w:rsidP="00C02766">
            <w:pPr>
              <w:rPr>
                <w:rFonts w:cs="Times New Roman"/>
                <w:sz w:val="20"/>
                <w:szCs w:val="20"/>
              </w:rPr>
            </w:pPr>
            <w:r>
              <w:rPr>
                <w:rFonts w:cs="Times New Roman"/>
                <w:sz w:val="20"/>
                <w:szCs w:val="20"/>
              </w:rPr>
              <w:t>Symbole de Nélial N</w:t>
            </w:r>
            <w:r w:rsidRPr="004660F4">
              <w:rPr>
                <w:rFonts w:cs="Times New Roman"/>
                <w:sz w:val="20"/>
                <w:szCs w:val="20"/>
              </w:rPr>
              <w:t>2</w:t>
            </w:r>
          </w:p>
        </w:tc>
        <w:tc>
          <w:tcPr>
            <w:tcW w:w="567" w:type="dxa"/>
            <w:tcBorders>
              <w:top w:val="nil"/>
              <w:left w:val="single" w:sz="4" w:space="0" w:color="auto"/>
              <w:bottom w:val="single" w:sz="4" w:space="0" w:color="auto"/>
              <w:right w:val="single" w:sz="4" w:space="0" w:color="auto"/>
            </w:tcBorders>
          </w:tcPr>
          <w:p w:rsidR="00A57D7A" w:rsidRPr="001C15A5" w:rsidRDefault="00A57D7A" w:rsidP="00C02766">
            <w:pPr>
              <w:rPr>
                <w:rFonts w:cs="Times New Roman"/>
                <w:sz w:val="20"/>
                <w:szCs w:val="20"/>
              </w:rPr>
            </w:pPr>
          </w:p>
        </w:tc>
        <w:tc>
          <w:tcPr>
            <w:tcW w:w="2977" w:type="dxa"/>
            <w:tcBorders>
              <w:left w:val="single" w:sz="4" w:space="0" w:color="auto"/>
            </w:tcBorders>
          </w:tcPr>
          <w:p w:rsidR="00A57D7A" w:rsidRPr="001C15A5" w:rsidRDefault="00A57D7A" w:rsidP="00C02766">
            <w:pPr>
              <w:rPr>
                <w:rFonts w:cs="Times New Roman"/>
                <w:sz w:val="20"/>
                <w:szCs w:val="20"/>
              </w:rPr>
            </w:pPr>
            <w:r w:rsidRPr="005E279F">
              <w:rPr>
                <w:rFonts w:cs="Times New Roman"/>
                <w:sz w:val="20"/>
                <w:szCs w:val="20"/>
              </w:rPr>
              <w:t>Décharge foudroyante</w:t>
            </w:r>
          </w:p>
        </w:tc>
      </w:tr>
    </w:tbl>
    <w:p w:rsidR="00A57D7A" w:rsidRPr="00F06520" w:rsidRDefault="00A57D7A" w:rsidP="00A57D7A">
      <w:pPr>
        <w:jc w:val="center"/>
        <w:rPr>
          <w:rFonts w:ascii="Arial" w:hAnsi="Arial" w:cs="Arial"/>
          <w:sz w:val="28"/>
          <w:szCs w:val="28"/>
        </w:rPr>
      </w:pPr>
      <w:r w:rsidRPr="00F06520">
        <w:rPr>
          <w:rFonts w:ascii="Arial" w:hAnsi="Arial" w:cs="Arial"/>
          <w:sz w:val="28"/>
          <w:szCs w:val="28"/>
        </w:rPr>
        <w:t xml:space="preserve"> (Prêtre de Nélial</w:t>
      </w:r>
      <w:r>
        <w:rPr>
          <w:rFonts w:ascii="Arial" w:hAnsi="Arial" w:cs="Arial"/>
          <w:sz w:val="28"/>
          <w:szCs w:val="28"/>
        </w:rPr>
        <w:t xml:space="preserve"> 10-20</w:t>
      </w:r>
      <w:r w:rsidRPr="00F06520">
        <w:rPr>
          <w:rFonts w:ascii="Arial" w:hAnsi="Arial" w:cs="Arial"/>
          <w:sz w:val="28"/>
          <w:szCs w:val="28"/>
        </w:rPr>
        <w:t xml:space="preserve">) </w:t>
      </w:r>
    </w:p>
    <w:p w:rsidR="00A57D7A" w:rsidRDefault="00A57D7A" w:rsidP="00A57D7A">
      <w:pPr>
        <w:jc w:val="center"/>
        <w:rPr>
          <w:rFonts w:ascii="Arial" w:hAnsi="Arial" w:cs="Arial"/>
          <w:b/>
          <w:sz w:val="28"/>
          <w:szCs w:val="28"/>
        </w:rPr>
      </w:pPr>
    </w:p>
    <w:p w:rsidR="002D2A81" w:rsidRDefault="002D2A81" w:rsidP="00A57D7A">
      <w:pPr>
        <w:spacing w:after="160" w:line="259" w:lineRule="auto"/>
        <w:jc w:val="center"/>
        <w:rPr>
          <w:rFonts w:ascii="Arial" w:eastAsia="Calibri" w:hAnsi="Arial" w:cs="Arial"/>
          <w:b/>
          <w:sz w:val="28"/>
          <w:szCs w:val="28"/>
        </w:rPr>
      </w:pPr>
    </w:p>
    <w:p w:rsidR="00A57D7A" w:rsidRPr="008D0C07" w:rsidRDefault="00A57D7A" w:rsidP="00A57D7A">
      <w:pPr>
        <w:spacing w:after="160" w:line="259" w:lineRule="auto"/>
        <w:jc w:val="center"/>
        <w:rPr>
          <w:rFonts w:ascii="Arial" w:eastAsia="Calibri" w:hAnsi="Arial" w:cs="Arial"/>
          <w:b/>
          <w:sz w:val="28"/>
          <w:szCs w:val="28"/>
        </w:rPr>
      </w:pPr>
      <w:r w:rsidRPr="008D0C07">
        <w:rPr>
          <w:rFonts w:ascii="Arial" w:eastAsia="Calibri" w:hAnsi="Arial" w:cs="Arial"/>
          <w:b/>
          <w:sz w:val="28"/>
          <w:szCs w:val="28"/>
        </w:rPr>
        <w:t>Grand-Prêtre de Saint-Cullt</w:t>
      </w:r>
    </w:p>
    <w:tbl>
      <w:tblPr>
        <w:tblStyle w:val="Grilledutableau"/>
        <w:tblpPr w:leftFromText="141" w:rightFromText="141" w:vertAnchor="page" w:horzAnchor="margin" w:tblpXSpec="center" w:tblpY="8992"/>
        <w:tblW w:w="9606" w:type="dxa"/>
        <w:tblLayout w:type="fixed"/>
        <w:tblLook w:val="04A0" w:firstRow="1" w:lastRow="0" w:firstColumn="1" w:lastColumn="0" w:noHBand="0" w:noVBand="1"/>
      </w:tblPr>
      <w:tblGrid>
        <w:gridCol w:w="817"/>
        <w:gridCol w:w="2268"/>
        <w:gridCol w:w="567"/>
        <w:gridCol w:w="2552"/>
        <w:gridCol w:w="567"/>
        <w:gridCol w:w="2835"/>
      </w:tblGrid>
      <w:tr w:rsidR="002D2A81" w:rsidRPr="0013257E" w:rsidTr="002D2A81">
        <w:trPr>
          <w:trHeight w:val="251"/>
        </w:trPr>
        <w:tc>
          <w:tcPr>
            <w:tcW w:w="9606" w:type="dxa"/>
            <w:gridSpan w:val="6"/>
          </w:tcPr>
          <w:p w:rsidR="002D2A81" w:rsidRPr="0013257E" w:rsidRDefault="002D2A81" w:rsidP="002D2A81">
            <w:pPr>
              <w:jc w:val="center"/>
              <w:rPr>
                <w:rFonts w:cs="Times New Roman"/>
                <w:b/>
                <w:sz w:val="28"/>
                <w:szCs w:val="28"/>
              </w:rPr>
            </w:pPr>
            <w:r w:rsidRPr="0013257E">
              <w:rPr>
                <w:rFonts w:cs="Times New Roman"/>
                <w:b/>
                <w:sz w:val="28"/>
                <w:szCs w:val="28"/>
              </w:rPr>
              <w:t>Brique 1</w:t>
            </w:r>
          </w:p>
        </w:tc>
      </w:tr>
      <w:tr w:rsidR="002D2A81" w:rsidRPr="0013257E" w:rsidTr="002D2A81">
        <w:trPr>
          <w:trHeight w:val="306"/>
        </w:trPr>
        <w:tc>
          <w:tcPr>
            <w:tcW w:w="817" w:type="dxa"/>
          </w:tcPr>
          <w:p w:rsidR="002D2A81" w:rsidRPr="0013257E" w:rsidRDefault="002D2A81" w:rsidP="002D2A81">
            <w:pPr>
              <w:rPr>
                <w:rFonts w:cs="Times New Roman"/>
                <w:sz w:val="20"/>
                <w:szCs w:val="20"/>
              </w:rPr>
            </w:pPr>
            <w:r w:rsidRPr="0013257E">
              <w:rPr>
                <w:rFonts w:cs="Times New Roman"/>
                <w:sz w:val="20"/>
                <w:szCs w:val="20"/>
              </w:rPr>
              <w:t>Niveau/ titre</w:t>
            </w:r>
          </w:p>
        </w:tc>
        <w:tc>
          <w:tcPr>
            <w:tcW w:w="2268" w:type="dxa"/>
            <w:tcBorders>
              <w:right w:val="single" w:sz="4" w:space="0" w:color="auto"/>
            </w:tcBorders>
            <w:vAlign w:val="center"/>
          </w:tcPr>
          <w:p w:rsidR="002D2A81" w:rsidRPr="00DA210C" w:rsidRDefault="002D2A81" w:rsidP="002D2A81">
            <w:pPr>
              <w:jc w:val="center"/>
              <w:rPr>
                <w:rFonts w:cs="Times New Roman"/>
                <w:sz w:val="20"/>
                <w:szCs w:val="20"/>
              </w:rPr>
            </w:pPr>
            <w:r w:rsidRPr="00DA210C">
              <w:rPr>
                <w:rFonts w:cs="Times New Roman"/>
                <w:b/>
                <w:sz w:val="20"/>
                <w:szCs w:val="20"/>
              </w:rPr>
              <w:t>L’avocat</w:t>
            </w:r>
          </w:p>
        </w:tc>
        <w:tc>
          <w:tcPr>
            <w:tcW w:w="567" w:type="dxa"/>
            <w:tcBorders>
              <w:top w:val="single" w:sz="4" w:space="0" w:color="auto"/>
              <w:left w:val="single" w:sz="4" w:space="0" w:color="auto"/>
              <w:bottom w:val="nil"/>
              <w:right w:val="single" w:sz="4" w:space="0" w:color="auto"/>
            </w:tcBorders>
            <w:vAlign w:val="center"/>
          </w:tcPr>
          <w:p w:rsidR="002D2A81" w:rsidRPr="0013257E" w:rsidRDefault="002D2A81" w:rsidP="002D2A81">
            <w:pPr>
              <w:jc w:val="center"/>
              <w:rPr>
                <w:rFonts w:cs="Times New Roman"/>
                <w:sz w:val="20"/>
                <w:szCs w:val="20"/>
              </w:rPr>
            </w:pPr>
          </w:p>
        </w:tc>
        <w:tc>
          <w:tcPr>
            <w:tcW w:w="2552" w:type="dxa"/>
            <w:tcBorders>
              <w:left w:val="single" w:sz="4" w:space="0" w:color="auto"/>
              <w:right w:val="single" w:sz="4" w:space="0" w:color="auto"/>
            </w:tcBorders>
            <w:vAlign w:val="center"/>
          </w:tcPr>
          <w:p w:rsidR="002D2A81" w:rsidRPr="00DA210C" w:rsidRDefault="002D2A81" w:rsidP="002D2A81">
            <w:pPr>
              <w:jc w:val="center"/>
              <w:rPr>
                <w:rFonts w:cs="Times New Roman"/>
                <w:b/>
                <w:sz w:val="20"/>
                <w:szCs w:val="20"/>
              </w:rPr>
            </w:pPr>
            <w:r w:rsidRPr="00DA210C">
              <w:rPr>
                <w:rFonts w:cs="Times New Roman"/>
                <w:b/>
                <w:sz w:val="20"/>
                <w:szCs w:val="20"/>
              </w:rPr>
              <w:t>L’intimidant</w:t>
            </w:r>
          </w:p>
        </w:tc>
        <w:tc>
          <w:tcPr>
            <w:tcW w:w="567" w:type="dxa"/>
            <w:tcBorders>
              <w:top w:val="single" w:sz="4" w:space="0" w:color="auto"/>
              <w:left w:val="single" w:sz="4" w:space="0" w:color="auto"/>
              <w:bottom w:val="nil"/>
              <w:right w:val="single" w:sz="4" w:space="0" w:color="auto"/>
            </w:tcBorders>
            <w:vAlign w:val="center"/>
          </w:tcPr>
          <w:p w:rsidR="002D2A81" w:rsidRPr="0013257E" w:rsidRDefault="002D2A81" w:rsidP="002D2A81">
            <w:pPr>
              <w:jc w:val="center"/>
              <w:rPr>
                <w:rFonts w:cs="Times New Roman"/>
                <w:sz w:val="20"/>
                <w:szCs w:val="20"/>
              </w:rPr>
            </w:pPr>
          </w:p>
        </w:tc>
        <w:tc>
          <w:tcPr>
            <w:tcW w:w="2835" w:type="dxa"/>
            <w:tcBorders>
              <w:left w:val="single" w:sz="4" w:space="0" w:color="auto"/>
            </w:tcBorders>
            <w:vAlign w:val="center"/>
          </w:tcPr>
          <w:p w:rsidR="002D2A81" w:rsidRPr="0013257E" w:rsidRDefault="002D2A81" w:rsidP="002D2A81">
            <w:pPr>
              <w:jc w:val="center"/>
              <w:rPr>
                <w:rFonts w:cs="Times New Roman"/>
                <w:b/>
                <w:sz w:val="20"/>
                <w:szCs w:val="20"/>
              </w:rPr>
            </w:pPr>
            <w:r>
              <w:rPr>
                <w:rFonts w:cs="Times New Roman"/>
                <w:b/>
                <w:sz w:val="20"/>
                <w:szCs w:val="20"/>
              </w:rPr>
              <w:t>Le bouclier de Saint-Cullt</w:t>
            </w:r>
            <w:r w:rsidRPr="00DA210C">
              <w:rPr>
                <w:rFonts w:cs="Times New Roman"/>
                <w:sz w:val="20"/>
                <w:szCs w:val="20"/>
              </w:rPr>
              <w:t xml:space="preserve"> </w:t>
            </w:r>
          </w:p>
        </w:tc>
      </w:tr>
      <w:tr w:rsidR="002D2A81" w:rsidRPr="0013257E" w:rsidTr="002D2A81">
        <w:trPr>
          <w:trHeight w:hRule="exact" w:val="262"/>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1</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Groupie N1</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Sourd et muet N1</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Anti-Brûlure N1</w:t>
            </w:r>
          </w:p>
        </w:tc>
      </w:tr>
      <w:tr w:rsidR="002D2A81" w:rsidRPr="0013257E" w:rsidTr="002D2A81">
        <w:trPr>
          <w:trHeight w:val="251"/>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2</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Arrêt de l’ivresse</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r w:rsidRPr="0013257E">
              <w:rPr>
                <w:rFonts w:cs="Times New Roman"/>
                <w:sz w:val="20"/>
                <w:szCs w:val="20"/>
              </w:rPr>
              <w:t>OU</w:t>
            </w: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Bégaiement N1</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r w:rsidRPr="0013257E">
              <w:rPr>
                <w:rFonts w:cs="Times New Roman"/>
                <w:sz w:val="20"/>
                <w:szCs w:val="20"/>
              </w:rPr>
              <w:t>OU</w:t>
            </w:r>
          </w:p>
        </w:tc>
        <w:tc>
          <w:tcPr>
            <w:tcW w:w="2835" w:type="dxa"/>
            <w:tcBorders>
              <w:lef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Anti-décharge</w:t>
            </w:r>
          </w:p>
        </w:tc>
      </w:tr>
      <w:tr w:rsidR="002D2A81" w:rsidRPr="0013257E" w:rsidTr="002D2A81">
        <w:trPr>
          <w:trHeight w:val="251"/>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3</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Groupie N2</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Sourd et muet N2</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Anti-Brûlure N2</w:t>
            </w:r>
          </w:p>
        </w:tc>
      </w:tr>
      <w:tr w:rsidR="002D2A81" w:rsidRPr="0013257E" w:rsidTr="002D2A81">
        <w:trPr>
          <w:trHeight w:val="251"/>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4</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Bouclier de la foi N3</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Bégaiement N2</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Arme magique N3</w:t>
            </w:r>
          </w:p>
        </w:tc>
      </w:tr>
      <w:tr w:rsidR="002D2A81" w:rsidRPr="0013257E" w:rsidTr="002D2A81">
        <w:trPr>
          <w:trHeight w:val="240"/>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5</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Groupie N3</w:t>
            </w:r>
          </w:p>
        </w:tc>
        <w:tc>
          <w:tcPr>
            <w:tcW w:w="567" w:type="dxa"/>
            <w:tcBorders>
              <w:top w:val="nil"/>
              <w:left w:val="single" w:sz="4" w:space="0" w:color="auto"/>
              <w:bottom w:val="single" w:sz="4" w:space="0" w:color="auto"/>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Nuisance N5</w:t>
            </w:r>
          </w:p>
        </w:tc>
        <w:tc>
          <w:tcPr>
            <w:tcW w:w="567" w:type="dxa"/>
            <w:tcBorders>
              <w:top w:val="nil"/>
              <w:left w:val="single" w:sz="4" w:space="0" w:color="auto"/>
              <w:bottom w:val="single" w:sz="4" w:space="0" w:color="auto"/>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Anti-Brûlure N3</w:t>
            </w:r>
          </w:p>
        </w:tc>
      </w:tr>
      <w:tr w:rsidR="002D2A81" w:rsidRPr="0013257E" w:rsidTr="002D2A81">
        <w:trPr>
          <w:trHeight w:val="251"/>
        </w:trPr>
        <w:tc>
          <w:tcPr>
            <w:tcW w:w="9606" w:type="dxa"/>
            <w:gridSpan w:val="6"/>
          </w:tcPr>
          <w:p w:rsidR="002D2A81" w:rsidRPr="0013257E" w:rsidRDefault="002D2A81" w:rsidP="002D2A81">
            <w:pPr>
              <w:jc w:val="center"/>
              <w:rPr>
                <w:rFonts w:cs="Times New Roman"/>
                <w:b/>
                <w:sz w:val="28"/>
                <w:szCs w:val="28"/>
              </w:rPr>
            </w:pPr>
            <w:r w:rsidRPr="0013257E">
              <w:rPr>
                <w:rFonts w:cs="Times New Roman"/>
                <w:b/>
                <w:sz w:val="28"/>
                <w:szCs w:val="28"/>
              </w:rPr>
              <w:t>Brique 2</w:t>
            </w:r>
          </w:p>
        </w:tc>
      </w:tr>
      <w:tr w:rsidR="002D2A81" w:rsidRPr="0013257E" w:rsidTr="002D2A81">
        <w:trPr>
          <w:trHeight w:val="306"/>
        </w:trPr>
        <w:tc>
          <w:tcPr>
            <w:tcW w:w="817" w:type="dxa"/>
          </w:tcPr>
          <w:p w:rsidR="002D2A81" w:rsidRPr="0013257E" w:rsidRDefault="002D2A81" w:rsidP="002D2A81">
            <w:pPr>
              <w:jc w:val="center"/>
              <w:rPr>
                <w:rFonts w:cs="Times New Roman"/>
                <w:sz w:val="20"/>
                <w:szCs w:val="20"/>
              </w:rPr>
            </w:pPr>
          </w:p>
        </w:tc>
        <w:tc>
          <w:tcPr>
            <w:tcW w:w="2268" w:type="dxa"/>
            <w:tcBorders>
              <w:right w:val="single" w:sz="4" w:space="0" w:color="auto"/>
            </w:tcBorders>
            <w:vAlign w:val="center"/>
          </w:tcPr>
          <w:p w:rsidR="002D2A81" w:rsidRPr="001F6042" w:rsidRDefault="002D2A81" w:rsidP="002D2A81">
            <w:pPr>
              <w:jc w:val="center"/>
              <w:rPr>
                <w:rFonts w:cs="Times New Roman"/>
                <w:b/>
                <w:sz w:val="20"/>
                <w:szCs w:val="20"/>
              </w:rPr>
            </w:pPr>
            <w:r>
              <w:rPr>
                <w:rFonts w:cs="Times New Roman"/>
                <w:b/>
                <w:sz w:val="20"/>
                <w:szCs w:val="20"/>
              </w:rPr>
              <w:t>L’exorciste de Saint-Cullt</w:t>
            </w:r>
            <w:r w:rsidRPr="00DA210C">
              <w:rPr>
                <w:rFonts w:cs="Times New Roman"/>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rsidR="002D2A81" w:rsidRPr="001F6042" w:rsidRDefault="002D2A81" w:rsidP="002D2A81">
            <w:pPr>
              <w:jc w:val="center"/>
              <w:rPr>
                <w:rFonts w:cs="Times New Roman"/>
                <w:b/>
                <w:sz w:val="20"/>
                <w:szCs w:val="20"/>
              </w:rPr>
            </w:pPr>
          </w:p>
        </w:tc>
        <w:tc>
          <w:tcPr>
            <w:tcW w:w="2552" w:type="dxa"/>
            <w:tcBorders>
              <w:left w:val="single" w:sz="4" w:space="0" w:color="auto"/>
              <w:right w:val="single" w:sz="4" w:space="0" w:color="auto"/>
            </w:tcBorders>
            <w:vAlign w:val="center"/>
          </w:tcPr>
          <w:p w:rsidR="002D2A81" w:rsidRPr="001F6042" w:rsidRDefault="002D2A81" w:rsidP="002D2A81">
            <w:pPr>
              <w:jc w:val="center"/>
              <w:rPr>
                <w:rFonts w:cs="Times New Roman"/>
                <w:b/>
                <w:sz w:val="20"/>
                <w:szCs w:val="20"/>
              </w:rPr>
            </w:pPr>
            <w:r>
              <w:rPr>
                <w:rFonts w:cs="Times New Roman"/>
                <w:b/>
                <w:sz w:val="20"/>
                <w:szCs w:val="20"/>
              </w:rPr>
              <w:t>Le fils de Saint-Cullt</w:t>
            </w:r>
            <w:r w:rsidRPr="00DA210C">
              <w:rPr>
                <w:rFonts w:cs="Times New Roman"/>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rsidR="002D2A81" w:rsidRPr="001F6042" w:rsidRDefault="002D2A81" w:rsidP="002D2A81">
            <w:pPr>
              <w:jc w:val="center"/>
              <w:rPr>
                <w:rFonts w:cs="Times New Roman"/>
                <w:b/>
                <w:sz w:val="20"/>
                <w:szCs w:val="20"/>
              </w:rPr>
            </w:pPr>
          </w:p>
        </w:tc>
        <w:tc>
          <w:tcPr>
            <w:tcW w:w="2835" w:type="dxa"/>
            <w:tcBorders>
              <w:left w:val="single" w:sz="4" w:space="0" w:color="auto"/>
            </w:tcBorders>
            <w:vAlign w:val="center"/>
          </w:tcPr>
          <w:p w:rsidR="002D2A81" w:rsidRPr="001F6042" w:rsidRDefault="002D2A81" w:rsidP="002D2A81">
            <w:pPr>
              <w:jc w:val="center"/>
              <w:rPr>
                <w:rFonts w:cs="Times New Roman"/>
                <w:b/>
                <w:sz w:val="20"/>
                <w:szCs w:val="20"/>
              </w:rPr>
            </w:pPr>
            <w:r>
              <w:rPr>
                <w:rFonts w:cs="Times New Roman"/>
                <w:b/>
                <w:sz w:val="20"/>
                <w:szCs w:val="20"/>
              </w:rPr>
              <w:t>Le courroux de Saint-Cullt</w:t>
            </w:r>
            <w:r w:rsidRPr="00DA210C">
              <w:rPr>
                <w:rFonts w:cs="Times New Roman"/>
                <w:sz w:val="20"/>
                <w:szCs w:val="20"/>
              </w:rPr>
              <w:t xml:space="preserve"> </w:t>
            </w:r>
          </w:p>
        </w:tc>
      </w:tr>
      <w:tr w:rsidR="002D2A81" w:rsidRPr="0013257E" w:rsidTr="002D2A81">
        <w:trPr>
          <w:trHeight w:hRule="exact" w:val="262"/>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1</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Exorcisme N1</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Conversion N1</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F6042" w:rsidRDefault="002D2A81" w:rsidP="002D2A81">
            <w:pPr>
              <w:rPr>
                <w:rFonts w:cs="Times New Roman"/>
                <w:sz w:val="20"/>
                <w:szCs w:val="20"/>
              </w:rPr>
            </w:pPr>
            <w:r w:rsidRPr="00DA210C">
              <w:rPr>
                <w:rFonts w:cs="Times New Roman"/>
                <w:sz w:val="20"/>
                <w:szCs w:val="20"/>
              </w:rPr>
              <w:t>Symbole de St-Cullt N1</w:t>
            </w:r>
          </w:p>
        </w:tc>
      </w:tr>
      <w:tr w:rsidR="002D2A81" w:rsidRPr="0013257E" w:rsidTr="002D2A81">
        <w:trPr>
          <w:trHeight w:val="251"/>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2</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Résistance à la peur N2</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r w:rsidRPr="0013257E">
              <w:rPr>
                <w:rFonts w:cs="Times New Roman"/>
                <w:sz w:val="20"/>
                <w:szCs w:val="20"/>
              </w:rPr>
              <w:t>OU</w:t>
            </w: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Amnésie Chronique N1</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r w:rsidRPr="0013257E">
              <w:rPr>
                <w:rFonts w:cs="Times New Roman"/>
                <w:sz w:val="20"/>
                <w:szCs w:val="20"/>
              </w:rPr>
              <w:t>OU</w:t>
            </w:r>
          </w:p>
        </w:tc>
        <w:tc>
          <w:tcPr>
            <w:tcW w:w="2835" w:type="dxa"/>
            <w:tcBorders>
              <w:left w:val="single" w:sz="4" w:space="0" w:color="auto"/>
            </w:tcBorders>
          </w:tcPr>
          <w:p w:rsidR="002D2A81" w:rsidRPr="001F6042" w:rsidRDefault="002D2A81" w:rsidP="002D2A81">
            <w:pPr>
              <w:rPr>
                <w:rFonts w:cs="Times New Roman"/>
                <w:sz w:val="20"/>
                <w:szCs w:val="20"/>
              </w:rPr>
            </w:pPr>
            <w:r w:rsidRPr="00DA210C">
              <w:rPr>
                <w:rFonts w:cs="Times New Roman"/>
                <w:sz w:val="20"/>
                <w:szCs w:val="20"/>
              </w:rPr>
              <w:t>Symbole de St-Cullt N2</w:t>
            </w:r>
          </w:p>
        </w:tc>
      </w:tr>
      <w:tr w:rsidR="002D2A81" w:rsidRPr="0013257E" w:rsidTr="002D2A81">
        <w:trPr>
          <w:trHeight w:val="251"/>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3</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Intimidation</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 xml:space="preserve">Conversion N2   </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F6042" w:rsidRDefault="002D2A81" w:rsidP="002D2A81">
            <w:pPr>
              <w:rPr>
                <w:rFonts w:cs="Times New Roman"/>
                <w:sz w:val="20"/>
                <w:szCs w:val="20"/>
              </w:rPr>
            </w:pPr>
            <w:r w:rsidRPr="00DA210C">
              <w:rPr>
                <w:rFonts w:cs="Times New Roman"/>
                <w:sz w:val="20"/>
                <w:szCs w:val="20"/>
              </w:rPr>
              <w:t>Symbole de St-Cullt N3</w:t>
            </w:r>
          </w:p>
        </w:tc>
      </w:tr>
      <w:tr w:rsidR="002D2A81" w:rsidRPr="0013257E" w:rsidTr="002D2A81">
        <w:trPr>
          <w:trHeight w:val="251"/>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4</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Exorcisme N2</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Vitalité N6</w:t>
            </w:r>
          </w:p>
        </w:tc>
        <w:tc>
          <w:tcPr>
            <w:tcW w:w="567" w:type="dxa"/>
            <w:tcBorders>
              <w:top w:val="nil"/>
              <w:left w:val="single" w:sz="4" w:space="0" w:color="auto"/>
              <w:bottom w:val="nil"/>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F6042" w:rsidRDefault="002D2A81" w:rsidP="002D2A81">
            <w:pPr>
              <w:rPr>
                <w:rFonts w:cs="Times New Roman"/>
                <w:sz w:val="20"/>
                <w:szCs w:val="20"/>
              </w:rPr>
            </w:pPr>
            <w:r w:rsidRPr="00DA210C">
              <w:rPr>
                <w:rFonts w:cs="Times New Roman"/>
                <w:sz w:val="20"/>
                <w:szCs w:val="20"/>
              </w:rPr>
              <w:t>Symbole de St-Cullt N4</w:t>
            </w:r>
          </w:p>
        </w:tc>
      </w:tr>
      <w:tr w:rsidR="002D2A81" w:rsidRPr="0013257E" w:rsidTr="002D2A81">
        <w:trPr>
          <w:trHeight w:val="240"/>
        </w:trPr>
        <w:tc>
          <w:tcPr>
            <w:tcW w:w="817" w:type="dxa"/>
          </w:tcPr>
          <w:p w:rsidR="002D2A81" w:rsidRPr="0013257E" w:rsidRDefault="002D2A81" w:rsidP="002D2A81">
            <w:pPr>
              <w:jc w:val="center"/>
              <w:rPr>
                <w:rFonts w:cs="Times New Roman"/>
                <w:sz w:val="20"/>
                <w:szCs w:val="20"/>
              </w:rPr>
            </w:pPr>
            <w:r w:rsidRPr="0013257E">
              <w:rPr>
                <w:rFonts w:cs="Times New Roman"/>
                <w:sz w:val="20"/>
                <w:szCs w:val="20"/>
              </w:rPr>
              <w:t>5</w:t>
            </w:r>
          </w:p>
        </w:tc>
        <w:tc>
          <w:tcPr>
            <w:tcW w:w="2268" w:type="dxa"/>
            <w:tcBorders>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Résurrection N3</w:t>
            </w:r>
          </w:p>
        </w:tc>
        <w:tc>
          <w:tcPr>
            <w:tcW w:w="567" w:type="dxa"/>
            <w:tcBorders>
              <w:top w:val="nil"/>
              <w:left w:val="single" w:sz="4" w:space="0" w:color="auto"/>
              <w:bottom w:val="single" w:sz="4" w:space="0" w:color="auto"/>
              <w:right w:val="single" w:sz="4" w:space="0" w:color="auto"/>
            </w:tcBorders>
          </w:tcPr>
          <w:p w:rsidR="002D2A81" w:rsidRPr="0013257E" w:rsidRDefault="002D2A81" w:rsidP="002D2A81">
            <w:pPr>
              <w:rPr>
                <w:rFonts w:cs="Times New Roman"/>
                <w:sz w:val="20"/>
                <w:szCs w:val="20"/>
              </w:rPr>
            </w:pPr>
          </w:p>
        </w:tc>
        <w:tc>
          <w:tcPr>
            <w:tcW w:w="2552" w:type="dxa"/>
            <w:tcBorders>
              <w:left w:val="single" w:sz="4" w:space="0" w:color="auto"/>
              <w:right w:val="single" w:sz="4" w:space="0" w:color="auto"/>
            </w:tcBorders>
          </w:tcPr>
          <w:p w:rsidR="002D2A81" w:rsidRPr="0013257E" w:rsidRDefault="002D2A81" w:rsidP="002D2A81">
            <w:pPr>
              <w:rPr>
                <w:rFonts w:cs="Times New Roman"/>
                <w:sz w:val="20"/>
                <w:szCs w:val="20"/>
              </w:rPr>
            </w:pPr>
            <w:r w:rsidRPr="00DA210C">
              <w:rPr>
                <w:rFonts w:cs="Times New Roman"/>
                <w:sz w:val="20"/>
                <w:szCs w:val="20"/>
              </w:rPr>
              <w:t>Renvoie de sorts N2</w:t>
            </w:r>
          </w:p>
        </w:tc>
        <w:tc>
          <w:tcPr>
            <w:tcW w:w="567" w:type="dxa"/>
            <w:tcBorders>
              <w:top w:val="nil"/>
              <w:left w:val="single" w:sz="4" w:space="0" w:color="auto"/>
              <w:bottom w:val="single" w:sz="4" w:space="0" w:color="auto"/>
              <w:right w:val="single" w:sz="4" w:space="0" w:color="auto"/>
            </w:tcBorders>
          </w:tcPr>
          <w:p w:rsidR="002D2A81" w:rsidRPr="0013257E" w:rsidRDefault="002D2A81" w:rsidP="002D2A81">
            <w:pPr>
              <w:rPr>
                <w:rFonts w:cs="Times New Roman"/>
                <w:sz w:val="20"/>
                <w:szCs w:val="20"/>
              </w:rPr>
            </w:pPr>
          </w:p>
        </w:tc>
        <w:tc>
          <w:tcPr>
            <w:tcW w:w="2835" w:type="dxa"/>
            <w:tcBorders>
              <w:left w:val="single" w:sz="4" w:space="0" w:color="auto"/>
            </w:tcBorders>
          </w:tcPr>
          <w:p w:rsidR="002D2A81" w:rsidRPr="001F6042" w:rsidRDefault="002D2A81" w:rsidP="002D2A81">
            <w:pPr>
              <w:rPr>
                <w:rFonts w:cs="Times New Roman"/>
                <w:sz w:val="20"/>
                <w:szCs w:val="20"/>
              </w:rPr>
            </w:pPr>
            <w:r w:rsidRPr="00DA210C">
              <w:rPr>
                <w:rFonts w:cs="Times New Roman"/>
                <w:sz w:val="20"/>
                <w:szCs w:val="20"/>
              </w:rPr>
              <w:t>Symbole de St-Cullt N5</w:t>
            </w:r>
          </w:p>
        </w:tc>
      </w:tr>
    </w:tbl>
    <w:p w:rsidR="00A57D7A" w:rsidRPr="008D0C07" w:rsidRDefault="002D2A81" w:rsidP="00A57D7A">
      <w:pPr>
        <w:spacing w:after="160" w:line="259" w:lineRule="auto"/>
        <w:jc w:val="center"/>
        <w:rPr>
          <w:rFonts w:ascii="Arial" w:eastAsia="Calibri" w:hAnsi="Arial" w:cs="Arial"/>
          <w:sz w:val="28"/>
          <w:szCs w:val="28"/>
        </w:rPr>
      </w:pPr>
      <w:r w:rsidRPr="008D0C07">
        <w:rPr>
          <w:rFonts w:ascii="Arial" w:eastAsia="Calibri" w:hAnsi="Arial" w:cs="Arial"/>
          <w:sz w:val="28"/>
          <w:szCs w:val="28"/>
        </w:rPr>
        <w:t xml:space="preserve"> </w:t>
      </w:r>
      <w:r w:rsidR="00A57D7A" w:rsidRPr="008D0C07">
        <w:rPr>
          <w:rFonts w:ascii="Arial" w:eastAsia="Calibri" w:hAnsi="Arial" w:cs="Arial"/>
          <w:sz w:val="28"/>
          <w:szCs w:val="28"/>
        </w:rPr>
        <w:t>(Prêtre de Saint-Cullt 1</w:t>
      </w:r>
      <w:r w:rsidR="00A57D7A">
        <w:rPr>
          <w:rFonts w:ascii="Arial" w:eastAsia="Calibri" w:hAnsi="Arial" w:cs="Arial"/>
          <w:sz w:val="28"/>
          <w:szCs w:val="28"/>
        </w:rPr>
        <w:t>1</w:t>
      </w:r>
      <w:r w:rsidR="00A57D7A" w:rsidRPr="008D0C07">
        <w:rPr>
          <w:rFonts w:ascii="Arial" w:eastAsia="Calibri" w:hAnsi="Arial" w:cs="Arial"/>
          <w:sz w:val="28"/>
          <w:szCs w:val="28"/>
        </w:rPr>
        <w:t xml:space="preserve">-20) </w:t>
      </w:r>
    </w:p>
    <w:p w:rsidR="00A57D7A" w:rsidRDefault="00A57D7A" w:rsidP="00A57D7A">
      <w:pPr>
        <w:rPr>
          <w:rFonts w:ascii="Arial" w:hAnsi="Arial" w:cs="Arial"/>
          <w:b/>
          <w:sz w:val="28"/>
          <w:szCs w:val="28"/>
        </w:rPr>
      </w:pPr>
      <w:r>
        <w:rPr>
          <w:rFonts w:ascii="Arial" w:hAnsi="Arial" w:cs="Arial"/>
          <w:b/>
          <w:sz w:val="28"/>
          <w:szCs w:val="28"/>
        </w:rPr>
        <w:br w:type="page"/>
      </w:r>
    </w:p>
    <w:p w:rsidR="00E30851" w:rsidRPr="00E30851" w:rsidRDefault="00E30851" w:rsidP="00E30851">
      <w:pPr>
        <w:spacing w:after="160" w:line="256" w:lineRule="auto"/>
        <w:ind w:left="360"/>
        <w:jc w:val="center"/>
        <w:rPr>
          <w:rFonts w:ascii="Arial" w:eastAsia="Calibri" w:hAnsi="Arial" w:cs="Arial"/>
          <w:b/>
          <w:sz w:val="28"/>
          <w:szCs w:val="28"/>
        </w:rPr>
      </w:pPr>
      <w:r w:rsidRPr="00E30851">
        <w:rPr>
          <w:rFonts w:ascii="Arial" w:eastAsia="Calibri" w:hAnsi="Arial" w:cs="Arial"/>
          <w:b/>
          <w:sz w:val="28"/>
          <w:szCs w:val="28"/>
        </w:rPr>
        <w:lastRenderedPageBreak/>
        <w:t xml:space="preserve">Maître-Voleur </w:t>
      </w:r>
    </w:p>
    <w:p w:rsidR="00E30851" w:rsidRPr="00E30851" w:rsidRDefault="00E30851" w:rsidP="00451C3E">
      <w:pPr>
        <w:spacing w:after="160" w:line="256" w:lineRule="auto"/>
        <w:ind w:left="360"/>
        <w:jc w:val="center"/>
        <w:rPr>
          <w:rFonts w:ascii="Arial" w:eastAsia="Calibri" w:hAnsi="Arial" w:cs="Arial"/>
          <w:sz w:val="28"/>
          <w:szCs w:val="28"/>
        </w:rPr>
      </w:pPr>
      <w:r w:rsidRPr="00E30851">
        <w:rPr>
          <w:rFonts w:ascii="Arial" w:eastAsia="Calibri" w:hAnsi="Arial" w:cs="Arial"/>
          <w:sz w:val="28"/>
          <w:szCs w:val="28"/>
        </w:rPr>
        <w:t>(Voleur 1</w:t>
      </w:r>
      <w:r w:rsidR="008C6A6C">
        <w:rPr>
          <w:rFonts w:ascii="Arial" w:eastAsia="Calibri" w:hAnsi="Arial" w:cs="Arial"/>
          <w:sz w:val="28"/>
          <w:szCs w:val="28"/>
        </w:rPr>
        <w:t>1</w:t>
      </w:r>
      <w:r w:rsidRPr="00E30851">
        <w:rPr>
          <w:rFonts w:ascii="Arial" w:eastAsia="Calibri" w:hAnsi="Arial" w:cs="Arial"/>
          <w:sz w:val="28"/>
          <w:szCs w:val="28"/>
        </w:rPr>
        <w:t>-20)</w:t>
      </w:r>
    </w:p>
    <w:tbl>
      <w:tblPr>
        <w:tblStyle w:val="Grilledutableau"/>
        <w:tblpPr w:leftFromText="141" w:rightFromText="141" w:vertAnchor="page" w:horzAnchor="margin" w:tblpY="2496"/>
        <w:tblW w:w="9606" w:type="dxa"/>
        <w:tblLayout w:type="fixed"/>
        <w:tblLook w:val="04A0" w:firstRow="1" w:lastRow="0" w:firstColumn="1" w:lastColumn="0" w:noHBand="0" w:noVBand="1"/>
      </w:tblPr>
      <w:tblGrid>
        <w:gridCol w:w="817"/>
        <w:gridCol w:w="2268"/>
        <w:gridCol w:w="567"/>
        <w:gridCol w:w="2410"/>
        <w:gridCol w:w="567"/>
        <w:gridCol w:w="2977"/>
      </w:tblGrid>
      <w:tr w:rsidR="00A57D7A" w:rsidRPr="001C15A5" w:rsidTr="00A57D7A">
        <w:trPr>
          <w:trHeight w:val="251"/>
        </w:trPr>
        <w:tc>
          <w:tcPr>
            <w:tcW w:w="9606" w:type="dxa"/>
            <w:gridSpan w:val="6"/>
          </w:tcPr>
          <w:p w:rsidR="00A57D7A" w:rsidRPr="00524A4D" w:rsidRDefault="00A57D7A" w:rsidP="00A57D7A">
            <w:pPr>
              <w:jc w:val="center"/>
              <w:rPr>
                <w:rFonts w:cs="Times New Roman"/>
                <w:b/>
                <w:sz w:val="28"/>
                <w:szCs w:val="28"/>
              </w:rPr>
            </w:pPr>
            <w:r w:rsidRPr="00524A4D">
              <w:rPr>
                <w:rFonts w:cs="Times New Roman"/>
                <w:b/>
                <w:sz w:val="28"/>
                <w:szCs w:val="28"/>
              </w:rPr>
              <w:t>Brique 1</w:t>
            </w:r>
          </w:p>
        </w:tc>
      </w:tr>
      <w:tr w:rsidR="00A57D7A" w:rsidRPr="001C15A5" w:rsidTr="00A57D7A">
        <w:trPr>
          <w:trHeight w:val="306"/>
        </w:trPr>
        <w:tc>
          <w:tcPr>
            <w:tcW w:w="817" w:type="dxa"/>
          </w:tcPr>
          <w:p w:rsidR="00A57D7A" w:rsidRPr="0013257E" w:rsidRDefault="00A57D7A" w:rsidP="00A57D7A">
            <w:pPr>
              <w:rPr>
                <w:rFonts w:cs="Times New Roman"/>
                <w:i/>
                <w:sz w:val="20"/>
                <w:szCs w:val="20"/>
              </w:rPr>
            </w:pPr>
            <w:r w:rsidRPr="0013257E">
              <w:rPr>
                <w:rFonts w:cs="Times New Roman"/>
                <w:i/>
                <w:sz w:val="20"/>
                <w:szCs w:val="20"/>
              </w:rPr>
              <w:t>Niveau/ titre</w:t>
            </w:r>
          </w:p>
        </w:tc>
        <w:tc>
          <w:tcPr>
            <w:tcW w:w="2268" w:type="dxa"/>
            <w:tcBorders>
              <w:right w:val="single" w:sz="4" w:space="0" w:color="auto"/>
            </w:tcBorders>
            <w:vAlign w:val="center"/>
          </w:tcPr>
          <w:p w:rsidR="00A57D7A" w:rsidRPr="006C1E78" w:rsidRDefault="00A57D7A" w:rsidP="00A57D7A">
            <w:pPr>
              <w:jc w:val="center"/>
              <w:rPr>
                <w:rFonts w:cs="Times New Roman"/>
                <w:b/>
                <w:sz w:val="20"/>
                <w:szCs w:val="20"/>
              </w:rPr>
            </w:pPr>
            <w:r w:rsidRPr="00A31A2C">
              <w:rPr>
                <w:rFonts w:cs="Times New Roman"/>
                <w:b/>
                <w:sz w:val="20"/>
                <w:szCs w:val="20"/>
              </w:rPr>
              <w:t xml:space="preserve">La Nuisance des mages (piège) </w:t>
            </w:r>
          </w:p>
        </w:tc>
        <w:tc>
          <w:tcPr>
            <w:tcW w:w="567" w:type="dxa"/>
            <w:tcBorders>
              <w:top w:val="single" w:sz="4" w:space="0" w:color="auto"/>
              <w:left w:val="single" w:sz="4" w:space="0" w:color="auto"/>
              <w:bottom w:val="nil"/>
              <w:right w:val="single" w:sz="4" w:space="0" w:color="auto"/>
            </w:tcBorders>
            <w:vAlign w:val="center"/>
          </w:tcPr>
          <w:p w:rsidR="00A57D7A" w:rsidRPr="006C1E78" w:rsidRDefault="00A57D7A" w:rsidP="00A57D7A">
            <w:pPr>
              <w:jc w:val="center"/>
              <w:rPr>
                <w:rFonts w:cs="Times New Roman"/>
                <w:b/>
                <w:sz w:val="20"/>
                <w:szCs w:val="20"/>
              </w:rPr>
            </w:pPr>
          </w:p>
        </w:tc>
        <w:tc>
          <w:tcPr>
            <w:tcW w:w="2410" w:type="dxa"/>
            <w:tcBorders>
              <w:left w:val="single" w:sz="4" w:space="0" w:color="auto"/>
              <w:right w:val="single" w:sz="4" w:space="0" w:color="auto"/>
            </w:tcBorders>
            <w:vAlign w:val="center"/>
          </w:tcPr>
          <w:p w:rsidR="00A57D7A" w:rsidRPr="006C1E78" w:rsidRDefault="00A57D7A" w:rsidP="00A57D7A">
            <w:pPr>
              <w:jc w:val="center"/>
              <w:rPr>
                <w:rFonts w:cs="Times New Roman"/>
                <w:b/>
                <w:sz w:val="20"/>
                <w:szCs w:val="20"/>
              </w:rPr>
            </w:pPr>
            <w:r w:rsidRPr="00A31A2C">
              <w:rPr>
                <w:rFonts w:cs="Times New Roman"/>
                <w:b/>
                <w:sz w:val="20"/>
                <w:szCs w:val="20"/>
              </w:rPr>
              <w:t xml:space="preserve">La taupe (piège) </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A57D7A">
            <w:pPr>
              <w:jc w:val="center"/>
              <w:rPr>
                <w:rFonts w:cs="Times New Roman"/>
                <w:sz w:val="20"/>
                <w:szCs w:val="20"/>
              </w:rPr>
            </w:pPr>
          </w:p>
        </w:tc>
        <w:tc>
          <w:tcPr>
            <w:tcW w:w="2977" w:type="dxa"/>
            <w:tcBorders>
              <w:left w:val="single" w:sz="4" w:space="0" w:color="auto"/>
            </w:tcBorders>
            <w:vAlign w:val="center"/>
          </w:tcPr>
          <w:p w:rsidR="00A57D7A" w:rsidRPr="001C15A5" w:rsidRDefault="00A57D7A" w:rsidP="00A57D7A">
            <w:pPr>
              <w:jc w:val="center"/>
              <w:rPr>
                <w:rFonts w:cs="Times New Roman"/>
                <w:b/>
                <w:sz w:val="20"/>
                <w:szCs w:val="20"/>
              </w:rPr>
            </w:pPr>
            <w:r>
              <w:rPr>
                <w:rFonts w:cs="Times New Roman"/>
                <w:b/>
                <w:sz w:val="20"/>
                <w:szCs w:val="20"/>
              </w:rPr>
              <w:t xml:space="preserve">Le Démineur </w:t>
            </w:r>
          </w:p>
        </w:tc>
      </w:tr>
      <w:tr w:rsidR="00A57D7A" w:rsidRPr="001C15A5" w:rsidTr="00A57D7A">
        <w:trPr>
          <w:trHeight w:hRule="exact" w:val="540"/>
        </w:trPr>
        <w:tc>
          <w:tcPr>
            <w:tcW w:w="817" w:type="dxa"/>
          </w:tcPr>
          <w:p w:rsidR="00A57D7A" w:rsidRPr="00A31A2C" w:rsidRDefault="00A57D7A" w:rsidP="00A57D7A">
            <w:pPr>
              <w:jc w:val="center"/>
              <w:rPr>
                <w:rFonts w:cs="Times New Roman"/>
                <w:sz w:val="20"/>
                <w:szCs w:val="20"/>
              </w:rPr>
            </w:pPr>
            <w:r w:rsidRPr="00A31A2C">
              <w:rPr>
                <w:rFonts w:cs="Times New Roman"/>
                <w:sz w:val="20"/>
                <w:szCs w:val="20"/>
              </w:rPr>
              <w:t>1</w:t>
            </w:r>
          </w:p>
        </w:tc>
        <w:tc>
          <w:tcPr>
            <w:tcW w:w="2268" w:type="dxa"/>
            <w:tcBorders>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1 de dégât, siphon de magie N1, muet (1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1 de dégât , Surdité (5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p>
        </w:tc>
        <w:tc>
          <w:tcPr>
            <w:tcW w:w="2977" w:type="dxa"/>
            <w:tcBorders>
              <w:lef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Crochetage de serrure N1, + 1 PV</w:t>
            </w:r>
          </w:p>
        </w:tc>
      </w:tr>
      <w:tr w:rsidR="00A57D7A" w:rsidRPr="001C15A5" w:rsidTr="00A57D7A">
        <w:trPr>
          <w:trHeight w:val="251"/>
        </w:trPr>
        <w:tc>
          <w:tcPr>
            <w:tcW w:w="817" w:type="dxa"/>
          </w:tcPr>
          <w:p w:rsidR="00A57D7A" w:rsidRPr="00A31A2C" w:rsidRDefault="00A57D7A" w:rsidP="00A57D7A">
            <w:pPr>
              <w:jc w:val="center"/>
              <w:rPr>
                <w:rFonts w:cs="Times New Roman"/>
                <w:sz w:val="20"/>
                <w:szCs w:val="20"/>
              </w:rPr>
            </w:pPr>
            <w:r w:rsidRPr="00A31A2C">
              <w:rPr>
                <w:rFonts w:cs="Times New Roman"/>
                <w:sz w:val="20"/>
                <w:szCs w:val="20"/>
              </w:rPr>
              <w:t>2</w:t>
            </w:r>
          </w:p>
        </w:tc>
        <w:tc>
          <w:tcPr>
            <w:tcW w:w="2268" w:type="dxa"/>
            <w:tcBorders>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2 de dégât, Aveuglement (2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OU</w:t>
            </w:r>
          </w:p>
        </w:tc>
        <w:tc>
          <w:tcPr>
            <w:tcW w:w="2410" w:type="dxa"/>
            <w:tcBorders>
              <w:left w:val="single" w:sz="4" w:space="0" w:color="auto"/>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2 de dégât, Muet (5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OU</w:t>
            </w:r>
          </w:p>
        </w:tc>
        <w:tc>
          <w:tcPr>
            <w:tcW w:w="2977" w:type="dxa"/>
            <w:tcBorders>
              <w:lef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Crochetage de serrure N2, + 1 PV</w:t>
            </w:r>
          </w:p>
        </w:tc>
      </w:tr>
      <w:tr w:rsidR="00A57D7A" w:rsidRPr="001C15A5" w:rsidTr="00A57D7A">
        <w:trPr>
          <w:trHeight w:val="251"/>
        </w:trPr>
        <w:tc>
          <w:tcPr>
            <w:tcW w:w="817" w:type="dxa"/>
          </w:tcPr>
          <w:p w:rsidR="00A57D7A" w:rsidRPr="00A31A2C" w:rsidRDefault="00A57D7A" w:rsidP="00A57D7A">
            <w:pPr>
              <w:jc w:val="center"/>
              <w:rPr>
                <w:rFonts w:cs="Times New Roman"/>
                <w:sz w:val="20"/>
                <w:szCs w:val="20"/>
              </w:rPr>
            </w:pPr>
            <w:r w:rsidRPr="00A31A2C">
              <w:rPr>
                <w:rFonts w:cs="Times New Roman"/>
                <w:sz w:val="20"/>
                <w:szCs w:val="20"/>
              </w:rPr>
              <w:t>3</w:t>
            </w:r>
          </w:p>
        </w:tc>
        <w:tc>
          <w:tcPr>
            <w:tcW w:w="2268" w:type="dxa"/>
            <w:tcBorders>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2 de dégât, siphon de magie N2,  muet (2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 xml:space="preserve">2 de dégât, </w:t>
            </w:r>
            <w:r w:rsidRPr="00A31A2C">
              <w:rPr>
                <w:rFonts w:cs="Times New Roman"/>
                <w:sz w:val="20"/>
                <w:szCs w:val="20"/>
              </w:rPr>
              <w:br/>
              <w:t>Aveuglement (2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p>
        </w:tc>
        <w:tc>
          <w:tcPr>
            <w:tcW w:w="2977" w:type="dxa"/>
            <w:tcBorders>
              <w:lef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Crochetage de serrure N3, + 1 PV</w:t>
            </w:r>
          </w:p>
        </w:tc>
      </w:tr>
      <w:tr w:rsidR="00A57D7A" w:rsidRPr="001C15A5" w:rsidTr="00A57D7A">
        <w:trPr>
          <w:trHeight w:val="251"/>
        </w:trPr>
        <w:tc>
          <w:tcPr>
            <w:tcW w:w="817" w:type="dxa"/>
          </w:tcPr>
          <w:p w:rsidR="00A57D7A" w:rsidRPr="00A31A2C" w:rsidRDefault="00A57D7A" w:rsidP="00A57D7A">
            <w:pPr>
              <w:jc w:val="center"/>
              <w:rPr>
                <w:rFonts w:cs="Times New Roman"/>
                <w:sz w:val="20"/>
                <w:szCs w:val="20"/>
              </w:rPr>
            </w:pPr>
            <w:r w:rsidRPr="00A31A2C">
              <w:rPr>
                <w:rFonts w:cs="Times New Roman"/>
                <w:sz w:val="20"/>
                <w:szCs w:val="20"/>
              </w:rPr>
              <w:t>4</w:t>
            </w:r>
          </w:p>
        </w:tc>
        <w:tc>
          <w:tcPr>
            <w:tcW w:w="2268" w:type="dxa"/>
            <w:tcBorders>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3 de dégât,</w:t>
            </w:r>
            <w:r w:rsidRPr="00A31A2C">
              <w:rPr>
                <w:rFonts w:cs="Times New Roman"/>
                <w:sz w:val="20"/>
                <w:szCs w:val="20"/>
              </w:rPr>
              <w:br/>
              <w:t>Bégaiement (10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3 de dégât, Blessure grave au bras (5 min)</w:t>
            </w:r>
          </w:p>
        </w:tc>
        <w:tc>
          <w:tcPr>
            <w:tcW w:w="567" w:type="dxa"/>
            <w:tcBorders>
              <w:top w:val="nil"/>
              <w:left w:val="single" w:sz="4" w:space="0" w:color="auto"/>
              <w:bottom w:val="nil"/>
              <w:right w:val="single" w:sz="4" w:space="0" w:color="auto"/>
            </w:tcBorders>
          </w:tcPr>
          <w:p w:rsidR="00A57D7A" w:rsidRPr="00A31A2C" w:rsidRDefault="00A57D7A" w:rsidP="00A57D7A">
            <w:pPr>
              <w:rPr>
                <w:rFonts w:cs="Times New Roman"/>
                <w:sz w:val="20"/>
                <w:szCs w:val="20"/>
              </w:rPr>
            </w:pPr>
          </w:p>
        </w:tc>
        <w:tc>
          <w:tcPr>
            <w:tcW w:w="2977" w:type="dxa"/>
            <w:tcBorders>
              <w:lef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Crochetage de serrure N4, + 1 PV</w:t>
            </w:r>
          </w:p>
        </w:tc>
      </w:tr>
      <w:tr w:rsidR="00A57D7A" w:rsidRPr="001C15A5" w:rsidTr="00A57D7A">
        <w:trPr>
          <w:trHeight w:val="240"/>
        </w:trPr>
        <w:tc>
          <w:tcPr>
            <w:tcW w:w="817" w:type="dxa"/>
          </w:tcPr>
          <w:p w:rsidR="00A57D7A" w:rsidRPr="00A31A2C" w:rsidRDefault="00A57D7A" w:rsidP="00A57D7A">
            <w:pPr>
              <w:jc w:val="center"/>
              <w:rPr>
                <w:rFonts w:cs="Times New Roman"/>
                <w:sz w:val="20"/>
                <w:szCs w:val="20"/>
              </w:rPr>
            </w:pPr>
            <w:r w:rsidRPr="00A31A2C">
              <w:rPr>
                <w:rFonts w:cs="Times New Roman"/>
                <w:sz w:val="20"/>
                <w:szCs w:val="20"/>
              </w:rPr>
              <w:t>5</w:t>
            </w:r>
          </w:p>
        </w:tc>
        <w:tc>
          <w:tcPr>
            <w:tcW w:w="2268" w:type="dxa"/>
            <w:tcBorders>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3 de dégât, siphon de magie N3, muet (5 min)</w:t>
            </w:r>
          </w:p>
        </w:tc>
        <w:tc>
          <w:tcPr>
            <w:tcW w:w="567" w:type="dxa"/>
            <w:tcBorders>
              <w:top w:val="nil"/>
              <w:left w:val="single" w:sz="4" w:space="0" w:color="auto"/>
              <w:bottom w:val="single" w:sz="4" w:space="0" w:color="auto"/>
              <w:right w:val="single" w:sz="4" w:space="0" w:color="auto"/>
            </w:tcBorders>
          </w:tcPr>
          <w:p w:rsidR="00A57D7A" w:rsidRPr="00A31A2C"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 xml:space="preserve">3 de dégât, </w:t>
            </w:r>
            <w:r>
              <w:rPr>
                <w:rFonts w:cs="Times New Roman"/>
                <w:sz w:val="20"/>
                <w:szCs w:val="20"/>
              </w:rPr>
              <w:br/>
            </w:r>
            <w:r w:rsidRPr="00A31A2C">
              <w:rPr>
                <w:rFonts w:cs="Times New Roman"/>
                <w:sz w:val="20"/>
                <w:szCs w:val="20"/>
              </w:rPr>
              <w:t>Assommer (5 min)</w:t>
            </w:r>
          </w:p>
        </w:tc>
        <w:tc>
          <w:tcPr>
            <w:tcW w:w="567" w:type="dxa"/>
            <w:tcBorders>
              <w:top w:val="nil"/>
              <w:left w:val="single" w:sz="4" w:space="0" w:color="auto"/>
              <w:bottom w:val="single" w:sz="4" w:space="0" w:color="auto"/>
              <w:right w:val="single" w:sz="4" w:space="0" w:color="auto"/>
            </w:tcBorders>
          </w:tcPr>
          <w:p w:rsidR="00A57D7A" w:rsidRPr="00A31A2C" w:rsidRDefault="00A57D7A" w:rsidP="00A57D7A">
            <w:pPr>
              <w:rPr>
                <w:rFonts w:cs="Times New Roman"/>
                <w:sz w:val="20"/>
                <w:szCs w:val="20"/>
              </w:rPr>
            </w:pPr>
          </w:p>
        </w:tc>
        <w:tc>
          <w:tcPr>
            <w:tcW w:w="2977" w:type="dxa"/>
            <w:tcBorders>
              <w:left w:val="single" w:sz="4" w:space="0" w:color="auto"/>
            </w:tcBorders>
          </w:tcPr>
          <w:p w:rsidR="00A57D7A" w:rsidRPr="00A31A2C" w:rsidRDefault="00A57D7A" w:rsidP="00A57D7A">
            <w:pPr>
              <w:rPr>
                <w:rFonts w:cs="Times New Roman"/>
                <w:sz w:val="20"/>
                <w:szCs w:val="20"/>
              </w:rPr>
            </w:pPr>
            <w:r w:rsidRPr="00A31A2C">
              <w:rPr>
                <w:rFonts w:cs="Times New Roman"/>
                <w:sz w:val="20"/>
                <w:szCs w:val="20"/>
              </w:rPr>
              <w:t>Crochetage de serrure N5,  Venge mort N2</w:t>
            </w:r>
          </w:p>
        </w:tc>
      </w:tr>
      <w:tr w:rsidR="00A57D7A" w:rsidRPr="001C15A5" w:rsidTr="00A57D7A">
        <w:trPr>
          <w:trHeight w:val="251"/>
        </w:trPr>
        <w:tc>
          <w:tcPr>
            <w:tcW w:w="9606" w:type="dxa"/>
            <w:gridSpan w:val="6"/>
          </w:tcPr>
          <w:p w:rsidR="00A57D7A" w:rsidRPr="00524A4D" w:rsidRDefault="00A57D7A" w:rsidP="00A57D7A">
            <w:pPr>
              <w:jc w:val="center"/>
              <w:rPr>
                <w:rFonts w:cs="Times New Roman"/>
                <w:b/>
                <w:sz w:val="28"/>
                <w:szCs w:val="28"/>
              </w:rPr>
            </w:pPr>
            <w:r>
              <w:rPr>
                <w:rFonts w:cs="Times New Roman"/>
                <w:b/>
                <w:sz w:val="28"/>
                <w:szCs w:val="28"/>
              </w:rPr>
              <w:t>Brique 2</w:t>
            </w:r>
          </w:p>
        </w:tc>
      </w:tr>
      <w:tr w:rsidR="00A57D7A" w:rsidRPr="001C15A5" w:rsidTr="00A57D7A">
        <w:trPr>
          <w:trHeight w:val="306"/>
        </w:trPr>
        <w:tc>
          <w:tcPr>
            <w:tcW w:w="817" w:type="dxa"/>
          </w:tcPr>
          <w:p w:rsidR="00A57D7A" w:rsidRPr="001C15A5" w:rsidRDefault="00A57D7A" w:rsidP="00A57D7A">
            <w:pPr>
              <w:jc w:val="center"/>
              <w:rPr>
                <w:rFonts w:cs="Times New Roman"/>
                <w:sz w:val="20"/>
                <w:szCs w:val="20"/>
              </w:rPr>
            </w:pPr>
          </w:p>
        </w:tc>
        <w:tc>
          <w:tcPr>
            <w:tcW w:w="2268" w:type="dxa"/>
            <w:tcBorders>
              <w:right w:val="single" w:sz="4" w:space="0" w:color="auto"/>
            </w:tcBorders>
            <w:vAlign w:val="center"/>
          </w:tcPr>
          <w:p w:rsidR="00A57D7A" w:rsidRDefault="00A57D7A" w:rsidP="00A57D7A">
            <w:pPr>
              <w:jc w:val="center"/>
              <w:rPr>
                <w:rFonts w:cs="Times New Roman"/>
                <w:b/>
                <w:sz w:val="20"/>
                <w:szCs w:val="20"/>
              </w:rPr>
            </w:pPr>
            <w:r>
              <w:rPr>
                <w:rFonts w:cs="Times New Roman"/>
                <w:b/>
                <w:sz w:val="20"/>
                <w:szCs w:val="20"/>
              </w:rPr>
              <w:t>***Le Maître Démineur</w:t>
            </w:r>
          </w:p>
          <w:p w:rsidR="00A57D7A" w:rsidRPr="006C1E78" w:rsidRDefault="00A57D7A" w:rsidP="00A57D7A">
            <w:pPr>
              <w:rPr>
                <w:rFonts w:cs="Times New Roman"/>
                <w:b/>
                <w:sz w:val="20"/>
                <w:szCs w:val="20"/>
              </w:rPr>
            </w:pPr>
            <w:r>
              <w:rPr>
                <w:rFonts w:cs="Times New Roman"/>
                <w:b/>
                <w:sz w:val="20"/>
                <w:szCs w:val="20"/>
              </w:rPr>
              <w:t>(Brique 1 Le Démineur obligatoire)</w:t>
            </w:r>
          </w:p>
        </w:tc>
        <w:tc>
          <w:tcPr>
            <w:tcW w:w="567" w:type="dxa"/>
            <w:tcBorders>
              <w:top w:val="single" w:sz="4" w:space="0" w:color="auto"/>
              <w:left w:val="single" w:sz="4" w:space="0" w:color="auto"/>
              <w:bottom w:val="nil"/>
              <w:right w:val="single" w:sz="4" w:space="0" w:color="auto"/>
            </w:tcBorders>
            <w:vAlign w:val="center"/>
          </w:tcPr>
          <w:p w:rsidR="00A57D7A" w:rsidRPr="006C1E78" w:rsidRDefault="00A57D7A" w:rsidP="00A57D7A">
            <w:pPr>
              <w:jc w:val="center"/>
              <w:rPr>
                <w:rFonts w:cs="Times New Roman"/>
                <w:b/>
                <w:sz w:val="20"/>
                <w:szCs w:val="20"/>
              </w:rPr>
            </w:pPr>
          </w:p>
        </w:tc>
        <w:tc>
          <w:tcPr>
            <w:tcW w:w="2410" w:type="dxa"/>
            <w:tcBorders>
              <w:left w:val="single" w:sz="4" w:space="0" w:color="auto"/>
              <w:right w:val="single" w:sz="4" w:space="0" w:color="auto"/>
            </w:tcBorders>
            <w:vAlign w:val="center"/>
          </w:tcPr>
          <w:p w:rsidR="00A57D7A" w:rsidRPr="006C1E78" w:rsidRDefault="00A57D7A" w:rsidP="00A57D7A">
            <w:pPr>
              <w:jc w:val="center"/>
              <w:rPr>
                <w:rFonts w:cs="Times New Roman"/>
                <w:b/>
                <w:sz w:val="20"/>
                <w:szCs w:val="20"/>
              </w:rPr>
            </w:pPr>
            <w:r w:rsidRPr="00873723">
              <w:rPr>
                <w:rFonts w:cs="Times New Roman"/>
                <w:b/>
                <w:sz w:val="20"/>
                <w:szCs w:val="20"/>
              </w:rPr>
              <w:t>La plaie des mages (piège)</w:t>
            </w:r>
            <w:r w:rsidRPr="00061829">
              <w:rPr>
                <w:rFonts w:cs="Times New Roman"/>
                <w:b/>
                <w:sz w:val="20"/>
                <w:szCs w:val="20"/>
              </w:rPr>
              <w:t xml:space="preserve">(Brique 1 </w:t>
            </w:r>
            <w:r>
              <w:t xml:space="preserve"> </w:t>
            </w:r>
            <w:r w:rsidRPr="00061829">
              <w:rPr>
                <w:rFonts w:cs="Times New Roman"/>
                <w:b/>
                <w:sz w:val="20"/>
                <w:szCs w:val="20"/>
              </w:rPr>
              <w:t>La Nuisance des mages obligatoire)</w:t>
            </w:r>
          </w:p>
        </w:tc>
        <w:tc>
          <w:tcPr>
            <w:tcW w:w="567" w:type="dxa"/>
            <w:tcBorders>
              <w:top w:val="single" w:sz="4" w:space="0" w:color="auto"/>
              <w:left w:val="single" w:sz="4" w:space="0" w:color="auto"/>
              <w:bottom w:val="nil"/>
              <w:right w:val="single" w:sz="4" w:space="0" w:color="auto"/>
            </w:tcBorders>
            <w:vAlign w:val="center"/>
          </w:tcPr>
          <w:p w:rsidR="00A57D7A" w:rsidRPr="001C15A5" w:rsidRDefault="00A57D7A" w:rsidP="00A57D7A">
            <w:pPr>
              <w:jc w:val="center"/>
              <w:rPr>
                <w:rFonts w:cs="Times New Roman"/>
                <w:sz w:val="20"/>
                <w:szCs w:val="20"/>
              </w:rPr>
            </w:pPr>
          </w:p>
        </w:tc>
        <w:tc>
          <w:tcPr>
            <w:tcW w:w="2977" w:type="dxa"/>
            <w:tcBorders>
              <w:left w:val="single" w:sz="4" w:space="0" w:color="auto"/>
            </w:tcBorders>
            <w:vAlign w:val="center"/>
          </w:tcPr>
          <w:p w:rsidR="00A57D7A" w:rsidRPr="001C15A5" w:rsidRDefault="00A57D7A" w:rsidP="00A57D7A">
            <w:pPr>
              <w:jc w:val="center"/>
              <w:rPr>
                <w:rFonts w:cs="Times New Roman"/>
                <w:b/>
                <w:sz w:val="20"/>
                <w:szCs w:val="20"/>
              </w:rPr>
            </w:pPr>
            <w:r w:rsidRPr="00873723">
              <w:rPr>
                <w:rFonts w:cs="Times New Roman"/>
                <w:b/>
                <w:sz w:val="20"/>
                <w:szCs w:val="20"/>
              </w:rPr>
              <w:t>Kaboom (piège)</w:t>
            </w:r>
          </w:p>
        </w:tc>
      </w:tr>
      <w:tr w:rsidR="00A57D7A" w:rsidRPr="001C15A5" w:rsidTr="00A57D7A">
        <w:trPr>
          <w:trHeight w:hRule="exact" w:val="531"/>
        </w:trPr>
        <w:tc>
          <w:tcPr>
            <w:tcW w:w="817" w:type="dxa"/>
          </w:tcPr>
          <w:p w:rsidR="00A57D7A" w:rsidRPr="001C15A5" w:rsidRDefault="00A57D7A" w:rsidP="00A57D7A">
            <w:pPr>
              <w:jc w:val="center"/>
              <w:rPr>
                <w:rFonts w:cs="Times New Roman"/>
                <w:sz w:val="20"/>
                <w:szCs w:val="20"/>
              </w:rPr>
            </w:pPr>
            <w:r w:rsidRPr="001C15A5">
              <w:rPr>
                <w:rFonts w:cs="Times New Roman"/>
                <w:sz w:val="20"/>
                <w:szCs w:val="20"/>
              </w:rPr>
              <w:t>1</w:t>
            </w:r>
          </w:p>
        </w:tc>
        <w:tc>
          <w:tcPr>
            <w:tcW w:w="2268" w:type="dxa"/>
            <w:tcBorders>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Crochetage de serrure N6, + 1 PV</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4 de dégât , Carence de magie (1 heure)</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p>
        </w:tc>
        <w:tc>
          <w:tcPr>
            <w:tcW w:w="2977" w:type="dxa"/>
            <w:tcBorders>
              <w:lef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4 de dégât, Répulsion (de masse) (1 mètres), surdité (10 min)</w:t>
            </w:r>
          </w:p>
        </w:tc>
      </w:tr>
      <w:tr w:rsidR="00A57D7A" w:rsidRPr="001C15A5" w:rsidTr="00A57D7A">
        <w:trPr>
          <w:trHeight w:val="251"/>
        </w:trPr>
        <w:tc>
          <w:tcPr>
            <w:tcW w:w="817" w:type="dxa"/>
          </w:tcPr>
          <w:p w:rsidR="00A57D7A" w:rsidRPr="001C15A5" w:rsidRDefault="00A57D7A" w:rsidP="00A57D7A">
            <w:pPr>
              <w:jc w:val="center"/>
              <w:rPr>
                <w:rFonts w:cs="Times New Roman"/>
                <w:sz w:val="20"/>
                <w:szCs w:val="20"/>
              </w:rPr>
            </w:pPr>
            <w:r w:rsidRPr="001C15A5">
              <w:rPr>
                <w:rFonts w:cs="Times New Roman"/>
                <w:sz w:val="20"/>
                <w:szCs w:val="20"/>
              </w:rPr>
              <w:t>2</w:t>
            </w:r>
          </w:p>
        </w:tc>
        <w:tc>
          <w:tcPr>
            <w:tcW w:w="2268" w:type="dxa"/>
            <w:tcBorders>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Crochetage de serrure N7, + 1 PV</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OU</w:t>
            </w:r>
          </w:p>
        </w:tc>
        <w:tc>
          <w:tcPr>
            <w:tcW w:w="2410" w:type="dxa"/>
            <w:tcBorders>
              <w:left w:val="single" w:sz="4" w:space="0" w:color="auto"/>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4 de dégât , Siphon de magie N4, Muet (15 min)</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OU</w:t>
            </w:r>
          </w:p>
        </w:tc>
        <w:tc>
          <w:tcPr>
            <w:tcW w:w="2977" w:type="dxa"/>
            <w:tcBorders>
              <w:lef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4 de dégât, Répulsion (de masse) (1 mètres), étourdissement et déséquilibre (5 min)</w:t>
            </w:r>
          </w:p>
        </w:tc>
      </w:tr>
      <w:tr w:rsidR="00A57D7A" w:rsidRPr="001C15A5" w:rsidTr="00A57D7A">
        <w:trPr>
          <w:trHeight w:val="251"/>
        </w:trPr>
        <w:tc>
          <w:tcPr>
            <w:tcW w:w="817" w:type="dxa"/>
          </w:tcPr>
          <w:p w:rsidR="00A57D7A" w:rsidRPr="001C15A5" w:rsidRDefault="00A57D7A" w:rsidP="00A57D7A">
            <w:pPr>
              <w:jc w:val="center"/>
              <w:rPr>
                <w:rFonts w:cs="Times New Roman"/>
                <w:sz w:val="20"/>
                <w:szCs w:val="20"/>
              </w:rPr>
            </w:pPr>
            <w:r w:rsidRPr="001C15A5">
              <w:rPr>
                <w:rFonts w:cs="Times New Roman"/>
                <w:sz w:val="20"/>
                <w:szCs w:val="20"/>
              </w:rPr>
              <w:t>3</w:t>
            </w:r>
          </w:p>
        </w:tc>
        <w:tc>
          <w:tcPr>
            <w:tcW w:w="2268" w:type="dxa"/>
            <w:tcBorders>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Crochetage de serrure N8, + 1 PV</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5 de dégât , Bégaiement (30 min)</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p>
        </w:tc>
        <w:tc>
          <w:tcPr>
            <w:tcW w:w="2977" w:type="dxa"/>
            <w:tcBorders>
              <w:lef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5 de dégât, Répulsion (de masse) (2 mètres), Blessure grave à 1 bras (10 min)</w:t>
            </w:r>
          </w:p>
        </w:tc>
      </w:tr>
      <w:tr w:rsidR="00A57D7A" w:rsidRPr="001C15A5" w:rsidTr="00A57D7A">
        <w:trPr>
          <w:trHeight w:val="251"/>
        </w:trPr>
        <w:tc>
          <w:tcPr>
            <w:tcW w:w="817" w:type="dxa"/>
          </w:tcPr>
          <w:p w:rsidR="00A57D7A" w:rsidRPr="001C15A5" w:rsidRDefault="00A57D7A" w:rsidP="00A57D7A">
            <w:pPr>
              <w:jc w:val="center"/>
              <w:rPr>
                <w:rFonts w:cs="Times New Roman"/>
                <w:sz w:val="20"/>
                <w:szCs w:val="20"/>
              </w:rPr>
            </w:pPr>
            <w:r w:rsidRPr="001C15A5">
              <w:rPr>
                <w:rFonts w:cs="Times New Roman"/>
                <w:sz w:val="20"/>
                <w:szCs w:val="20"/>
              </w:rPr>
              <w:t>4</w:t>
            </w:r>
          </w:p>
        </w:tc>
        <w:tc>
          <w:tcPr>
            <w:tcW w:w="2268" w:type="dxa"/>
            <w:tcBorders>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Crochetage de serrure N9, + 1 PV</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5 de dégât , Siphon de magie N5, Muet (30 min)</w:t>
            </w:r>
          </w:p>
        </w:tc>
        <w:tc>
          <w:tcPr>
            <w:tcW w:w="567" w:type="dxa"/>
            <w:tcBorders>
              <w:top w:val="nil"/>
              <w:left w:val="single" w:sz="4" w:space="0" w:color="auto"/>
              <w:bottom w:val="nil"/>
              <w:right w:val="single" w:sz="4" w:space="0" w:color="auto"/>
            </w:tcBorders>
          </w:tcPr>
          <w:p w:rsidR="00A57D7A" w:rsidRPr="007F341A" w:rsidRDefault="00A57D7A" w:rsidP="00A57D7A">
            <w:pPr>
              <w:rPr>
                <w:rFonts w:cs="Times New Roman"/>
                <w:sz w:val="20"/>
                <w:szCs w:val="20"/>
              </w:rPr>
            </w:pPr>
          </w:p>
        </w:tc>
        <w:tc>
          <w:tcPr>
            <w:tcW w:w="2977" w:type="dxa"/>
            <w:tcBorders>
              <w:lef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5 de dégât, Répulsion (de masse) (2 mètres), Boiteux (10 min)</w:t>
            </w:r>
          </w:p>
        </w:tc>
      </w:tr>
      <w:tr w:rsidR="00A57D7A" w:rsidRPr="001C15A5" w:rsidTr="00A57D7A">
        <w:trPr>
          <w:trHeight w:val="240"/>
        </w:trPr>
        <w:tc>
          <w:tcPr>
            <w:tcW w:w="817" w:type="dxa"/>
          </w:tcPr>
          <w:p w:rsidR="00A57D7A" w:rsidRPr="001C15A5" w:rsidRDefault="00A57D7A" w:rsidP="00A57D7A">
            <w:pPr>
              <w:jc w:val="center"/>
              <w:rPr>
                <w:rFonts w:cs="Times New Roman"/>
                <w:sz w:val="20"/>
                <w:szCs w:val="20"/>
              </w:rPr>
            </w:pPr>
            <w:r w:rsidRPr="001C15A5">
              <w:rPr>
                <w:rFonts w:cs="Times New Roman"/>
                <w:sz w:val="20"/>
                <w:szCs w:val="20"/>
              </w:rPr>
              <w:t>5</w:t>
            </w:r>
          </w:p>
        </w:tc>
        <w:tc>
          <w:tcPr>
            <w:tcW w:w="2268" w:type="dxa"/>
            <w:tcBorders>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Crochetage de serrure N10, Fouille N2</w:t>
            </w:r>
          </w:p>
        </w:tc>
        <w:tc>
          <w:tcPr>
            <w:tcW w:w="567" w:type="dxa"/>
            <w:tcBorders>
              <w:top w:val="nil"/>
              <w:left w:val="single" w:sz="4" w:space="0" w:color="auto"/>
              <w:bottom w:val="single" w:sz="4" w:space="0" w:color="auto"/>
              <w:right w:val="single" w:sz="4" w:space="0" w:color="auto"/>
            </w:tcBorders>
          </w:tcPr>
          <w:p w:rsidR="00A57D7A" w:rsidRPr="007F341A" w:rsidRDefault="00A57D7A" w:rsidP="00A57D7A">
            <w:pPr>
              <w:rPr>
                <w:rFonts w:cs="Times New Roman"/>
                <w:sz w:val="20"/>
                <w:szCs w:val="20"/>
              </w:rPr>
            </w:pPr>
          </w:p>
        </w:tc>
        <w:tc>
          <w:tcPr>
            <w:tcW w:w="2410" w:type="dxa"/>
            <w:tcBorders>
              <w:left w:val="single" w:sz="4" w:space="0" w:color="auto"/>
              <w:righ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6 de dégât , Paralysie de verre (5 min), Aveuglement (5 min)</w:t>
            </w:r>
          </w:p>
        </w:tc>
        <w:tc>
          <w:tcPr>
            <w:tcW w:w="567" w:type="dxa"/>
            <w:tcBorders>
              <w:top w:val="nil"/>
              <w:left w:val="single" w:sz="4" w:space="0" w:color="auto"/>
              <w:bottom w:val="single" w:sz="4" w:space="0" w:color="auto"/>
              <w:right w:val="single" w:sz="4" w:space="0" w:color="auto"/>
            </w:tcBorders>
          </w:tcPr>
          <w:p w:rsidR="00A57D7A" w:rsidRPr="007F341A" w:rsidRDefault="00A57D7A" w:rsidP="00A57D7A">
            <w:pPr>
              <w:rPr>
                <w:rFonts w:cs="Times New Roman"/>
                <w:sz w:val="20"/>
                <w:szCs w:val="20"/>
              </w:rPr>
            </w:pPr>
          </w:p>
        </w:tc>
        <w:tc>
          <w:tcPr>
            <w:tcW w:w="2977" w:type="dxa"/>
            <w:tcBorders>
              <w:left w:val="single" w:sz="4" w:space="0" w:color="auto"/>
            </w:tcBorders>
          </w:tcPr>
          <w:p w:rsidR="00A57D7A" w:rsidRPr="007F341A" w:rsidRDefault="00A57D7A" w:rsidP="00A57D7A">
            <w:pPr>
              <w:rPr>
                <w:rFonts w:cs="Times New Roman"/>
                <w:sz w:val="20"/>
                <w:szCs w:val="20"/>
              </w:rPr>
            </w:pPr>
            <w:r w:rsidRPr="007F341A">
              <w:rPr>
                <w:rFonts w:cs="Times New Roman"/>
                <w:sz w:val="20"/>
                <w:szCs w:val="20"/>
              </w:rPr>
              <w:t>6 de dégât, Répulsion (de masse) (3 mètres), Assommé (5 min)</w:t>
            </w:r>
          </w:p>
        </w:tc>
      </w:tr>
    </w:tbl>
    <w:p w:rsidR="00E30851" w:rsidRDefault="007F341A" w:rsidP="007F341A">
      <w:pPr>
        <w:rPr>
          <w:rFonts w:ascii="Arial" w:hAnsi="Arial" w:cs="Arial"/>
          <w:b/>
          <w:sz w:val="28"/>
          <w:szCs w:val="28"/>
        </w:rPr>
      </w:pPr>
      <w:r>
        <w:rPr>
          <w:rFonts w:cs="Times New Roman"/>
          <w:b/>
          <w:sz w:val="20"/>
          <w:szCs w:val="20"/>
        </w:rPr>
        <w:t>***(S’</w:t>
      </w:r>
      <w:r w:rsidRPr="00873723">
        <w:rPr>
          <w:rFonts w:cs="Times New Roman"/>
          <w:b/>
          <w:sz w:val="20"/>
          <w:szCs w:val="20"/>
        </w:rPr>
        <w:t>il réussit à désamorcer le piège</w:t>
      </w:r>
      <w:r>
        <w:rPr>
          <w:rFonts w:cs="Times New Roman"/>
          <w:b/>
          <w:sz w:val="20"/>
          <w:szCs w:val="20"/>
        </w:rPr>
        <w:t>,</w:t>
      </w:r>
      <w:r w:rsidRPr="00873723">
        <w:rPr>
          <w:rFonts w:cs="Times New Roman"/>
          <w:b/>
          <w:sz w:val="20"/>
          <w:szCs w:val="20"/>
        </w:rPr>
        <w:t xml:space="preserve"> il peut le déplacer et s’en resservir </w:t>
      </w:r>
      <w:r>
        <w:rPr>
          <w:rFonts w:cs="Times New Roman"/>
          <w:b/>
          <w:sz w:val="20"/>
          <w:szCs w:val="20"/>
        </w:rPr>
        <w:t xml:space="preserve">à nouveau à condition que le niveau de crochetage de serrures </w:t>
      </w:r>
      <w:r w:rsidR="00012F27">
        <w:rPr>
          <w:rFonts w:cs="Times New Roman"/>
          <w:b/>
          <w:sz w:val="20"/>
          <w:szCs w:val="20"/>
        </w:rPr>
        <w:t xml:space="preserve">acquis </w:t>
      </w:r>
      <w:r>
        <w:rPr>
          <w:rFonts w:cs="Times New Roman"/>
          <w:b/>
          <w:sz w:val="20"/>
          <w:szCs w:val="20"/>
        </w:rPr>
        <w:t>soi</w:t>
      </w:r>
      <w:r w:rsidR="00012F27">
        <w:rPr>
          <w:rFonts w:cs="Times New Roman"/>
          <w:b/>
          <w:sz w:val="20"/>
          <w:szCs w:val="20"/>
        </w:rPr>
        <w:t>s</w:t>
      </w:r>
      <w:r>
        <w:rPr>
          <w:rFonts w:cs="Times New Roman"/>
          <w:b/>
          <w:sz w:val="20"/>
          <w:szCs w:val="20"/>
        </w:rPr>
        <w:t xml:space="preserve"> </w:t>
      </w:r>
      <w:r w:rsidRPr="00873723">
        <w:rPr>
          <w:rFonts w:cs="Times New Roman"/>
          <w:b/>
          <w:sz w:val="20"/>
          <w:szCs w:val="20"/>
        </w:rPr>
        <w:t xml:space="preserve">supérieur au </w:t>
      </w:r>
      <w:r>
        <w:rPr>
          <w:rFonts w:cs="Times New Roman"/>
          <w:b/>
          <w:sz w:val="20"/>
          <w:szCs w:val="20"/>
        </w:rPr>
        <w:t xml:space="preserve">niveau du </w:t>
      </w:r>
      <w:r w:rsidRPr="00873723">
        <w:rPr>
          <w:rFonts w:cs="Times New Roman"/>
          <w:b/>
          <w:sz w:val="20"/>
          <w:szCs w:val="20"/>
        </w:rPr>
        <w:t>piège)</w:t>
      </w:r>
      <w:r>
        <w:rPr>
          <w:rFonts w:cs="Times New Roman"/>
          <w:b/>
          <w:sz w:val="20"/>
          <w:szCs w:val="20"/>
        </w:rPr>
        <w:br/>
        <w:t>P.S. : Pour les catégories (piège) voir les effets dans la liste des compétences.</w:t>
      </w:r>
    </w:p>
    <w:p w:rsidR="00FE2631" w:rsidRDefault="00FE2631" w:rsidP="00605C3E">
      <w:pPr>
        <w:jc w:val="center"/>
        <w:rPr>
          <w:rFonts w:ascii="Arial" w:hAnsi="Arial" w:cs="Arial"/>
          <w:b/>
          <w:sz w:val="28"/>
          <w:szCs w:val="28"/>
        </w:rPr>
      </w:pPr>
    </w:p>
    <w:p w:rsidR="00FE2631" w:rsidRDefault="00FE2631">
      <w:pPr>
        <w:rPr>
          <w:rFonts w:ascii="Arial" w:hAnsi="Arial" w:cs="Arial"/>
          <w:b/>
          <w:sz w:val="28"/>
          <w:szCs w:val="28"/>
        </w:rPr>
      </w:pPr>
      <w:r>
        <w:rPr>
          <w:rFonts w:ascii="Arial" w:hAnsi="Arial" w:cs="Arial"/>
          <w:b/>
          <w:sz w:val="28"/>
          <w:szCs w:val="28"/>
        </w:rPr>
        <w:br w:type="page"/>
      </w:r>
    </w:p>
    <w:p w:rsidR="00FE2631" w:rsidRDefault="00FE2631" w:rsidP="00605C3E">
      <w:pPr>
        <w:jc w:val="center"/>
        <w:rPr>
          <w:rFonts w:ascii="Arial" w:hAnsi="Arial" w:cs="Arial"/>
          <w:b/>
          <w:sz w:val="28"/>
          <w:szCs w:val="28"/>
        </w:rPr>
        <w:sectPr w:rsidR="00FE2631" w:rsidSect="00BC415D">
          <w:pgSz w:w="12240" w:h="15840"/>
          <w:pgMar w:top="1440" w:right="1797" w:bottom="1440" w:left="1797" w:header="709" w:footer="709" w:gutter="0"/>
          <w:cols w:space="708"/>
          <w:docGrid w:linePitch="360"/>
        </w:sectPr>
      </w:pPr>
    </w:p>
    <w:p w:rsidR="00FE2631" w:rsidRPr="00FE2631" w:rsidRDefault="00FE2631" w:rsidP="00A57D7A">
      <w:pPr>
        <w:spacing w:after="160" w:line="256" w:lineRule="auto"/>
        <w:jc w:val="center"/>
        <w:rPr>
          <w:rFonts w:ascii="Arial" w:eastAsia="Calibri" w:hAnsi="Arial" w:cs="Arial"/>
          <w:b/>
          <w:sz w:val="28"/>
          <w:szCs w:val="28"/>
        </w:rPr>
      </w:pPr>
      <w:r w:rsidRPr="00FE2631">
        <w:rPr>
          <w:rFonts w:ascii="Arial" w:eastAsia="Calibri" w:hAnsi="Arial" w:cs="Arial"/>
          <w:b/>
          <w:sz w:val="28"/>
          <w:szCs w:val="28"/>
        </w:rPr>
        <w:lastRenderedPageBreak/>
        <w:t xml:space="preserve">Maître des esprits </w:t>
      </w:r>
    </w:p>
    <w:p w:rsidR="00FE2631" w:rsidRPr="00FE2631" w:rsidRDefault="00FE2631" w:rsidP="00FE2631">
      <w:pPr>
        <w:spacing w:after="160" w:line="256" w:lineRule="auto"/>
        <w:jc w:val="center"/>
        <w:rPr>
          <w:rFonts w:ascii="Arial" w:eastAsia="Calibri" w:hAnsi="Arial" w:cs="Arial"/>
          <w:sz w:val="28"/>
          <w:szCs w:val="28"/>
        </w:rPr>
      </w:pPr>
      <w:r w:rsidRPr="00FE2631">
        <w:rPr>
          <w:rFonts w:ascii="Arial" w:eastAsia="Calibri" w:hAnsi="Arial" w:cs="Arial"/>
          <w:sz w:val="28"/>
          <w:szCs w:val="28"/>
        </w:rPr>
        <w:t>(Chaman 1</w:t>
      </w:r>
      <w:r w:rsidR="009C7DA5">
        <w:rPr>
          <w:rFonts w:ascii="Arial" w:eastAsia="Calibri" w:hAnsi="Arial" w:cs="Arial"/>
          <w:sz w:val="28"/>
          <w:szCs w:val="28"/>
        </w:rPr>
        <w:t>1</w:t>
      </w:r>
      <w:r w:rsidRPr="00FE2631">
        <w:rPr>
          <w:rFonts w:ascii="Arial" w:eastAsia="Calibri" w:hAnsi="Arial" w:cs="Arial"/>
          <w:sz w:val="28"/>
          <w:szCs w:val="28"/>
        </w:rPr>
        <w:t>-20)</w:t>
      </w:r>
    </w:p>
    <w:tbl>
      <w:tblPr>
        <w:tblStyle w:val="Grilledutableau"/>
        <w:tblpPr w:leftFromText="141" w:rightFromText="141" w:vertAnchor="page" w:horzAnchor="margin" w:tblpY="2818"/>
        <w:tblW w:w="12983" w:type="dxa"/>
        <w:tblLayout w:type="fixed"/>
        <w:tblLook w:val="04A0" w:firstRow="1" w:lastRow="0" w:firstColumn="1" w:lastColumn="0" w:noHBand="0" w:noVBand="1"/>
      </w:tblPr>
      <w:tblGrid>
        <w:gridCol w:w="843"/>
        <w:gridCol w:w="2809"/>
        <w:gridCol w:w="284"/>
        <w:gridCol w:w="2319"/>
        <w:gridCol w:w="374"/>
        <w:gridCol w:w="211"/>
        <w:gridCol w:w="72"/>
        <w:gridCol w:w="2706"/>
        <w:gridCol w:w="293"/>
        <w:gridCol w:w="3072"/>
      </w:tblGrid>
      <w:tr w:rsidR="00832E15" w:rsidRPr="00524A4D" w:rsidTr="00832E15">
        <w:trPr>
          <w:trHeight w:val="251"/>
        </w:trPr>
        <w:tc>
          <w:tcPr>
            <w:tcW w:w="12983" w:type="dxa"/>
            <w:gridSpan w:val="10"/>
          </w:tcPr>
          <w:p w:rsidR="00832E15" w:rsidRPr="00524A4D" w:rsidRDefault="00832E15" w:rsidP="00832E15">
            <w:pPr>
              <w:jc w:val="center"/>
              <w:rPr>
                <w:rFonts w:cs="Times New Roman"/>
                <w:b/>
                <w:sz w:val="28"/>
                <w:szCs w:val="28"/>
              </w:rPr>
            </w:pPr>
            <w:r w:rsidRPr="00524A4D">
              <w:rPr>
                <w:rFonts w:cs="Times New Roman"/>
                <w:b/>
                <w:sz w:val="28"/>
                <w:szCs w:val="28"/>
              </w:rPr>
              <w:t>Brique 1</w:t>
            </w:r>
          </w:p>
        </w:tc>
      </w:tr>
      <w:tr w:rsidR="00832E15" w:rsidRPr="001C15A5" w:rsidTr="00832E15">
        <w:trPr>
          <w:trHeight w:val="493"/>
        </w:trPr>
        <w:tc>
          <w:tcPr>
            <w:tcW w:w="843" w:type="dxa"/>
          </w:tcPr>
          <w:p w:rsidR="00832E15" w:rsidRPr="001C15A5" w:rsidRDefault="00832E15" w:rsidP="00832E15">
            <w:pPr>
              <w:jc w:val="center"/>
              <w:rPr>
                <w:rFonts w:cs="Times New Roman"/>
                <w:sz w:val="20"/>
                <w:szCs w:val="20"/>
              </w:rPr>
            </w:pPr>
            <w:r w:rsidRPr="0013257E">
              <w:rPr>
                <w:rFonts w:cs="Times New Roman"/>
                <w:i/>
                <w:sz w:val="20"/>
                <w:szCs w:val="20"/>
              </w:rPr>
              <w:t>Niveau/ titre</w:t>
            </w:r>
          </w:p>
        </w:tc>
        <w:tc>
          <w:tcPr>
            <w:tcW w:w="5412" w:type="dxa"/>
            <w:gridSpan w:val="3"/>
            <w:tcBorders>
              <w:right w:val="single" w:sz="4" w:space="0" w:color="auto"/>
            </w:tcBorders>
            <w:vAlign w:val="center"/>
          </w:tcPr>
          <w:p w:rsidR="00832E15" w:rsidRPr="009851E0" w:rsidRDefault="00832E15" w:rsidP="00832E15">
            <w:pPr>
              <w:jc w:val="center"/>
              <w:rPr>
                <w:rFonts w:cs="Times New Roman"/>
                <w:b/>
                <w:sz w:val="20"/>
                <w:szCs w:val="20"/>
              </w:rPr>
            </w:pPr>
            <w:r w:rsidRPr="00876B0E">
              <w:rPr>
                <w:rFonts w:cs="Times New Roman"/>
                <w:b/>
                <w:sz w:val="20"/>
                <w:szCs w:val="20"/>
              </w:rPr>
              <w:t xml:space="preserve">Chemin enflammé </w:t>
            </w:r>
          </w:p>
        </w:tc>
        <w:tc>
          <w:tcPr>
            <w:tcW w:w="585" w:type="dxa"/>
            <w:gridSpan w:val="2"/>
            <w:tcBorders>
              <w:left w:val="single" w:sz="4" w:space="0" w:color="auto"/>
              <w:bottom w:val="nil"/>
              <w:right w:val="single" w:sz="4" w:space="0" w:color="auto"/>
            </w:tcBorders>
            <w:vAlign w:val="center"/>
          </w:tcPr>
          <w:p w:rsidR="00832E15" w:rsidRPr="001C15A5" w:rsidRDefault="00832E15" w:rsidP="00832E15">
            <w:pPr>
              <w:jc w:val="center"/>
              <w:rPr>
                <w:rFonts w:cs="Times New Roman"/>
                <w:sz w:val="20"/>
                <w:szCs w:val="20"/>
              </w:rPr>
            </w:pPr>
          </w:p>
        </w:tc>
        <w:tc>
          <w:tcPr>
            <w:tcW w:w="6143" w:type="dxa"/>
            <w:gridSpan w:val="4"/>
            <w:tcBorders>
              <w:left w:val="single" w:sz="4" w:space="0" w:color="auto"/>
            </w:tcBorders>
            <w:vAlign w:val="center"/>
          </w:tcPr>
          <w:p w:rsidR="00832E15" w:rsidRPr="001C15A5" w:rsidRDefault="00832E15" w:rsidP="00832E15">
            <w:pPr>
              <w:jc w:val="center"/>
              <w:rPr>
                <w:rFonts w:cs="Times New Roman"/>
                <w:b/>
                <w:sz w:val="20"/>
                <w:szCs w:val="20"/>
              </w:rPr>
            </w:pPr>
            <w:r w:rsidRPr="00876B0E">
              <w:rPr>
                <w:rFonts w:cs="Times New Roman"/>
                <w:b/>
                <w:sz w:val="20"/>
                <w:szCs w:val="20"/>
              </w:rPr>
              <w:t xml:space="preserve">Chemin des eaux ruisselantes </w:t>
            </w:r>
          </w:p>
        </w:tc>
      </w:tr>
      <w:tr w:rsidR="00832E15" w:rsidRPr="0031130F" w:rsidTr="00832E15">
        <w:trPr>
          <w:trHeight w:hRule="exact" w:val="329"/>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1</w:t>
            </w:r>
          </w:p>
        </w:tc>
        <w:tc>
          <w:tcPr>
            <w:tcW w:w="5412" w:type="dxa"/>
            <w:gridSpan w:val="3"/>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Feu régénératif N1</w:t>
            </w:r>
          </w:p>
        </w:tc>
        <w:tc>
          <w:tcPr>
            <w:tcW w:w="585"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6143" w:type="dxa"/>
            <w:gridSpan w:val="4"/>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 xml:space="preserve">Eaux régénérative N1   </w:t>
            </w:r>
          </w:p>
        </w:tc>
      </w:tr>
      <w:tr w:rsidR="00832E15" w:rsidRPr="0031130F" w:rsidTr="00832E15">
        <w:trPr>
          <w:trHeight w:val="259"/>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2</w:t>
            </w:r>
          </w:p>
        </w:tc>
        <w:tc>
          <w:tcPr>
            <w:tcW w:w="5412" w:type="dxa"/>
            <w:gridSpan w:val="3"/>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Cage du feu N1</w:t>
            </w:r>
          </w:p>
        </w:tc>
        <w:tc>
          <w:tcPr>
            <w:tcW w:w="585"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OU</w:t>
            </w:r>
          </w:p>
        </w:tc>
        <w:tc>
          <w:tcPr>
            <w:tcW w:w="6143" w:type="dxa"/>
            <w:gridSpan w:val="4"/>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Cercle de danse de la Force d’eau vive intérieur N1</w:t>
            </w:r>
          </w:p>
        </w:tc>
      </w:tr>
      <w:tr w:rsidR="00832E15" w:rsidRPr="0031130F" w:rsidTr="00832E15">
        <w:trPr>
          <w:trHeight w:val="251"/>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3</w:t>
            </w:r>
          </w:p>
        </w:tc>
        <w:tc>
          <w:tcPr>
            <w:tcW w:w="5412" w:type="dxa"/>
            <w:gridSpan w:val="3"/>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Feu régénératif N2</w:t>
            </w:r>
          </w:p>
        </w:tc>
        <w:tc>
          <w:tcPr>
            <w:tcW w:w="585"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6143" w:type="dxa"/>
            <w:gridSpan w:val="4"/>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Méditation des eaux</w:t>
            </w:r>
          </w:p>
        </w:tc>
      </w:tr>
      <w:tr w:rsidR="00832E15" w:rsidRPr="0031130F" w:rsidTr="00832E15">
        <w:trPr>
          <w:trHeight w:val="251"/>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4</w:t>
            </w:r>
          </w:p>
        </w:tc>
        <w:tc>
          <w:tcPr>
            <w:tcW w:w="5412" w:type="dxa"/>
            <w:gridSpan w:val="3"/>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Cage du feu N2</w:t>
            </w:r>
          </w:p>
        </w:tc>
        <w:tc>
          <w:tcPr>
            <w:tcW w:w="585"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6143" w:type="dxa"/>
            <w:gridSpan w:val="4"/>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 xml:space="preserve">Eaux régénérative N2  </w:t>
            </w:r>
          </w:p>
        </w:tc>
      </w:tr>
      <w:tr w:rsidR="00832E15" w:rsidRPr="0031130F" w:rsidTr="00832E15">
        <w:trPr>
          <w:trHeight w:val="240"/>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5</w:t>
            </w:r>
          </w:p>
        </w:tc>
        <w:tc>
          <w:tcPr>
            <w:tcW w:w="5412" w:type="dxa"/>
            <w:gridSpan w:val="3"/>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Feu régénératif N3</w:t>
            </w:r>
          </w:p>
        </w:tc>
        <w:tc>
          <w:tcPr>
            <w:tcW w:w="585" w:type="dxa"/>
            <w:gridSpan w:val="2"/>
            <w:tcBorders>
              <w:top w:val="nil"/>
              <w:left w:val="single" w:sz="4" w:space="0" w:color="auto"/>
              <w:right w:val="single" w:sz="4" w:space="0" w:color="auto"/>
            </w:tcBorders>
          </w:tcPr>
          <w:p w:rsidR="00832E15" w:rsidRPr="00C73357" w:rsidRDefault="00832E15" w:rsidP="00832E15">
            <w:pPr>
              <w:rPr>
                <w:rFonts w:cs="Times New Roman"/>
                <w:sz w:val="20"/>
                <w:szCs w:val="20"/>
              </w:rPr>
            </w:pPr>
          </w:p>
        </w:tc>
        <w:tc>
          <w:tcPr>
            <w:tcW w:w="6143" w:type="dxa"/>
            <w:gridSpan w:val="4"/>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Cercle de danse de la Force d’eau vive intérieur N2</w:t>
            </w:r>
          </w:p>
        </w:tc>
      </w:tr>
      <w:tr w:rsidR="00832E15" w:rsidRPr="00524A4D" w:rsidTr="00832E15">
        <w:trPr>
          <w:trHeight w:val="251"/>
        </w:trPr>
        <w:tc>
          <w:tcPr>
            <w:tcW w:w="12983" w:type="dxa"/>
            <w:gridSpan w:val="10"/>
          </w:tcPr>
          <w:p w:rsidR="00832E15" w:rsidRPr="00524A4D" w:rsidRDefault="00832E15" w:rsidP="00832E15">
            <w:pPr>
              <w:jc w:val="center"/>
              <w:rPr>
                <w:rFonts w:cs="Times New Roman"/>
                <w:b/>
                <w:sz w:val="28"/>
                <w:szCs w:val="28"/>
              </w:rPr>
            </w:pPr>
            <w:r>
              <w:rPr>
                <w:rFonts w:cs="Times New Roman"/>
                <w:b/>
                <w:sz w:val="28"/>
                <w:szCs w:val="28"/>
              </w:rPr>
              <w:t>Brique 2</w:t>
            </w:r>
          </w:p>
        </w:tc>
      </w:tr>
      <w:tr w:rsidR="004C6A5C" w:rsidRPr="001C15A5" w:rsidTr="004C6A5C">
        <w:trPr>
          <w:trHeight w:val="493"/>
        </w:trPr>
        <w:tc>
          <w:tcPr>
            <w:tcW w:w="843" w:type="dxa"/>
          </w:tcPr>
          <w:p w:rsidR="00832E15" w:rsidRPr="001C15A5" w:rsidRDefault="00832E15" w:rsidP="00832E15">
            <w:pPr>
              <w:jc w:val="center"/>
              <w:rPr>
                <w:rFonts w:cs="Times New Roman"/>
                <w:sz w:val="20"/>
                <w:szCs w:val="20"/>
              </w:rPr>
            </w:pPr>
          </w:p>
        </w:tc>
        <w:tc>
          <w:tcPr>
            <w:tcW w:w="2809" w:type="dxa"/>
            <w:tcBorders>
              <w:right w:val="single" w:sz="4" w:space="0" w:color="auto"/>
            </w:tcBorders>
            <w:vAlign w:val="center"/>
          </w:tcPr>
          <w:p w:rsidR="00832E15" w:rsidRPr="009851E0" w:rsidRDefault="00832E15" w:rsidP="00832E15">
            <w:pPr>
              <w:jc w:val="center"/>
              <w:rPr>
                <w:rFonts w:cs="Times New Roman"/>
                <w:b/>
                <w:sz w:val="20"/>
                <w:szCs w:val="20"/>
              </w:rPr>
            </w:pPr>
            <w:r w:rsidRPr="00876B0E">
              <w:rPr>
                <w:rFonts w:cs="Times New Roman"/>
                <w:b/>
                <w:sz w:val="20"/>
                <w:szCs w:val="20"/>
              </w:rPr>
              <w:t xml:space="preserve">Chemin des dons </w:t>
            </w:r>
          </w:p>
        </w:tc>
        <w:tc>
          <w:tcPr>
            <w:tcW w:w="284" w:type="dxa"/>
            <w:tcBorders>
              <w:top w:val="single" w:sz="4" w:space="0" w:color="auto"/>
              <w:left w:val="single" w:sz="4" w:space="0" w:color="auto"/>
              <w:bottom w:val="nil"/>
              <w:right w:val="single" w:sz="4" w:space="0" w:color="auto"/>
            </w:tcBorders>
          </w:tcPr>
          <w:p w:rsidR="00832E15" w:rsidRPr="009851E0" w:rsidRDefault="00832E15" w:rsidP="00832E15">
            <w:pPr>
              <w:jc w:val="center"/>
              <w:rPr>
                <w:rFonts w:cs="Times New Roman"/>
                <w:b/>
                <w:sz w:val="20"/>
                <w:szCs w:val="20"/>
              </w:rPr>
            </w:pPr>
          </w:p>
        </w:tc>
        <w:tc>
          <w:tcPr>
            <w:tcW w:w="2693" w:type="dxa"/>
            <w:gridSpan w:val="2"/>
            <w:tcBorders>
              <w:left w:val="single" w:sz="4" w:space="0" w:color="auto"/>
              <w:right w:val="single" w:sz="4" w:space="0" w:color="auto"/>
            </w:tcBorders>
            <w:vAlign w:val="center"/>
          </w:tcPr>
          <w:p w:rsidR="00832E15" w:rsidRPr="009851E0" w:rsidRDefault="00832E15" w:rsidP="00832E15">
            <w:pPr>
              <w:jc w:val="center"/>
              <w:rPr>
                <w:rFonts w:cs="Times New Roman"/>
                <w:b/>
                <w:sz w:val="20"/>
                <w:szCs w:val="20"/>
              </w:rPr>
            </w:pPr>
            <w:r w:rsidRPr="00876B0E">
              <w:rPr>
                <w:rFonts w:cs="Times New Roman"/>
                <w:b/>
                <w:sz w:val="20"/>
                <w:szCs w:val="20"/>
              </w:rPr>
              <w:t xml:space="preserve">Chemin des miracles </w:t>
            </w:r>
          </w:p>
        </w:tc>
        <w:tc>
          <w:tcPr>
            <w:tcW w:w="283" w:type="dxa"/>
            <w:gridSpan w:val="2"/>
            <w:tcBorders>
              <w:left w:val="single" w:sz="4" w:space="0" w:color="auto"/>
              <w:bottom w:val="nil"/>
              <w:right w:val="single" w:sz="4" w:space="0" w:color="auto"/>
            </w:tcBorders>
            <w:vAlign w:val="center"/>
          </w:tcPr>
          <w:p w:rsidR="00832E15" w:rsidRPr="001C15A5" w:rsidRDefault="00832E15" w:rsidP="00832E15">
            <w:pPr>
              <w:jc w:val="center"/>
              <w:rPr>
                <w:rFonts w:cs="Times New Roman"/>
                <w:sz w:val="20"/>
                <w:szCs w:val="20"/>
              </w:rPr>
            </w:pPr>
          </w:p>
        </w:tc>
        <w:tc>
          <w:tcPr>
            <w:tcW w:w="2706" w:type="dxa"/>
            <w:tcBorders>
              <w:left w:val="single" w:sz="4" w:space="0" w:color="auto"/>
              <w:right w:val="single" w:sz="4" w:space="0" w:color="auto"/>
            </w:tcBorders>
            <w:vAlign w:val="center"/>
          </w:tcPr>
          <w:p w:rsidR="00832E15" w:rsidRPr="001C15A5" w:rsidRDefault="00832E15" w:rsidP="00832E15">
            <w:pPr>
              <w:jc w:val="center"/>
              <w:rPr>
                <w:rFonts w:cs="Times New Roman"/>
                <w:b/>
                <w:sz w:val="20"/>
                <w:szCs w:val="20"/>
              </w:rPr>
            </w:pPr>
            <w:r w:rsidRPr="00876B0E">
              <w:rPr>
                <w:rFonts w:cs="Times New Roman"/>
                <w:b/>
                <w:sz w:val="20"/>
                <w:szCs w:val="20"/>
              </w:rPr>
              <w:t>Chemin des esprits</w:t>
            </w:r>
          </w:p>
        </w:tc>
        <w:tc>
          <w:tcPr>
            <w:tcW w:w="293" w:type="dxa"/>
            <w:tcBorders>
              <w:top w:val="single" w:sz="4" w:space="0" w:color="auto"/>
              <w:left w:val="single" w:sz="4" w:space="0" w:color="auto"/>
              <w:bottom w:val="nil"/>
              <w:right w:val="single" w:sz="4" w:space="0" w:color="auto"/>
            </w:tcBorders>
            <w:vAlign w:val="center"/>
          </w:tcPr>
          <w:p w:rsidR="00832E15" w:rsidRPr="001C15A5" w:rsidRDefault="00832E15" w:rsidP="00832E15">
            <w:pPr>
              <w:jc w:val="center"/>
              <w:rPr>
                <w:rFonts w:cs="Times New Roman"/>
                <w:sz w:val="20"/>
                <w:szCs w:val="20"/>
              </w:rPr>
            </w:pPr>
          </w:p>
        </w:tc>
        <w:tc>
          <w:tcPr>
            <w:tcW w:w="3072" w:type="dxa"/>
            <w:tcBorders>
              <w:left w:val="single" w:sz="4" w:space="0" w:color="auto"/>
            </w:tcBorders>
            <w:vAlign w:val="center"/>
          </w:tcPr>
          <w:p w:rsidR="00832E15" w:rsidRPr="001C15A5" w:rsidRDefault="00832E15" w:rsidP="00832E15">
            <w:pPr>
              <w:jc w:val="center"/>
              <w:rPr>
                <w:rFonts w:cs="Times New Roman"/>
                <w:b/>
                <w:sz w:val="20"/>
                <w:szCs w:val="20"/>
              </w:rPr>
            </w:pPr>
            <w:r>
              <w:rPr>
                <w:rFonts w:cs="Times New Roman"/>
                <w:b/>
                <w:sz w:val="20"/>
                <w:szCs w:val="20"/>
              </w:rPr>
              <w:t>***</w:t>
            </w:r>
            <w:r w:rsidRPr="00832E15">
              <w:rPr>
                <w:rFonts w:cs="Times New Roman"/>
                <w:b/>
                <w:sz w:val="20"/>
                <w:szCs w:val="20"/>
              </w:rPr>
              <w:t>Chemin du sang</w:t>
            </w:r>
          </w:p>
        </w:tc>
      </w:tr>
      <w:tr w:rsidR="004C6A5C" w:rsidRPr="0031130F" w:rsidTr="004C6A5C">
        <w:trPr>
          <w:trHeight w:hRule="exact" w:val="329"/>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1</w:t>
            </w:r>
          </w:p>
        </w:tc>
        <w:tc>
          <w:tcPr>
            <w:tcW w:w="2809" w:type="dxa"/>
            <w:tcBorders>
              <w:right w:val="single" w:sz="4" w:space="0" w:color="auto"/>
            </w:tcBorders>
          </w:tcPr>
          <w:p w:rsidR="00832E15" w:rsidRPr="00C73357" w:rsidRDefault="00832E15" w:rsidP="004C6A5C">
            <w:pPr>
              <w:rPr>
                <w:rFonts w:cs="Times New Roman"/>
                <w:sz w:val="20"/>
                <w:szCs w:val="20"/>
              </w:rPr>
            </w:pPr>
            <w:r w:rsidRPr="00C73357">
              <w:rPr>
                <w:rFonts w:cs="Times New Roman"/>
                <w:sz w:val="20"/>
                <w:szCs w:val="20"/>
              </w:rPr>
              <w:t xml:space="preserve">Cercle de neutralité du </w:t>
            </w:r>
            <w:r w:rsidR="004C6A5C" w:rsidRPr="00C73357">
              <w:rPr>
                <w:rFonts w:cs="Times New Roman"/>
                <w:sz w:val="20"/>
                <w:szCs w:val="20"/>
              </w:rPr>
              <w:t>P</w:t>
            </w:r>
            <w:r w:rsidRPr="00C73357">
              <w:rPr>
                <w:rFonts w:cs="Times New Roman"/>
                <w:sz w:val="20"/>
                <w:szCs w:val="20"/>
              </w:rPr>
              <w:t>oison</w:t>
            </w:r>
          </w:p>
        </w:tc>
        <w:tc>
          <w:tcPr>
            <w:tcW w:w="284"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2693" w:type="dxa"/>
            <w:gridSpan w:val="2"/>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de la purification</w:t>
            </w:r>
          </w:p>
        </w:tc>
        <w:tc>
          <w:tcPr>
            <w:tcW w:w="283"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2706" w:type="dxa"/>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Forme des esprits</w:t>
            </w:r>
          </w:p>
        </w:tc>
        <w:tc>
          <w:tcPr>
            <w:tcW w:w="293"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3072" w:type="dxa"/>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Brûlure du sang</w:t>
            </w:r>
          </w:p>
        </w:tc>
      </w:tr>
      <w:tr w:rsidR="004C6A5C" w:rsidRPr="0031130F" w:rsidTr="004C6A5C">
        <w:trPr>
          <w:trHeight w:val="259"/>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2</w:t>
            </w:r>
          </w:p>
        </w:tc>
        <w:tc>
          <w:tcPr>
            <w:tcW w:w="2809" w:type="dxa"/>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Frayeur spectral</w:t>
            </w:r>
          </w:p>
        </w:tc>
        <w:tc>
          <w:tcPr>
            <w:tcW w:w="284"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O</w:t>
            </w:r>
          </w:p>
        </w:tc>
        <w:tc>
          <w:tcPr>
            <w:tcW w:w="2693" w:type="dxa"/>
            <w:gridSpan w:val="2"/>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 xml:space="preserve">Danse de la protection  </w:t>
            </w:r>
          </w:p>
        </w:tc>
        <w:tc>
          <w:tcPr>
            <w:tcW w:w="283"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O</w:t>
            </w:r>
          </w:p>
        </w:tc>
        <w:tc>
          <w:tcPr>
            <w:tcW w:w="2706" w:type="dxa"/>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Tourment psychique</w:t>
            </w:r>
          </w:p>
        </w:tc>
        <w:tc>
          <w:tcPr>
            <w:tcW w:w="293"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O</w:t>
            </w:r>
          </w:p>
        </w:tc>
        <w:tc>
          <w:tcPr>
            <w:tcW w:w="3072" w:type="dxa"/>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Transe du sang</w:t>
            </w:r>
          </w:p>
        </w:tc>
      </w:tr>
      <w:tr w:rsidR="004C6A5C" w:rsidRPr="0031130F" w:rsidTr="004C6A5C">
        <w:trPr>
          <w:trHeight w:val="251"/>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3</w:t>
            </w:r>
          </w:p>
        </w:tc>
        <w:tc>
          <w:tcPr>
            <w:tcW w:w="2809" w:type="dxa"/>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des esquives</w:t>
            </w:r>
          </w:p>
        </w:tc>
        <w:tc>
          <w:tcPr>
            <w:tcW w:w="284"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U</w:t>
            </w:r>
          </w:p>
        </w:tc>
        <w:tc>
          <w:tcPr>
            <w:tcW w:w="2693" w:type="dxa"/>
            <w:gridSpan w:val="2"/>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de la résurrection N1</w:t>
            </w:r>
          </w:p>
        </w:tc>
        <w:tc>
          <w:tcPr>
            <w:tcW w:w="283"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U</w:t>
            </w:r>
          </w:p>
        </w:tc>
        <w:tc>
          <w:tcPr>
            <w:tcW w:w="2706" w:type="dxa"/>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Canalisation spirituelle</w:t>
            </w:r>
          </w:p>
        </w:tc>
        <w:tc>
          <w:tcPr>
            <w:tcW w:w="293"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U</w:t>
            </w:r>
          </w:p>
        </w:tc>
        <w:tc>
          <w:tcPr>
            <w:tcW w:w="3072" w:type="dxa"/>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Volonté du sang</w:t>
            </w:r>
          </w:p>
        </w:tc>
      </w:tr>
      <w:tr w:rsidR="004C6A5C" w:rsidRPr="0031130F" w:rsidTr="004C6A5C">
        <w:trPr>
          <w:trHeight w:val="251"/>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4</w:t>
            </w:r>
          </w:p>
        </w:tc>
        <w:tc>
          <w:tcPr>
            <w:tcW w:w="2809" w:type="dxa"/>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du feu</w:t>
            </w:r>
          </w:p>
        </w:tc>
        <w:tc>
          <w:tcPr>
            <w:tcW w:w="284"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2693" w:type="dxa"/>
            <w:gridSpan w:val="2"/>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de la protection  N2</w:t>
            </w:r>
          </w:p>
        </w:tc>
        <w:tc>
          <w:tcPr>
            <w:tcW w:w="283" w:type="dxa"/>
            <w:gridSpan w:val="2"/>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2706" w:type="dxa"/>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Éveil de l’esprit déchu</w:t>
            </w:r>
          </w:p>
        </w:tc>
        <w:tc>
          <w:tcPr>
            <w:tcW w:w="293" w:type="dxa"/>
            <w:tcBorders>
              <w:top w:val="nil"/>
              <w:left w:val="single" w:sz="4" w:space="0" w:color="auto"/>
              <w:bottom w:val="nil"/>
              <w:right w:val="single" w:sz="4" w:space="0" w:color="auto"/>
            </w:tcBorders>
          </w:tcPr>
          <w:p w:rsidR="00832E15" w:rsidRPr="00C73357" w:rsidRDefault="00832E15" w:rsidP="00832E15">
            <w:pPr>
              <w:rPr>
                <w:rFonts w:cs="Times New Roman"/>
                <w:sz w:val="20"/>
                <w:szCs w:val="20"/>
              </w:rPr>
            </w:pPr>
          </w:p>
        </w:tc>
        <w:tc>
          <w:tcPr>
            <w:tcW w:w="3072" w:type="dxa"/>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Tourment du sang</w:t>
            </w:r>
          </w:p>
        </w:tc>
      </w:tr>
      <w:tr w:rsidR="004C6A5C" w:rsidRPr="0031130F" w:rsidTr="004C6A5C">
        <w:trPr>
          <w:trHeight w:val="240"/>
        </w:trPr>
        <w:tc>
          <w:tcPr>
            <w:tcW w:w="843" w:type="dxa"/>
          </w:tcPr>
          <w:p w:rsidR="00832E15" w:rsidRPr="00C73357" w:rsidRDefault="00832E15" w:rsidP="00832E15">
            <w:pPr>
              <w:jc w:val="center"/>
              <w:rPr>
                <w:rFonts w:cs="Times New Roman"/>
                <w:sz w:val="20"/>
                <w:szCs w:val="20"/>
              </w:rPr>
            </w:pPr>
            <w:r w:rsidRPr="00C73357">
              <w:rPr>
                <w:rFonts w:cs="Times New Roman"/>
                <w:sz w:val="20"/>
                <w:szCs w:val="20"/>
              </w:rPr>
              <w:t>5</w:t>
            </w:r>
          </w:p>
        </w:tc>
        <w:tc>
          <w:tcPr>
            <w:tcW w:w="2809" w:type="dxa"/>
            <w:tcBorders>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de la mort</w:t>
            </w:r>
          </w:p>
        </w:tc>
        <w:tc>
          <w:tcPr>
            <w:tcW w:w="284" w:type="dxa"/>
            <w:tcBorders>
              <w:top w:val="nil"/>
              <w:left w:val="single" w:sz="4" w:space="0" w:color="auto"/>
              <w:bottom w:val="single" w:sz="4" w:space="0" w:color="auto"/>
              <w:right w:val="single" w:sz="4" w:space="0" w:color="auto"/>
            </w:tcBorders>
          </w:tcPr>
          <w:p w:rsidR="00832E15" w:rsidRPr="00C73357" w:rsidRDefault="00832E15" w:rsidP="00832E15">
            <w:pPr>
              <w:rPr>
                <w:rFonts w:cs="Times New Roman"/>
                <w:sz w:val="20"/>
                <w:szCs w:val="20"/>
              </w:rPr>
            </w:pPr>
          </w:p>
        </w:tc>
        <w:tc>
          <w:tcPr>
            <w:tcW w:w="2693" w:type="dxa"/>
            <w:gridSpan w:val="2"/>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Danse de l’immortalité</w:t>
            </w:r>
          </w:p>
        </w:tc>
        <w:tc>
          <w:tcPr>
            <w:tcW w:w="283" w:type="dxa"/>
            <w:gridSpan w:val="2"/>
            <w:tcBorders>
              <w:top w:val="nil"/>
              <w:left w:val="single" w:sz="4" w:space="0" w:color="auto"/>
              <w:right w:val="single" w:sz="4" w:space="0" w:color="auto"/>
            </w:tcBorders>
          </w:tcPr>
          <w:p w:rsidR="00832E15" w:rsidRPr="00C73357" w:rsidRDefault="00832E15" w:rsidP="00832E15">
            <w:pPr>
              <w:rPr>
                <w:rFonts w:cs="Times New Roman"/>
                <w:sz w:val="20"/>
                <w:szCs w:val="20"/>
              </w:rPr>
            </w:pPr>
          </w:p>
        </w:tc>
        <w:tc>
          <w:tcPr>
            <w:tcW w:w="2706" w:type="dxa"/>
            <w:tcBorders>
              <w:left w:val="single" w:sz="4" w:space="0" w:color="auto"/>
              <w:righ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Forme d’esprit frappeur</w:t>
            </w:r>
          </w:p>
        </w:tc>
        <w:tc>
          <w:tcPr>
            <w:tcW w:w="293" w:type="dxa"/>
            <w:tcBorders>
              <w:top w:val="nil"/>
              <w:left w:val="single" w:sz="4" w:space="0" w:color="auto"/>
              <w:bottom w:val="single" w:sz="4" w:space="0" w:color="auto"/>
              <w:right w:val="single" w:sz="4" w:space="0" w:color="auto"/>
            </w:tcBorders>
          </w:tcPr>
          <w:p w:rsidR="00832E15" w:rsidRPr="00C73357" w:rsidRDefault="00832E15" w:rsidP="00832E15">
            <w:pPr>
              <w:rPr>
                <w:rFonts w:cs="Times New Roman"/>
                <w:sz w:val="20"/>
                <w:szCs w:val="20"/>
              </w:rPr>
            </w:pPr>
          </w:p>
        </w:tc>
        <w:tc>
          <w:tcPr>
            <w:tcW w:w="3072" w:type="dxa"/>
            <w:tcBorders>
              <w:left w:val="single" w:sz="4" w:space="0" w:color="auto"/>
            </w:tcBorders>
          </w:tcPr>
          <w:p w:rsidR="00832E15" w:rsidRPr="00C73357" w:rsidRDefault="00832E15" w:rsidP="00832E15">
            <w:pPr>
              <w:rPr>
                <w:rFonts w:cs="Times New Roman"/>
                <w:sz w:val="20"/>
                <w:szCs w:val="20"/>
              </w:rPr>
            </w:pPr>
            <w:r w:rsidRPr="00C73357">
              <w:rPr>
                <w:rFonts w:cs="Times New Roman"/>
                <w:sz w:val="20"/>
                <w:szCs w:val="20"/>
              </w:rPr>
              <w:t>Fureur du sang</w:t>
            </w:r>
          </w:p>
        </w:tc>
      </w:tr>
    </w:tbl>
    <w:p w:rsidR="00832E15" w:rsidRPr="00832E15" w:rsidRDefault="00832E15" w:rsidP="00832E15">
      <w:pPr>
        <w:rPr>
          <w:rFonts w:ascii="Arial" w:hAnsi="Arial" w:cs="Arial"/>
          <w:sz w:val="20"/>
          <w:szCs w:val="20"/>
        </w:rPr>
      </w:pPr>
      <w:r>
        <w:rPr>
          <w:rFonts w:ascii="Arial" w:hAnsi="Arial" w:cs="Arial"/>
          <w:sz w:val="20"/>
          <w:szCs w:val="20"/>
        </w:rPr>
        <w:br/>
      </w:r>
      <w:r w:rsidRPr="007552F9">
        <w:rPr>
          <w:rFonts w:ascii="Arial" w:hAnsi="Arial" w:cs="Arial"/>
          <w:b/>
          <w:sz w:val="20"/>
          <w:szCs w:val="20"/>
        </w:rPr>
        <w:t xml:space="preserve">*** </w:t>
      </w:r>
      <w:r w:rsidRPr="00832E15">
        <w:rPr>
          <w:rFonts w:ascii="Arial" w:hAnsi="Arial" w:cs="Arial"/>
          <w:sz w:val="20"/>
          <w:szCs w:val="20"/>
        </w:rPr>
        <w:t>Le chaman du sang est un expert de la canalisation du pouvoir du sang. Il utilise le pouvoir des esprits liés au sang pour effectuer des sorts et des invocations précises.</w:t>
      </w:r>
    </w:p>
    <w:p w:rsidR="00FE2631" w:rsidRDefault="00FE2631" w:rsidP="00FE2631">
      <w:pPr>
        <w:rPr>
          <w:rFonts w:ascii="Arial" w:hAnsi="Arial" w:cs="Arial"/>
          <w:sz w:val="28"/>
          <w:szCs w:val="28"/>
        </w:rPr>
      </w:pPr>
      <w:r>
        <w:rPr>
          <w:rFonts w:ascii="Arial" w:hAnsi="Arial" w:cs="Arial"/>
          <w:sz w:val="28"/>
          <w:szCs w:val="28"/>
        </w:rPr>
        <w:br w:type="page"/>
      </w:r>
    </w:p>
    <w:p w:rsidR="00FE2631" w:rsidRDefault="00FE2631" w:rsidP="00605C3E">
      <w:pPr>
        <w:jc w:val="center"/>
        <w:rPr>
          <w:rFonts w:ascii="Arial" w:hAnsi="Arial" w:cs="Arial"/>
          <w:b/>
          <w:sz w:val="28"/>
          <w:szCs w:val="28"/>
        </w:rPr>
        <w:sectPr w:rsidR="00FE2631" w:rsidSect="00BC415D">
          <w:pgSz w:w="15840" w:h="12240" w:orient="landscape"/>
          <w:pgMar w:top="1797" w:right="1440" w:bottom="1797" w:left="1440" w:header="709" w:footer="709" w:gutter="0"/>
          <w:cols w:space="708"/>
          <w:docGrid w:linePitch="360"/>
        </w:sectPr>
      </w:pPr>
    </w:p>
    <w:p w:rsidR="000D6033" w:rsidRPr="00F754E0" w:rsidRDefault="000D6033" w:rsidP="000D6033">
      <w:pPr>
        <w:spacing w:after="160" w:line="256" w:lineRule="auto"/>
        <w:jc w:val="center"/>
        <w:rPr>
          <w:rFonts w:ascii="Arial" w:eastAsia="Calibri" w:hAnsi="Arial" w:cs="Arial"/>
          <w:b/>
          <w:sz w:val="28"/>
          <w:szCs w:val="28"/>
        </w:rPr>
      </w:pPr>
      <w:r w:rsidRPr="00F754E0">
        <w:rPr>
          <w:rFonts w:ascii="Arial" w:eastAsia="Calibri" w:hAnsi="Arial" w:cs="Arial"/>
          <w:b/>
          <w:sz w:val="28"/>
          <w:szCs w:val="28"/>
        </w:rPr>
        <w:lastRenderedPageBreak/>
        <w:t xml:space="preserve">Ménestrel </w:t>
      </w:r>
    </w:p>
    <w:p w:rsidR="000D6033" w:rsidRPr="00F754E0" w:rsidRDefault="000D6033" w:rsidP="000D6033">
      <w:pPr>
        <w:spacing w:after="160" w:line="259" w:lineRule="auto"/>
        <w:jc w:val="center"/>
        <w:rPr>
          <w:rFonts w:ascii="Arial" w:eastAsia="Times New Roman" w:hAnsi="Arial" w:cs="Arial"/>
          <w:bCs/>
          <w:color w:val="000000"/>
          <w:sz w:val="28"/>
          <w:szCs w:val="28"/>
          <w:lang w:eastAsia="fr-CA"/>
        </w:rPr>
      </w:pPr>
      <w:r w:rsidRPr="00F754E0">
        <w:rPr>
          <w:rFonts w:ascii="Arial" w:eastAsia="Calibri" w:hAnsi="Arial" w:cs="Arial"/>
          <w:sz w:val="28"/>
          <w:szCs w:val="28"/>
        </w:rPr>
        <w:t xml:space="preserve"> (Barde 1</w:t>
      </w:r>
      <w:r>
        <w:rPr>
          <w:rFonts w:ascii="Arial" w:eastAsia="Calibri" w:hAnsi="Arial" w:cs="Arial"/>
          <w:sz w:val="28"/>
          <w:szCs w:val="28"/>
        </w:rPr>
        <w:t>1</w:t>
      </w:r>
      <w:r w:rsidRPr="00F754E0">
        <w:rPr>
          <w:rFonts w:ascii="Arial" w:eastAsia="Calibri" w:hAnsi="Arial" w:cs="Arial"/>
          <w:sz w:val="28"/>
          <w:szCs w:val="28"/>
        </w:rPr>
        <w:t>-20)</w:t>
      </w:r>
    </w:p>
    <w:tbl>
      <w:tblPr>
        <w:tblStyle w:val="Grilledutableau"/>
        <w:tblpPr w:leftFromText="141" w:rightFromText="141" w:vertAnchor="page" w:horzAnchor="margin" w:tblpY="2529"/>
        <w:tblW w:w="9606" w:type="dxa"/>
        <w:tblLayout w:type="fixed"/>
        <w:tblLook w:val="04A0" w:firstRow="1" w:lastRow="0" w:firstColumn="1" w:lastColumn="0" w:noHBand="0" w:noVBand="1"/>
      </w:tblPr>
      <w:tblGrid>
        <w:gridCol w:w="817"/>
        <w:gridCol w:w="3686"/>
        <w:gridCol w:w="567"/>
        <w:gridCol w:w="4536"/>
      </w:tblGrid>
      <w:tr w:rsidR="000D6033" w:rsidRPr="001C15A5" w:rsidTr="00C02766">
        <w:trPr>
          <w:trHeight w:val="306"/>
        </w:trPr>
        <w:tc>
          <w:tcPr>
            <w:tcW w:w="9606" w:type="dxa"/>
            <w:gridSpan w:val="4"/>
          </w:tcPr>
          <w:p w:rsidR="000D6033" w:rsidRPr="00E06FFF" w:rsidRDefault="000D6033" w:rsidP="00C02766">
            <w:pPr>
              <w:jc w:val="center"/>
              <w:rPr>
                <w:rFonts w:cs="Times New Roman"/>
                <w:b/>
                <w:sz w:val="28"/>
                <w:szCs w:val="28"/>
              </w:rPr>
            </w:pPr>
            <w:r w:rsidRPr="00524A4D">
              <w:rPr>
                <w:rFonts w:cs="Times New Roman"/>
                <w:b/>
                <w:sz w:val="28"/>
                <w:szCs w:val="28"/>
              </w:rPr>
              <w:t>Brique 1</w:t>
            </w:r>
          </w:p>
        </w:tc>
      </w:tr>
      <w:tr w:rsidR="000D6033" w:rsidRPr="001C15A5" w:rsidTr="00C02766">
        <w:trPr>
          <w:trHeight w:val="306"/>
        </w:trPr>
        <w:tc>
          <w:tcPr>
            <w:tcW w:w="817" w:type="dxa"/>
          </w:tcPr>
          <w:p w:rsidR="000D6033" w:rsidRPr="001C15A5" w:rsidRDefault="000D6033" w:rsidP="00C02766">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0D6033" w:rsidRPr="00E06FFF" w:rsidRDefault="000D6033" w:rsidP="00C02766">
            <w:pPr>
              <w:jc w:val="center"/>
              <w:rPr>
                <w:rFonts w:cs="Times New Roman"/>
                <w:b/>
                <w:sz w:val="20"/>
                <w:szCs w:val="20"/>
              </w:rPr>
            </w:pPr>
            <w:r w:rsidRPr="00545106">
              <w:rPr>
                <w:rFonts w:cs="Times New Roman"/>
                <w:b/>
                <w:sz w:val="20"/>
                <w:szCs w:val="20"/>
              </w:rPr>
              <w:t xml:space="preserve">Le charmeur </w:t>
            </w:r>
          </w:p>
        </w:tc>
        <w:tc>
          <w:tcPr>
            <w:tcW w:w="567" w:type="dxa"/>
            <w:tcBorders>
              <w:top w:val="nil"/>
              <w:left w:val="single" w:sz="4" w:space="0" w:color="auto"/>
              <w:bottom w:val="nil"/>
              <w:right w:val="single" w:sz="4" w:space="0" w:color="auto"/>
            </w:tcBorders>
            <w:vAlign w:val="center"/>
          </w:tcPr>
          <w:p w:rsidR="000D6033" w:rsidRPr="001C15A5" w:rsidRDefault="000D6033" w:rsidP="00C02766">
            <w:pPr>
              <w:jc w:val="center"/>
              <w:rPr>
                <w:rFonts w:cs="Times New Roman"/>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Pr>
                <w:rFonts w:cs="Times New Roman"/>
                <w:b/>
                <w:sz w:val="20"/>
                <w:szCs w:val="20"/>
              </w:rPr>
              <w:t xml:space="preserve">L’étrange musical </w:t>
            </w:r>
            <w:r w:rsidRPr="009F53B5">
              <w:rPr>
                <w:rFonts w:cs="Times New Roman"/>
                <w:b/>
                <w:sz w:val="20"/>
                <w:szCs w:val="20"/>
              </w:rPr>
              <w:t xml:space="preserve"> </w:t>
            </w:r>
          </w:p>
        </w:tc>
      </w:tr>
      <w:tr w:rsidR="000D6033" w:rsidRPr="001C15A5" w:rsidTr="00C02766">
        <w:trPr>
          <w:trHeight w:hRule="exact" w:val="262"/>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0D6033" w:rsidRPr="00545106" w:rsidRDefault="000D6033" w:rsidP="00C02766">
            <w:pPr>
              <w:rPr>
                <w:rFonts w:cs="Times New Roman"/>
                <w:sz w:val="20"/>
                <w:szCs w:val="20"/>
              </w:rPr>
            </w:pPr>
            <w:r w:rsidRPr="00545106">
              <w:rPr>
                <w:rFonts w:cs="Times New Roman"/>
                <w:sz w:val="20"/>
                <w:szCs w:val="20"/>
              </w:rPr>
              <w:t>Ami imaginaire N1</w:t>
            </w:r>
          </w:p>
          <w:p w:rsidR="000D6033" w:rsidRPr="00545106" w:rsidRDefault="000D6033" w:rsidP="00C02766">
            <w:pPr>
              <w:rPr>
                <w:rFonts w:cs="Times New Roman"/>
                <w:sz w:val="20"/>
                <w:szCs w:val="20"/>
              </w:rPr>
            </w:pPr>
          </w:p>
        </w:tc>
        <w:tc>
          <w:tcPr>
            <w:tcW w:w="567" w:type="dxa"/>
            <w:tcBorders>
              <w:top w:val="nil"/>
              <w:left w:val="single" w:sz="4" w:space="0" w:color="auto"/>
              <w:bottom w:val="nil"/>
              <w:right w:val="single" w:sz="4" w:space="0" w:color="auto"/>
            </w:tcBorders>
          </w:tcPr>
          <w:p w:rsidR="000D6033" w:rsidRPr="008007E9"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Critiqueur sans fond</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0D6033" w:rsidRPr="00545106" w:rsidRDefault="000D6033" w:rsidP="00C02766">
            <w:pPr>
              <w:rPr>
                <w:rFonts w:cs="Times New Roman"/>
                <w:sz w:val="20"/>
                <w:szCs w:val="20"/>
              </w:rPr>
            </w:pPr>
            <w:r w:rsidRPr="00545106">
              <w:rPr>
                <w:rFonts w:cs="Times New Roman"/>
                <w:sz w:val="20"/>
                <w:szCs w:val="20"/>
              </w:rPr>
              <w:t>Ami imaginaire N2</w:t>
            </w:r>
          </w:p>
        </w:tc>
        <w:tc>
          <w:tcPr>
            <w:tcW w:w="567" w:type="dxa"/>
            <w:tcBorders>
              <w:top w:val="nil"/>
              <w:left w:val="single" w:sz="4" w:space="0" w:color="auto"/>
              <w:bottom w:val="nil"/>
              <w:right w:val="single" w:sz="4" w:space="0" w:color="auto"/>
            </w:tcBorders>
          </w:tcPr>
          <w:p w:rsidR="000D6033" w:rsidRPr="008007E9" w:rsidRDefault="000D6033" w:rsidP="00C02766">
            <w:pPr>
              <w:rPr>
                <w:rFonts w:cs="Times New Roman"/>
                <w:sz w:val="20"/>
                <w:szCs w:val="20"/>
              </w:rPr>
            </w:pPr>
            <w:r>
              <w:rPr>
                <w:rFonts w:cs="Times New Roman"/>
                <w:sz w:val="20"/>
                <w:szCs w:val="20"/>
              </w:rPr>
              <w:t>OU</w:t>
            </w: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Bipolaire</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0D6033" w:rsidRPr="00545106" w:rsidRDefault="000D6033" w:rsidP="00C02766">
            <w:pPr>
              <w:rPr>
                <w:rFonts w:cs="Times New Roman"/>
                <w:sz w:val="20"/>
                <w:szCs w:val="20"/>
              </w:rPr>
            </w:pPr>
            <w:r w:rsidRPr="00545106">
              <w:rPr>
                <w:rFonts w:cs="Times New Roman"/>
                <w:sz w:val="20"/>
                <w:szCs w:val="20"/>
              </w:rPr>
              <w:t>+ 3 P.V.</w:t>
            </w:r>
          </w:p>
        </w:tc>
        <w:tc>
          <w:tcPr>
            <w:tcW w:w="567" w:type="dxa"/>
            <w:tcBorders>
              <w:top w:val="nil"/>
              <w:left w:val="single" w:sz="4" w:space="0" w:color="auto"/>
              <w:bottom w:val="nil"/>
              <w:right w:val="single" w:sz="4" w:space="0" w:color="auto"/>
            </w:tcBorders>
          </w:tcPr>
          <w:p w:rsidR="000D6033" w:rsidRPr="008007E9"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Annulation de charme N1</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0D6033" w:rsidRPr="00545106" w:rsidRDefault="000D6033" w:rsidP="00C02766">
            <w:pPr>
              <w:rPr>
                <w:rFonts w:cs="Times New Roman"/>
                <w:sz w:val="20"/>
                <w:szCs w:val="20"/>
              </w:rPr>
            </w:pPr>
            <w:r w:rsidRPr="00545106">
              <w:rPr>
                <w:rFonts w:cs="Times New Roman"/>
                <w:sz w:val="20"/>
                <w:szCs w:val="20"/>
              </w:rPr>
              <w:t>Ami imaginaire N3</w:t>
            </w:r>
          </w:p>
        </w:tc>
        <w:tc>
          <w:tcPr>
            <w:tcW w:w="567" w:type="dxa"/>
            <w:tcBorders>
              <w:top w:val="nil"/>
              <w:left w:val="single" w:sz="4" w:space="0" w:color="auto"/>
              <w:bottom w:val="nil"/>
              <w:right w:val="single" w:sz="4" w:space="0" w:color="auto"/>
            </w:tcBorders>
          </w:tcPr>
          <w:p w:rsidR="000D6033" w:rsidRPr="008007E9"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Dépendance affective</w:t>
            </w:r>
          </w:p>
        </w:tc>
      </w:tr>
      <w:tr w:rsidR="000D6033" w:rsidRPr="001C15A5" w:rsidTr="00C02766">
        <w:trPr>
          <w:trHeight w:val="240"/>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0D6033" w:rsidRPr="00545106" w:rsidRDefault="000D6033" w:rsidP="00C02766">
            <w:pPr>
              <w:rPr>
                <w:rFonts w:cs="Times New Roman"/>
                <w:sz w:val="20"/>
                <w:szCs w:val="20"/>
              </w:rPr>
            </w:pPr>
            <w:r w:rsidRPr="00545106">
              <w:rPr>
                <w:rFonts w:cs="Times New Roman"/>
                <w:sz w:val="20"/>
                <w:szCs w:val="20"/>
              </w:rPr>
              <w:t>Danse des morts</w:t>
            </w:r>
          </w:p>
        </w:tc>
        <w:tc>
          <w:tcPr>
            <w:tcW w:w="567" w:type="dxa"/>
            <w:tcBorders>
              <w:top w:val="nil"/>
              <w:left w:val="single" w:sz="4" w:space="0" w:color="auto"/>
              <w:bottom w:val="nil"/>
              <w:right w:val="single" w:sz="4" w:space="0" w:color="auto"/>
            </w:tcBorders>
          </w:tcPr>
          <w:p w:rsidR="000D6033" w:rsidRPr="008007E9"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Annulation de charme N2</w:t>
            </w:r>
          </w:p>
        </w:tc>
      </w:tr>
      <w:tr w:rsidR="000D6033" w:rsidRPr="001C15A5" w:rsidTr="00C02766">
        <w:trPr>
          <w:trHeight w:val="306"/>
        </w:trPr>
        <w:tc>
          <w:tcPr>
            <w:tcW w:w="9606" w:type="dxa"/>
            <w:gridSpan w:val="4"/>
          </w:tcPr>
          <w:p w:rsidR="000D6033" w:rsidRPr="002E4497" w:rsidRDefault="000D6033" w:rsidP="00C02766">
            <w:pPr>
              <w:jc w:val="center"/>
              <w:rPr>
                <w:rFonts w:cs="Times New Roman"/>
                <w:b/>
                <w:sz w:val="20"/>
                <w:szCs w:val="20"/>
              </w:rPr>
            </w:pPr>
            <w:r>
              <w:rPr>
                <w:rFonts w:cs="Times New Roman"/>
                <w:b/>
                <w:sz w:val="28"/>
                <w:szCs w:val="28"/>
              </w:rPr>
              <w:t>Brique 2</w:t>
            </w:r>
          </w:p>
        </w:tc>
      </w:tr>
      <w:tr w:rsidR="000D6033" w:rsidRPr="001C15A5" w:rsidTr="00C02766">
        <w:trPr>
          <w:trHeight w:val="306"/>
        </w:trPr>
        <w:tc>
          <w:tcPr>
            <w:tcW w:w="817" w:type="dxa"/>
          </w:tcPr>
          <w:p w:rsidR="000D6033" w:rsidRPr="001C15A5" w:rsidRDefault="000D6033" w:rsidP="00C02766">
            <w:pPr>
              <w:jc w:val="center"/>
              <w:rPr>
                <w:rFonts w:cs="Times New Roman"/>
                <w:sz w:val="20"/>
                <w:szCs w:val="20"/>
              </w:rPr>
            </w:pPr>
          </w:p>
        </w:tc>
        <w:tc>
          <w:tcPr>
            <w:tcW w:w="3686" w:type="dxa"/>
            <w:tcBorders>
              <w:right w:val="single" w:sz="4" w:space="0" w:color="auto"/>
            </w:tcBorders>
            <w:vAlign w:val="center"/>
          </w:tcPr>
          <w:p w:rsidR="000D6033" w:rsidRPr="00E06FFF" w:rsidRDefault="000D6033" w:rsidP="00C02766">
            <w:pPr>
              <w:jc w:val="center"/>
              <w:rPr>
                <w:rFonts w:cs="Times New Roman"/>
                <w:b/>
                <w:sz w:val="20"/>
                <w:szCs w:val="20"/>
              </w:rPr>
            </w:pPr>
            <w:r w:rsidRPr="009F53B5">
              <w:rPr>
                <w:rFonts w:cs="Times New Roman"/>
                <w:b/>
                <w:sz w:val="20"/>
                <w:szCs w:val="20"/>
              </w:rPr>
              <w:t xml:space="preserve">Le dérangeant </w:t>
            </w:r>
          </w:p>
        </w:tc>
        <w:tc>
          <w:tcPr>
            <w:tcW w:w="567" w:type="dxa"/>
            <w:tcBorders>
              <w:top w:val="nil"/>
              <w:left w:val="single" w:sz="4" w:space="0" w:color="auto"/>
              <w:bottom w:val="nil"/>
              <w:right w:val="single" w:sz="4" w:space="0" w:color="auto"/>
            </w:tcBorders>
            <w:vAlign w:val="center"/>
          </w:tcPr>
          <w:p w:rsidR="000D6033" w:rsidRPr="001C15A5" w:rsidRDefault="000D6033" w:rsidP="00C02766">
            <w:pPr>
              <w:jc w:val="center"/>
              <w:rPr>
                <w:rFonts w:cs="Times New Roman"/>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Pr>
                <w:rFonts w:cs="Times New Roman"/>
                <w:b/>
                <w:sz w:val="20"/>
                <w:szCs w:val="20"/>
              </w:rPr>
              <w:t>La star</w:t>
            </w:r>
          </w:p>
        </w:tc>
      </w:tr>
      <w:tr w:rsidR="000D6033" w:rsidRPr="001C15A5" w:rsidTr="00C02766">
        <w:trPr>
          <w:trHeight w:hRule="exact" w:val="262"/>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Ennemi imaginaire N1</w:t>
            </w:r>
          </w:p>
        </w:tc>
        <w:tc>
          <w:tcPr>
            <w:tcW w:w="567" w:type="dxa"/>
            <w:tcBorders>
              <w:top w:val="nil"/>
              <w:left w:val="single" w:sz="4" w:space="0" w:color="auto"/>
              <w:bottom w:val="nil"/>
              <w:right w:val="single" w:sz="4" w:space="0" w:color="auto"/>
            </w:tcBorders>
          </w:tcPr>
          <w:p w:rsidR="000D6033" w:rsidRPr="009F53B5"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Groupie N1</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+ 3 P.V.</w:t>
            </w:r>
          </w:p>
        </w:tc>
        <w:tc>
          <w:tcPr>
            <w:tcW w:w="567" w:type="dxa"/>
            <w:tcBorders>
              <w:top w:val="nil"/>
              <w:left w:val="single" w:sz="4" w:space="0" w:color="auto"/>
              <w:bottom w:val="nil"/>
              <w:righ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OU</w:t>
            </w: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Groupie N2</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Ennemi imaginaire N2</w:t>
            </w:r>
          </w:p>
        </w:tc>
        <w:tc>
          <w:tcPr>
            <w:tcW w:w="567" w:type="dxa"/>
            <w:tcBorders>
              <w:top w:val="nil"/>
              <w:left w:val="single" w:sz="4" w:space="0" w:color="auto"/>
              <w:bottom w:val="nil"/>
              <w:right w:val="single" w:sz="4" w:space="0" w:color="auto"/>
            </w:tcBorders>
          </w:tcPr>
          <w:p w:rsidR="000D6033" w:rsidRPr="009F53B5"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Groupie N3</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Anxiété</w:t>
            </w:r>
          </w:p>
        </w:tc>
        <w:tc>
          <w:tcPr>
            <w:tcW w:w="567" w:type="dxa"/>
            <w:tcBorders>
              <w:top w:val="nil"/>
              <w:left w:val="single" w:sz="4" w:space="0" w:color="auto"/>
              <w:bottom w:val="nil"/>
              <w:right w:val="single" w:sz="4" w:space="0" w:color="auto"/>
            </w:tcBorders>
          </w:tcPr>
          <w:p w:rsidR="000D6033" w:rsidRPr="009F53B5"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Groupie N4</w:t>
            </w:r>
          </w:p>
        </w:tc>
      </w:tr>
      <w:tr w:rsidR="000D6033" w:rsidRPr="001C15A5" w:rsidTr="00C02766">
        <w:trPr>
          <w:trHeight w:val="240"/>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Ennemi imaginaire N3</w:t>
            </w:r>
          </w:p>
        </w:tc>
        <w:tc>
          <w:tcPr>
            <w:tcW w:w="567" w:type="dxa"/>
            <w:tcBorders>
              <w:top w:val="nil"/>
              <w:left w:val="single" w:sz="4" w:space="0" w:color="auto"/>
              <w:bottom w:val="single" w:sz="4" w:space="0" w:color="auto"/>
              <w:right w:val="single" w:sz="4" w:space="0" w:color="auto"/>
            </w:tcBorders>
          </w:tcPr>
          <w:p w:rsidR="000D6033" w:rsidRPr="009F53B5" w:rsidRDefault="000D6033" w:rsidP="00C02766">
            <w:pPr>
              <w:rPr>
                <w:rFonts w:cs="Times New Roman"/>
                <w:sz w:val="20"/>
                <w:szCs w:val="20"/>
              </w:rPr>
            </w:pPr>
          </w:p>
        </w:tc>
        <w:tc>
          <w:tcPr>
            <w:tcW w:w="4536" w:type="dxa"/>
            <w:tcBorders>
              <w:left w:val="single" w:sz="4" w:space="0" w:color="auto"/>
            </w:tcBorders>
          </w:tcPr>
          <w:p w:rsidR="000D6033" w:rsidRPr="009F53B5" w:rsidRDefault="000D6033" w:rsidP="00C02766">
            <w:pPr>
              <w:rPr>
                <w:rFonts w:cs="Times New Roman"/>
                <w:sz w:val="20"/>
                <w:szCs w:val="20"/>
              </w:rPr>
            </w:pPr>
            <w:r w:rsidRPr="009F53B5">
              <w:rPr>
                <w:rFonts w:cs="Times New Roman"/>
                <w:sz w:val="20"/>
                <w:szCs w:val="20"/>
              </w:rPr>
              <w:t>Groupie N5</w:t>
            </w:r>
          </w:p>
        </w:tc>
      </w:tr>
    </w:tbl>
    <w:p w:rsidR="000D6033" w:rsidRDefault="000D6033" w:rsidP="000D6033">
      <w:pPr>
        <w:rPr>
          <w:rFonts w:ascii="Arial" w:hAnsi="Arial" w:cs="Arial"/>
          <w:b/>
          <w:sz w:val="28"/>
          <w:szCs w:val="28"/>
        </w:rPr>
      </w:pPr>
    </w:p>
    <w:p w:rsidR="000D6033" w:rsidRPr="00BD0ED6" w:rsidRDefault="000D6033" w:rsidP="000D6033">
      <w:pPr>
        <w:spacing w:after="160" w:line="259" w:lineRule="auto"/>
        <w:jc w:val="center"/>
        <w:rPr>
          <w:rFonts w:ascii="Arial" w:eastAsia="Calibri" w:hAnsi="Arial" w:cs="Arial"/>
          <w:b/>
          <w:sz w:val="28"/>
          <w:szCs w:val="28"/>
        </w:rPr>
      </w:pPr>
      <w:r w:rsidRPr="00BD0ED6">
        <w:rPr>
          <w:rFonts w:ascii="Arial" w:eastAsia="Calibri" w:hAnsi="Arial" w:cs="Arial"/>
          <w:b/>
          <w:sz w:val="28"/>
          <w:szCs w:val="28"/>
        </w:rPr>
        <w:t>Paysan</w:t>
      </w:r>
    </w:p>
    <w:p w:rsidR="000D6033" w:rsidRPr="00BD0ED6" w:rsidRDefault="000D6033" w:rsidP="000D6033">
      <w:pPr>
        <w:spacing w:after="160" w:line="259" w:lineRule="auto"/>
        <w:jc w:val="center"/>
        <w:rPr>
          <w:rFonts w:ascii="Arial" w:eastAsia="Calibri" w:hAnsi="Arial" w:cs="Arial"/>
          <w:sz w:val="28"/>
          <w:szCs w:val="28"/>
        </w:rPr>
      </w:pPr>
      <w:r w:rsidRPr="00BD0ED6">
        <w:rPr>
          <w:rFonts w:ascii="Arial" w:eastAsia="Calibri" w:hAnsi="Arial" w:cs="Arial"/>
          <w:sz w:val="28"/>
          <w:szCs w:val="28"/>
        </w:rPr>
        <w:t>(Homme du peuple 1</w:t>
      </w:r>
      <w:r>
        <w:rPr>
          <w:rFonts w:ascii="Arial" w:eastAsia="Calibri" w:hAnsi="Arial" w:cs="Arial"/>
          <w:sz w:val="28"/>
          <w:szCs w:val="28"/>
        </w:rPr>
        <w:t>1</w:t>
      </w:r>
      <w:r w:rsidRPr="00BD0ED6">
        <w:rPr>
          <w:rFonts w:ascii="Arial" w:eastAsia="Calibri" w:hAnsi="Arial" w:cs="Arial"/>
          <w:sz w:val="28"/>
          <w:szCs w:val="28"/>
        </w:rPr>
        <w:t xml:space="preserve"> – 20)</w:t>
      </w:r>
    </w:p>
    <w:p w:rsidR="000D6033" w:rsidRPr="00474FDB" w:rsidRDefault="000D6033" w:rsidP="000D6033">
      <w:pPr>
        <w:rPr>
          <w:b/>
          <w:u w:val="single"/>
        </w:rPr>
      </w:pPr>
      <w:r>
        <w:br/>
      </w:r>
      <w:r w:rsidRPr="00474FDB">
        <w:rPr>
          <w:b/>
          <w:u w:val="single"/>
        </w:rPr>
        <w:t>Qui peut devenir quoi :</w:t>
      </w:r>
    </w:p>
    <w:tbl>
      <w:tblPr>
        <w:tblStyle w:val="Grilledutableau"/>
        <w:tblpPr w:leftFromText="141" w:rightFromText="141" w:vertAnchor="page" w:horzAnchor="margin" w:tblpXSpec="center" w:tblpY="10682"/>
        <w:tblW w:w="9639" w:type="dxa"/>
        <w:tblLayout w:type="fixed"/>
        <w:tblLook w:val="04A0" w:firstRow="1" w:lastRow="0" w:firstColumn="1" w:lastColumn="0" w:noHBand="0" w:noVBand="1"/>
      </w:tblPr>
      <w:tblGrid>
        <w:gridCol w:w="817"/>
        <w:gridCol w:w="8822"/>
      </w:tblGrid>
      <w:tr w:rsidR="000D6033" w:rsidRPr="001C15A5" w:rsidTr="00C02766">
        <w:trPr>
          <w:trHeight w:val="423"/>
        </w:trPr>
        <w:tc>
          <w:tcPr>
            <w:tcW w:w="9639" w:type="dxa"/>
            <w:gridSpan w:val="2"/>
            <w:tcBorders>
              <w:right w:val="single" w:sz="4" w:space="0" w:color="auto"/>
            </w:tcBorders>
            <w:vAlign w:val="center"/>
          </w:tcPr>
          <w:p w:rsidR="000D6033" w:rsidRPr="00653FAF" w:rsidRDefault="000D6033" w:rsidP="00C02766">
            <w:pPr>
              <w:jc w:val="center"/>
              <w:rPr>
                <w:rFonts w:cs="Times New Roman"/>
                <w:b/>
                <w:sz w:val="28"/>
                <w:szCs w:val="28"/>
              </w:rPr>
            </w:pPr>
            <w:r>
              <w:rPr>
                <w:rFonts w:cs="Times New Roman"/>
                <w:b/>
                <w:sz w:val="28"/>
                <w:szCs w:val="28"/>
              </w:rPr>
              <w:t xml:space="preserve">Choix 1 :  </w:t>
            </w:r>
            <w:r>
              <w:t xml:space="preserve"> </w:t>
            </w:r>
            <w:r w:rsidRPr="00C25B49">
              <w:rPr>
                <w:rFonts w:cs="Times New Roman"/>
                <w:b/>
                <w:sz w:val="28"/>
                <w:szCs w:val="28"/>
              </w:rPr>
              <w:t>Maître Forgeron</w:t>
            </w:r>
          </w:p>
        </w:tc>
      </w:tr>
      <w:tr w:rsidR="000D6033" w:rsidRPr="001C15A5" w:rsidTr="00C02766">
        <w:trPr>
          <w:trHeight w:val="306"/>
        </w:trPr>
        <w:tc>
          <w:tcPr>
            <w:tcW w:w="9639" w:type="dxa"/>
            <w:gridSpan w:val="2"/>
            <w:tcBorders>
              <w:right w:val="single" w:sz="4" w:space="0" w:color="auto"/>
            </w:tcBorders>
          </w:tcPr>
          <w:p w:rsidR="000D6033" w:rsidRPr="00653FAF" w:rsidRDefault="000D6033" w:rsidP="00C02766">
            <w:pPr>
              <w:jc w:val="center"/>
              <w:rPr>
                <w:rFonts w:cs="Times New Roman"/>
                <w:b/>
                <w:sz w:val="28"/>
                <w:szCs w:val="28"/>
              </w:rPr>
            </w:pPr>
            <w:r w:rsidRPr="00653FAF">
              <w:rPr>
                <w:rFonts w:cs="Times New Roman"/>
                <w:b/>
                <w:sz w:val="28"/>
                <w:szCs w:val="28"/>
              </w:rPr>
              <w:t>Brique 1</w:t>
            </w:r>
          </w:p>
        </w:tc>
      </w:tr>
      <w:tr w:rsidR="000D6033" w:rsidRPr="001C15A5" w:rsidTr="00C02766">
        <w:trPr>
          <w:trHeight w:val="306"/>
        </w:trPr>
        <w:tc>
          <w:tcPr>
            <w:tcW w:w="817" w:type="dxa"/>
          </w:tcPr>
          <w:p w:rsidR="000D6033" w:rsidRPr="001C15A5" w:rsidRDefault="000D6033" w:rsidP="00C02766">
            <w:pPr>
              <w:rPr>
                <w:rFonts w:cs="Times New Roman"/>
                <w:sz w:val="20"/>
                <w:szCs w:val="20"/>
              </w:rPr>
            </w:pPr>
            <w:r>
              <w:rPr>
                <w:rFonts w:cs="Times New Roman"/>
                <w:sz w:val="20"/>
                <w:szCs w:val="20"/>
              </w:rPr>
              <w:t>Niveau/ titre</w:t>
            </w:r>
          </w:p>
        </w:tc>
        <w:tc>
          <w:tcPr>
            <w:tcW w:w="8822" w:type="dxa"/>
            <w:tcBorders>
              <w:right w:val="single" w:sz="4" w:space="0" w:color="auto"/>
            </w:tcBorders>
            <w:vAlign w:val="center"/>
          </w:tcPr>
          <w:p w:rsidR="000D6033" w:rsidRPr="00ED03B1" w:rsidRDefault="000D6033" w:rsidP="00C02766">
            <w:pPr>
              <w:jc w:val="center"/>
              <w:rPr>
                <w:rFonts w:cs="Times New Roman"/>
                <w:b/>
                <w:sz w:val="20"/>
                <w:szCs w:val="20"/>
              </w:rPr>
            </w:pPr>
            <w:r>
              <w:rPr>
                <w:rFonts w:cs="Times New Roman"/>
                <w:b/>
                <w:sz w:val="20"/>
                <w:szCs w:val="20"/>
              </w:rPr>
              <w:t>La persévérance du Forgeron</w:t>
            </w:r>
            <w:r w:rsidRPr="001756F5">
              <w:rPr>
                <w:rFonts w:cs="Times New Roman"/>
                <w:b/>
                <w:sz w:val="20"/>
                <w:szCs w:val="20"/>
              </w:rPr>
              <w:t xml:space="preserve"> </w:t>
            </w:r>
          </w:p>
        </w:tc>
      </w:tr>
      <w:tr w:rsidR="000D6033" w:rsidRPr="001C15A5" w:rsidTr="00C02766">
        <w:trPr>
          <w:trHeight w:hRule="exact" w:val="262"/>
        </w:trPr>
        <w:tc>
          <w:tcPr>
            <w:tcW w:w="817" w:type="dxa"/>
          </w:tcPr>
          <w:p w:rsidR="000D6033" w:rsidRPr="001756F5" w:rsidRDefault="000D6033" w:rsidP="00C02766">
            <w:pPr>
              <w:jc w:val="center"/>
              <w:rPr>
                <w:rFonts w:cs="Times New Roman"/>
                <w:sz w:val="20"/>
                <w:szCs w:val="20"/>
              </w:rPr>
            </w:pPr>
            <w:r w:rsidRPr="001756F5">
              <w:rPr>
                <w:rFonts w:cs="Times New Roman"/>
                <w:sz w:val="20"/>
                <w:szCs w:val="20"/>
              </w:rPr>
              <w:t>1</w:t>
            </w:r>
          </w:p>
        </w:tc>
        <w:tc>
          <w:tcPr>
            <w:tcW w:w="8822" w:type="dxa"/>
            <w:tcBorders>
              <w:right w:val="single" w:sz="4" w:space="0" w:color="auto"/>
            </w:tcBorders>
          </w:tcPr>
          <w:p w:rsidR="000D6033" w:rsidRPr="001756F5" w:rsidRDefault="000D6033" w:rsidP="00C02766">
            <w:pPr>
              <w:tabs>
                <w:tab w:val="left" w:pos="540"/>
              </w:tabs>
              <w:rPr>
                <w:rFonts w:cs="Times New Roman"/>
                <w:sz w:val="20"/>
                <w:szCs w:val="20"/>
              </w:rPr>
            </w:pPr>
            <w:r w:rsidRPr="001756F5">
              <w:rPr>
                <w:rFonts w:cs="Times New Roman"/>
                <w:sz w:val="20"/>
                <w:szCs w:val="20"/>
              </w:rPr>
              <w:t>Arme exceptionnel N2</w:t>
            </w:r>
          </w:p>
        </w:tc>
      </w:tr>
      <w:tr w:rsidR="000D6033" w:rsidRPr="001C15A5" w:rsidTr="00C02766">
        <w:trPr>
          <w:trHeight w:val="251"/>
        </w:trPr>
        <w:tc>
          <w:tcPr>
            <w:tcW w:w="817" w:type="dxa"/>
          </w:tcPr>
          <w:p w:rsidR="000D6033" w:rsidRPr="001756F5" w:rsidRDefault="000D6033" w:rsidP="00C02766">
            <w:pPr>
              <w:jc w:val="center"/>
              <w:rPr>
                <w:rFonts w:cs="Times New Roman"/>
                <w:sz w:val="20"/>
                <w:szCs w:val="20"/>
              </w:rPr>
            </w:pPr>
            <w:r w:rsidRPr="001756F5">
              <w:rPr>
                <w:rFonts w:cs="Times New Roman"/>
                <w:sz w:val="20"/>
                <w:szCs w:val="20"/>
              </w:rPr>
              <w:t>2</w:t>
            </w:r>
          </w:p>
        </w:tc>
        <w:tc>
          <w:tcPr>
            <w:tcW w:w="8822" w:type="dxa"/>
            <w:tcBorders>
              <w:right w:val="single" w:sz="4" w:space="0" w:color="auto"/>
            </w:tcBorders>
          </w:tcPr>
          <w:p w:rsidR="000D6033" w:rsidRPr="001756F5" w:rsidRDefault="000D6033" w:rsidP="00C02766">
            <w:pPr>
              <w:rPr>
                <w:rFonts w:cs="Times New Roman"/>
                <w:sz w:val="20"/>
                <w:szCs w:val="20"/>
              </w:rPr>
            </w:pPr>
            <w:r w:rsidRPr="001756F5">
              <w:rPr>
                <w:rFonts w:cs="Times New Roman"/>
                <w:sz w:val="20"/>
                <w:szCs w:val="20"/>
              </w:rPr>
              <w:t>Armure exceptionnel N3</w:t>
            </w:r>
          </w:p>
        </w:tc>
      </w:tr>
      <w:tr w:rsidR="000D6033" w:rsidRPr="001C15A5" w:rsidTr="00C02766">
        <w:trPr>
          <w:trHeight w:val="251"/>
        </w:trPr>
        <w:tc>
          <w:tcPr>
            <w:tcW w:w="817" w:type="dxa"/>
          </w:tcPr>
          <w:p w:rsidR="000D6033" w:rsidRPr="001756F5" w:rsidRDefault="000D6033" w:rsidP="00C02766">
            <w:pPr>
              <w:jc w:val="center"/>
              <w:rPr>
                <w:rFonts w:cs="Times New Roman"/>
                <w:sz w:val="20"/>
                <w:szCs w:val="20"/>
              </w:rPr>
            </w:pPr>
            <w:r w:rsidRPr="001756F5">
              <w:rPr>
                <w:rFonts w:cs="Times New Roman"/>
                <w:sz w:val="20"/>
                <w:szCs w:val="20"/>
              </w:rPr>
              <w:t>3</w:t>
            </w:r>
          </w:p>
        </w:tc>
        <w:tc>
          <w:tcPr>
            <w:tcW w:w="8822" w:type="dxa"/>
            <w:tcBorders>
              <w:right w:val="single" w:sz="4" w:space="0" w:color="auto"/>
            </w:tcBorders>
          </w:tcPr>
          <w:p w:rsidR="000D6033" w:rsidRPr="001756F5" w:rsidRDefault="000D6033" w:rsidP="00C02766">
            <w:pPr>
              <w:rPr>
                <w:rFonts w:cs="Times New Roman"/>
                <w:sz w:val="20"/>
                <w:szCs w:val="20"/>
              </w:rPr>
            </w:pPr>
            <w:r w:rsidRPr="001756F5">
              <w:rPr>
                <w:rFonts w:cs="Times New Roman"/>
                <w:sz w:val="20"/>
                <w:szCs w:val="20"/>
              </w:rPr>
              <w:t>Arme exceptionnel N3</w:t>
            </w:r>
          </w:p>
        </w:tc>
      </w:tr>
      <w:tr w:rsidR="000D6033" w:rsidRPr="001C15A5" w:rsidTr="00C02766">
        <w:trPr>
          <w:trHeight w:val="251"/>
        </w:trPr>
        <w:tc>
          <w:tcPr>
            <w:tcW w:w="817" w:type="dxa"/>
          </w:tcPr>
          <w:p w:rsidR="000D6033" w:rsidRPr="001756F5" w:rsidRDefault="000D6033" w:rsidP="00C02766">
            <w:pPr>
              <w:jc w:val="center"/>
              <w:rPr>
                <w:rFonts w:cs="Times New Roman"/>
                <w:sz w:val="20"/>
                <w:szCs w:val="20"/>
              </w:rPr>
            </w:pPr>
            <w:r w:rsidRPr="001756F5">
              <w:rPr>
                <w:rFonts w:cs="Times New Roman"/>
                <w:sz w:val="20"/>
                <w:szCs w:val="20"/>
              </w:rPr>
              <w:t>4</w:t>
            </w:r>
          </w:p>
        </w:tc>
        <w:tc>
          <w:tcPr>
            <w:tcW w:w="8822" w:type="dxa"/>
            <w:tcBorders>
              <w:right w:val="single" w:sz="4" w:space="0" w:color="auto"/>
            </w:tcBorders>
          </w:tcPr>
          <w:p w:rsidR="000D6033" w:rsidRPr="001756F5" w:rsidRDefault="000D6033" w:rsidP="00C02766">
            <w:pPr>
              <w:rPr>
                <w:rFonts w:cs="Times New Roman"/>
                <w:sz w:val="20"/>
                <w:szCs w:val="20"/>
              </w:rPr>
            </w:pPr>
            <w:r w:rsidRPr="001756F5">
              <w:rPr>
                <w:rFonts w:cs="Times New Roman"/>
                <w:sz w:val="20"/>
                <w:szCs w:val="20"/>
              </w:rPr>
              <w:t>Armure exceptionnel N4</w:t>
            </w:r>
          </w:p>
        </w:tc>
      </w:tr>
      <w:tr w:rsidR="000D6033" w:rsidRPr="001C15A5" w:rsidTr="00C02766">
        <w:trPr>
          <w:trHeight w:val="240"/>
        </w:trPr>
        <w:tc>
          <w:tcPr>
            <w:tcW w:w="817" w:type="dxa"/>
          </w:tcPr>
          <w:p w:rsidR="000D6033" w:rsidRPr="001756F5" w:rsidRDefault="000D6033" w:rsidP="00C02766">
            <w:pPr>
              <w:jc w:val="center"/>
              <w:rPr>
                <w:rFonts w:cs="Times New Roman"/>
                <w:sz w:val="20"/>
                <w:szCs w:val="20"/>
              </w:rPr>
            </w:pPr>
            <w:r w:rsidRPr="001756F5">
              <w:rPr>
                <w:rFonts w:cs="Times New Roman"/>
                <w:sz w:val="20"/>
                <w:szCs w:val="20"/>
              </w:rPr>
              <w:t>5</w:t>
            </w:r>
          </w:p>
        </w:tc>
        <w:tc>
          <w:tcPr>
            <w:tcW w:w="8822" w:type="dxa"/>
            <w:tcBorders>
              <w:right w:val="single" w:sz="4" w:space="0" w:color="auto"/>
            </w:tcBorders>
          </w:tcPr>
          <w:p w:rsidR="000D6033" w:rsidRPr="001756F5" w:rsidRDefault="000D6033" w:rsidP="00C02766">
            <w:pPr>
              <w:rPr>
                <w:rFonts w:cs="Times New Roman"/>
                <w:sz w:val="20"/>
                <w:szCs w:val="20"/>
              </w:rPr>
            </w:pPr>
            <w:r w:rsidRPr="001756F5">
              <w:rPr>
                <w:rFonts w:cs="Times New Roman"/>
                <w:sz w:val="20"/>
                <w:szCs w:val="20"/>
              </w:rPr>
              <w:t>Arme exceptionnel N4</w:t>
            </w:r>
          </w:p>
        </w:tc>
      </w:tr>
      <w:tr w:rsidR="000D6033" w:rsidRPr="001C15A5" w:rsidTr="00C02766">
        <w:trPr>
          <w:trHeight w:val="306"/>
        </w:trPr>
        <w:tc>
          <w:tcPr>
            <w:tcW w:w="9639" w:type="dxa"/>
            <w:gridSpan w:val="2"/>
            <w:tcBorders>
              <w:right w:val="single" w:sz="4" w:space="0" w:color="auto"/>
            </w:tcBorders>
          </w:tcPr>
          <w:p w:rsidR="000D6033" w:rsidRPr="00653FAF" w:rsidRDefault="000D6033" w:rsidP="00C02766">
            <w:pPr>
              <w:jc w:val="center"/>
              <w:rPr>
                <w:rFonts w:cs="Times New Roman"/>
                <w:b/>
                <w:sz w:val="28"/>
                <w:szCs w:val="28"/>
              </w:rPr>
            </w:pPr>
            <w:r w:rsidRPr="00653FAF">
              <w:rPr>
                <w:rFonts w:cs="Times New Roman"/>
                <w:b/>
                <w:sz w:val="28"/>
                <w:szCs w:val="28"/>
              </w:rPr>
              <w:t xml:space="preserve">Brique </w:t>
            </w:r>
            <w:r>
              <w:rPr>
                <w:rFonts w:cs="Times New Roman"/>
                <w:b/>
                <w:sz w:val="28"/>
                <w:szCs w:val="28"/>
              </w:rPr>
              <w:t>2</w:t>
            </w:r>
          </w:p>
        </w:tc>
      </w:tr>
      <w:tr w:rsidR="000D6033" w:rsidRPr="001C15A5" w:rsidTr="00C02766">
        <w:trPr>
          <w:trHeight w:val="306"/>
        </w:trPr>
        <w:tc>
          <w:tcPr>
            <w:tcW w:w="817" w:type="dxa"/>
          </w:tcPr>
          <w:p w:rsidR="000D6033" w:rsidRPr="001C15A5" w:rsidRDefault="000D6033" w:rsidP="00C02766">
            <w:pPr>
              <w:rPr>
                <w:rFonts w:cs="Times New Roman"/>
                <w:sz w:val="20"/>
                <w:szCs w:val="20"/>
              </w:rPr>
            </w:pPr>
          </w:p>
        </w:tc>
        <w:tc>
          <w:tcPr>
            <w:tcW w:w="8822" w:type="dxa"/>
            <w:tcBorders>
              <w:right w:val="single" w:sz="4" w:space="0" w:color="auto"/>
            </w:tcBorders>
          </w:tcPr>
          <w:p w:rsidR="000D6033" w:rsidRPr="001756F5" w:rsidRDefault="000D6033" w:rsidP="00C02766">
            <w:pPr>
              <w:rPr>
                <w:rFonts w:cs="Arial"/>
                <w:b/>
                <w:sz w:val="20"/>
                <w:szCs w:val="20"/>
              </w:rPr>
            </w:pPr>
            <w:r w:rsidRPr="001756F5">
              <w:rPr>
                <w:rFonts w:cs="Arial"/>
                <w:b/>
                <w:sz w:val="20"/>
                <w:szCs w:val="20"/>
              </w:rPr>
              <w:t xml:space="preserve">Le maître des forges  </w:t>
            </w:r>
          </w:p>
        </w:tc>
      </w:tr>
      <w:tr w:rsidR="000D6033" w:rsidRPr="001C15A5" w:rsidTr="00C02766">
        <w:trPr>
          <w:trHeight w:hRule="exact" w:val="262"/>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1</w:t>
            </w:r>
          </w:p>
        </w:tc>
        <w:tc>
          <w:tcPr>
            <w:tcW w:w="8822" w:type="dxa"/>
            <w:tcBorders>
              <w:right w:val="single" w:sz="4" w:space="0" w:color="auto"/>
            </w:tcBorders>
          </w:tcPr>
          <w:p w:rsidR="000D6033" w:rsidRPr="001756F5" w:rsidRDefault="000D6033" w:rsidP="00C02766">
            <w:pPr>
              <w:rPr>
                <w:rFonts w:cs="Arial"/>
                <w:sz w:val="20"/>
                <w:szCs w:val="20"/>
              </w:rPr>
            </w:pPr>
            <w:r w:rsidRPr="001756F5">
              <w:rPr>
                <w:rFonts w:cs="Arial"/>
                <w:sz w:val="20"/>
                <w:szCs w:val="20"/>
              </w:rPr>
              <w:t>Armure exceptionnel N5</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2</w:t>
            </w:r>
          </w:p>
        </w:tc>
        <w:tc>
          <w:tcPr>
            <w:tcW w:w="8822" w:type="dxa"/>
            <w:tcBorders>
              <w:right w:val="single" w:sz="4" w:space="0" w:color="auto"/>
            </w:tcBorders>
          </w:tcPr>
          <w:p w:rsidR="000D6033" w:rsidRPr="001756F5" w:rsidRDefault="000D6033" w:rsidP="00C02766">
            <w:pPr>
              <w:rPr>
                <w:rFonts w:cs="Arial"/>
                <w:sz w:val="20"/>
                <w:szCs w:val="20"/>
              </w:rPr>
            </w:pPr>
            <w:r w:rsidRPr="001756F5">
              <w:rPr>
                <w:rFonts w:cs="Arial"/>
                <w:sz w:val="20"/>
                <w:szCs w:val="20"/>
              </w:rPr>
              <w:t>Arme exceptionnel N5</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3</w:t>
            </w:r>
          </w:p>
        </w:tc>
        <w:tc>
          <w:tcPr>
            <w:tcW w:w="8822" w:type="dxa"/>
            <w:tcBorders>
              <w:right w:val="single" w:sz="4" w:space="0" w:color="auto"/>
            </w:tcBorders>
          </w:tcPr>
          <w:p w:rsidR="000D6033" w:rsidRPr="001756F5" w:rsidRDefault="000D6033" w:rsidP="00C02766">
            <w:pPr>
              <w:rPr>
                <w:rFonts w:cs="Arial"/>
                <w:sz w:val="20"/>
                <w:szCs w:val="20"/>
              </w:rPr>
            </w:pPr>
            <w:r w:rsidRPr="001756F5">
              <w:rPr>
                <w:rFonts w:cs="Arial"/>
                <w:sz w:val="20"/>
                <w:szCs w:val="20"/>
              </w:rPr>
              <w:t>Armure exceptionnel N6</w:t>
            </w:r>
          </w:p>
        </w:tc>
      </w:tr>
      <w:tr w:rsidR="000D6033" w:rsidRPr="001C15A5" w:rsidTr="00C02766">
        <w:trPr>
          <w:trHeight w:val="251"/>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4</w:t>
            </w:r>
          </w:p>
        </w:tc>
        <w:tc>
          <w:tcPr>
            <w:tcW w:w="8822" w:type="dxa"/>
            <w:tcBorders>
              <w:right w:val="single" w:sz="4" w:space="0" w:color="auto"/>
            </w:tcBorders>
          </w:tcPr>
          <w:p w:rsidR="000D6033" w:rsidRPr="001756F5" w:rsidRDefault="000D6033" w:rsidP="00C02766">
            <w:pPr>
              <w:rPr>
                <w:rFonts w:cs="Arial"/>
                <w:sz w:val="20"/>
                <w:szCs w:val="20"/>
              </w:rPr>
            </w:pPr>
            <w:r w:rsidRPr="001756F5">
              <w:rPr>
                <w:rFonts w:cs="Arial"/>
                <w:sz w:val="20"/>
                <w:szCs w:val="20"/>
              </w:rPr>
              <w:t>Arme exceptionnel N6</w:t>
            </w:r>
          </w:p>
        </w:tc>
      </w:tr>
      <w:tr w:rsidR="000D6033" w:rsidRPr="001C15A5" w:rsidTr="00C02766">
        <w:trPr>
          <w:trHeight w:val="240"/>
        </w:trPr>
        <w:tc>
          <w:tcPr>
            <w:tcW w:w="817" w:type="dxa"/>
          </w:tcPr>
          <w:p w:rsidR="000D6033" w:rsidRPr="001C15A5" w:rsidRDefault="000D6033" w:rsidP="00C02766">
            <w:pPr>
              <w:jc w:val="center"/>
              <w:rPr>
                <w:rFonts w:cs="Times New Roman"/>
                <w:sz w:val="20"/>
                <w:szCs w:val="20"/>
              </w:rPr>
            </w:pPr>
            <w:r w:rsidRPr="001C15A5">
              <w:rPr>
                <w:rFonts w:cs="Times New Roman"/>
                <w:sz w:val="20"/>
                <w:szCs w:val="20"/>
              </w:rPr>
              <w:t>5</w:t>
            </w:r>
          </w:p>
        </w:tc>
        <w:tc>
          <w:tcPr>
            <w:tcW w:w="8822" w:type="dxa"/>
            <w:tcBorders>
              <w:right w:val="single" w:sz="4" w:space="0" w:color="auto"/>
            </w:tcBorders>
          </w:tcPr>
          <w:p w:rsidR="000D6033" w:rsidRPr="001756F5" w:rsidRDefault="000D6033" w:rsidP="00C02766">
            <w:pPr>
              <w:rPr>
                <w:rFonts w:cs="Arial"/>
                <w:sz w:val="20"/>
                <w:szCs w:val="20"/>
              </w:rPr>
            </w:pPr>
            <w:r w:rsidRPr="001756F5">
              <w:rPr>
                <w:rFonts w:cs="Arial"/>
                <w:sz w:val="20"/>
                <w:szCs w:val="20"/>
              </w:rPr>
              <w:t xml:space="preserve">Arme exceptionnel N7 </w:t>
            </w:r>
          </w:p>
        </w:tc>
      </w:tr>
    </w:tbl>
    <w:p w:rsidR="000D6033" w:rsidRDefault="000D6033" w:rsidP="000D6033">
      <w:r w:rsidRPr="00474FDB">
        <w:rPr>
          <w:b/>
        </w:rPr>
        <w:t>Forgeron :</w:t>
      </w:r>
      <w:r>
        <w:t xml:space="preserve"> Milicien, Serrurier, Maître forgeron</w:t>
      </w:r>
    </w:p>
    <w:p w:rsidR="000D6033" w:rsidRDefault="000D6033" w:rsidP="000D6033">
      <w:r w:rsidRPr="00474FDB">
        <w:rPr>
          <w:b/>
        </w:rPr>
        <w:t>Soigneur :</w:t>
      </w:r>
      <w:r>
        <w:t xml:space="preserve"> Pèlerin, Alchimiste, Soigneur de bataille </w:t>
      </w:r>
    </w:p>
    <w:p w:rsidR="000D6033" w:rsidRDefault="000D6033" w:rsidP="000D6033">
      <w:r w:rsidRPr="00474FDB">
        <w:rPr>
          <w:b/>
        </w:rPr>
        <w:t>Entrepreneur :</w:t>
      </w:r>
      <w:r>
        <w:t xml:space="preserve"> Alchimiste, Serrurier, Milicien</w:t>
      </w:r>
    </w:p>
    <w:p w:rsidR="000D6033" w:rsidRPr="00BD0ED6" w:rsidRDefault="000D6033" w:rsidP="000D6033">
      <w:pPr>
        <w:spacing w:after="160" w:line="259" w:lineRule="auto"/>
        <w:jc w:val="center"/>
        <w:rPr>
          <w:rFonts w:ascii="Arial" w:eastAsia="Calibri" w:hAnsi="Arial" w:cs="Arial"/>
          <w:b/>
          <w:sz w:val="28"/>
          <w:szCs w:val="28"/>
        </w:rPr>
      </w:pPr>
      <w:r w:rsidRPr="00BD0ED6">
        <w:rPr>
          <w:rFonts w:ascii="Arial" w:eastAsia="Calibri" w:hAnsi="Arial" w:cs="Arial"/>
          <w:b/>
          <w:sz w:val="28"/>
          <w:szCs w:val="28"/>
        </w:rPr>
        <w:lastRenderedPageBreak/>
        <w:t>Paysan</w:t>
      </w:r>
      <w:r>
        <w:rPr>
          <w:rFonts w:ascii="Arial" w:eastAsia="Calibri" w:hAnsi="Arial" w:cs="Arial"/>
          <w:b/>
          <w:sz w:val="28"/>
          <w:szCs w:val="28"/>
        </w:rPr>
        <w:t xml:space="preserve"> (suite)</w:t>
      </w:r>
    </w:p>
    <w:p w:rsidR="000D6033" w:rsidRPr="00BD0ED6" w:rsidRDefault="000D6033" w:rsidP="000D6033">
      <w:pPr>
        <w:spacing w:after="160" w:line="259" w:lineRule="auto"/>
        <w:jc w:val="center"/>
        <w:rPr>
          <w:rFonts w:ascii="Arial" w:eastAsia="Calibri" w:hAnsi="Arial" w:cs="Arial"/>
          <w:sz w:val="28"/>
          <w:szCs w:val="28"/>
        </w:rPr>
      </w:pPr>
      <w:r w:rsidRPr="00BD0ED6">
        <w:rPr>
          <w:rFonts w:ascii="Arial" w:eastAsia="Calibri" w:hAnsi="Arial" w:cs="Arial"/>
          <w:sz w:val="28"/>
          <w:szCs w:val="28"/>
        </w:rPr>
        <w:t>(Homme du peuple 1</w:t>
      </w:r>
      <w:r>
        <w:rPr>
          <w:rFonts w:ascii="Arial" w:eastAsia="Calibri" w:hAnsi="Arial" w:cs="Arial"/>
          <w:sz w:val="28"/>
          <w:szCs w:val="28"/>
        </w:rPr>
        <w:t>1</w:t>
      </w:r>
      <w:r w:rsidRPr="00BD0ED6">
        <w:rPr>
          <w:rFonts w:ascii="Arial" w:eastAsia="Calibri" w:hAnsi="Arial" w:cs="Arial"/>
          <w:sz w:val="28"/>
          <w:szCs w:val="28"/>
        </w:rPr>
        <w:t xml:space="preserve"> – 20)</w:t>
      </w:r>
    </w:p>
    <w:tbl>
      <w:tblPr>
        <w:tblStyle w:val="Grilledutableau"/>
        <w:tblpPr w:leftFromText="141" w:rightFromText="141" w:vertAnchor="page" w:horzAnchor="margin" w:tblpXSpec="center" w:tblpY="2630"/>
        <w:tblW w:w="9606" w:type="dxa"/>
        <w:tblLayout w:type="fixed"/>
        <w:tblLook w:val="04A0" w:firstRow="1" w:lastRow="0" w:firstColumn="1" w:lastColumn="0" w:noHBand="0" w:noVBand="1"/>
      </w:tblPr>
      <w:tblGrid>
        <w:gridCol w:w="817"/>
        <w:gridCol w:w="3686"/>
        <w:gridCol w:w="567"/>
        <w:gridCol w:w="4536"/>
      </w:tblGrid>
      <w:tr w:rsidR="000D6033" w:rsidRPr="001C15A5" w:rsidTr="00C02766">
        <w:trPr>
          <w:trHeight w:val="562"/>
        </w:trPr>
        <w:tc>
          <w:tcPr>
            <w:tcW w:w="9606" w:type="dxa"/>
            <w:gridSpan w:val="4"/>
            <w:vAlign w:val="center"/>
          </w:tcPr>
          <w:p w:rsidR="000D6033" w:rsidRPr="00524A4D" w:rsidRDefault="000D6033" w:rsidP="00C02766">
            <w:pPr>
              <w:jc w:val="center"/>
              <w:rPr>
                <w:rFonts w:cs="Times New Roman"/>
                <w:b/>
                <w:sz w:val="28"/>
                <w:szCs w:val="28"/>
              </w:rPr>
            </w:pPr>
            <w:r>
              <w:rPr>
                <w:rFonts w:cs="Times New Roman"/>
                <w:b/>
                <w:sz w:val="28"/>
                <w:szCs w:val="28"/>
              </w:rPr>
              <w:t xml:space="preserve">Choix 2 :  </w:t>
            </w:r>
            <w:r>
              <w:t xml:space="preserve"> </w:t>
            </w:r>
            <w:r w:rsidRPr="00BD0ED6">
              <w:rPr>
                <w:rFonts w:cs="Times New Roman"/>
                <w:b/>
                <w:sz w:val="28"/>
                <w:szCs w:val="28"/>
              </w:rPr>
              <w:t>Soigneur de Bataille</w:t>
            </w:r>
          </w:p>
        </w:tc>
      </w:tr>
      <w:tr w:rsidR="000D6033" w:rsidRPr="001C15A5" w:rsidTr="00C02766">
        <w:trPr>
          <w:trHeight w:val="306"/>
        </w:trPr>
        <w:tc>
          <w:tcPr>
            <w:tcW w:w="9606" w:type="dxa"/>
            <w:gridSpan w:val="4"/>
          </w:tcPr>
          <w:p w:rsidR="000D6033" w:rsidRPr="00653FAF" w:rsidRDefault="000D6033" w:rsidP="00C02766">
            <w:pPr>
              <w:jc w:val="center"/>
              <w:rPr>
                <w:rFonts w:cs="Times New Roman"/>
                <w:b/>
                <w:sz w:val="28"/>
                <w:szCs w:val="28"/>
              </w:rPr>
            </w:pPr>
            <w:r w:rsidRPr="00653FAF">
              <w:rPr>
                <w:rFonts w:cs="Times New Roman"/>
                <w:b/>
                <w:sz w:val="28"/>
                <w:szCs w:val="28"/>
              </w:rPr>
              <w:t>Brique 1</w:t>
            </w:r>
          </w:p>
        </w:tc>
      </w:tr>
      <w:tr w:rsidR="000D6033" w:rsidRPr="001C15A5" w:rsidTr="00C02766">
        <w:trPr>
          <w:trHeight w:val="306"/>
        </w:trPr>
        <w:tc>
          <w:tcPr>
            <w:tcW w:w="817" w:type="dxa"/>
          </w:tcPr>
          <w:p w:rsidR="000D6033" w:rsidRPr="001C15A5" w:rsidRDefault="000D6033" w:rsidP="00C02766">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0D6033" w:rsidRPr="00BD0ED6" w:rsidRDefault="000D6033" w:rsidP="00C02766">
            <w:pPr>
              <w:jc w:val="center"/>
              <w:rPr>
                <w:rFonts w:cs="Times New Roman"/>
                <w:b/>
                <w:sz w:val="20"/>
                <w:szCs w:val="20"/>
              </w:rPr>
            </w:pPr>
            <w:r w:rsidRPr="00BD0ED6">
              <w:rPr>
                <w:rFonts w:cs="Times New Roman"/>
                <w:b/>
                <w:sz w:val="20"/>
                <w:szCs w:val="20"/>
              </w:rPr>
              <w:t xml:space="preserve">Le premier répondant  </w:t>
            </w:r>
          </w:p>
        </w:tc>
        <w:tc>
          <w:tcPr>
            <w:tcW w:w="567" w:type="dxa"/>
            <w:tcBorders>
              <w:top w:val="nil"/>
              <w:left w:val="single" w:sz="4" w:space="0" w:color="auto"/>
              <w:bottom w:val="nil"/>
              <w:right w:val="single" w:sz="4" w:space="0" w:color="auto"/>
            </w:tcBorders>
            <w:vAlign w:val="center"/>
          </w:tcPr>
          <w:p w:rsidR="000D6033" w:rsidRPr="00BD0ED6" w:rsidRDefault="000D6033" w:rsidP="00C02766">
            <w:pPr>
              <w:jc w:val="center"/>
              <w:rPr>
                <w:rFonts w:cs="Times New Roman"/>
                <w:b/>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sidRPr="00BD0ED6">
              <w:rPr>
                <w:rFonts w:cs="Times New Roman"/>
                <w:b/>
                <w:sz w:val="20"/>
                <w:szCs w:val="20"/>
              </w:rPr>
              <w:t>Le médecin</w:t>
            </w:r>
          </w:p>
        </w:tc>
      </w:tr>
      <w:tr w:rsidR="000D6033" w:rsidRPr="001C15A5" w:rsidTr="00C02766">
        <w:trPr>
          <w:trHeight w:hRule="exact" w:val="579"/>
        </w:trPr>
        <w:tc>
          <w:tcPr>
            <w:tcW w:w="817" w:type="dxa"/>
            <w:vAlign w:val="center"/>
          </w:tcPr>
          <w:p w:rsidR="000D6033" w:rsidRPr="001C15A5" w:rsidRDefault="000D6033" w:rsidP="00C02766">
            <w:pPr>
              <w:jc w:val="center"/>
              <w:rPr>
                <w:rFonts w:cs="Times New Roman"/>
                <w:sz w:val="20"/>
                <w:szCs w:val="20"/>
              </w:rPr>
            </w:pPr>
            <w:r w:rsidRPr="001C15A5">
              <w:rPr>
                <w:rFonts w:cs="Times New Roman"/>
                <w:sz w:val="20"/>
                <w:szCs w:val="20"/>
              </w:rPr>
              <w:t>1</w:t>
            </w:r>
          </w:p>
        </w:tc>
        <w:tc>
          <w:tcPr>
            <w:tcW w:w="3686" w:type="dxa"/>
            <w:tcBorders>
              <w:right w:val="single" w:sz="4" w:space="0" w:color="auto"/>
            </w:tcBorders>
            <w:vAlign w:val="center"/>
          </w:tcPr>
          <w:p w:rsidR="000D6033" w:rsidRPr="00BD0ED6" w:rsidRDefault="000D6033" w:rsidP="00C02766">
            <w:pPr>
              <w:tabs>
                <w:tab w:val="left" w:pos="540"/>
              </w:tabs>
              <w:rPr>
                <w:rFonts w:cs="Times New Roman"/>
                <w:sz w:val="20"/>
                <w:szCs w:val="20"/>
              </w:rPr>
            </w:pPr>
            <w:r w:rsidRPr="00BD0ED6">
              <w:rPr>
                <w:rFonts w:cs="Times New Roman"/>
                <w:sz w:val="20"/>
                <w:szCs w:val="20"/>
              </w:rPr>
              <w:t>Port de Targe</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 xml:space="preserve">Si installé dans un village, la compétence guérisseur N1 coûtera 0 points de soins  </w:t>
            </w:r>
          </w:p>
        </w:tc>
      </w:tr>
      <w:tr w:rsidR="000D6033" w:rsidRPr="001C15A5" w:rsidTr="00C02766">
        <w:trPr>
          <w:trHeight w:val="251"/>
        </w:trPr>
        <w:tc>
          <w:tcPr>
            <w:tcW w:w="817" w:type="dxa"/>
            <w:vAlign w:val="center"/>
          </w:tcPr>
          <w:p w:rsidR="000D6033" w:rsidRPr="001C15A5" w:rsidRDefault="000D6033" w:rsidP="00C02766">
            <w:pPr>
              <w:jc w:val="center"/>
              <w:rPr>
                <w:rFonts w:cs="Times New Roman"/>
                <w:sz w:val="20"/>
                <w:szCs w:val="20"/>
              </w:rPr>
            </w:pPr>
            <w:r w:rsidRPr="001C15A5">
              <w:rPr>
                <w:rFonts w:cs="Times New Roman"/>
                <w:sz w:val="20"/>
                <w:szCs w:val="20"/>
              </w:rPr>
              <w:t>2</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+ 2 PV</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Chirurgie N2 (prend 10 minutes)</w:t>
            </w:r>
          </w:p>
        </w:tc>
      </w:tr>
      <w:tr w:rsidR="000D6033" w:rsidRPr="001C15A5" w:rsidTr="00C02766">
        <w:trPr>
          <w:trHeight w:val="251"/>
        </w:trPr>
        <w:tc>
          <w:tcPr>
            <w:tcW w:w="817" w:type="dxa"/>
            <w:vAlign w:val="center"/>
          </w:tcPr>
          <w:p w:rsidR="000D6033" w:rsidRPr="001C15A5" w:rsidRDefault="000D6033" w:rsidP="00C02766">
            <w:pPr>
              <w:jc w:val="center"/>
              <w:rPr>
                <w:rFonts w:cs="Times New Roman"/>
                <w:sz w:val="20"/>
                <w:szCs w:val="20"/>
              </w:rPr>
            </w:pPr>
            <w:r w:rsidRPr="001C15A5">
              <w:rPr>
                <w:rFonts w:cs="Times New Roman"/>
                <w:sz w:val="20"/>
                <w:szCs w:val="20"/>
              </w:rPr>
              <w:t>3</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Port d’armure de cuir souple (max)</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OU</w:t>
            </w: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 xml:space="preserve">Si installé dans un bâtiment et dans un village, la compétence guérisseur N1 et N2 coûtera 0 points de soins  </w:t>
            </w:r>
          </w:p>
        </w:tc>
      </w:tr>
      <w:tr w:rsidR="000D6033" w:rsidRPr="001C15A5" w:rsidTr="00C02766">
        <w:trPr>
          <w:trHeight w:val="251"/>
        </w:trPr>
        <w:tc>
          <w:tcPr>
            <w:tcW w:w="817" w:type="dxa"/>
            <w:vAlign w:val="center"/>
          </w:tcPr>
          <w:p w:rsidR="000D6033" w:rsidRPr="001C15A5" w:rsidRDefault="000D6033" w:rsidP="00C02766">
            <w:pPr>
              <w:jc w:val="center"/>
              <w:rPr>
                <w:rFonts w:cs="Times New Roman"/>
                <w:sz w:val="20"/>
                <w:szCs w:val="20"/>
              </w:rPr>
            </w:pPr>
            <w:r w:rsidRPr="001C15A5">
              <w:rPr>
                <w:rFonts w:cs="Times New Roman"/>
                <w:sz w:val="20"/>
                <w:szCs w:val="20"/>
              </w:rPr>
              <w:t>4</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+ 2 PV</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Chirurgie N3 (5 minutes)</w:t>
            </w:r>
          </w:p>
        </w:tc>
      </w:tr>
      <w:tr w:rsidR="000D6033" w:rsidRPr="001C15A5" w:rsidTr="00C02766">
        <w:trPr>
          <w:trHeight w:val="240"/>
        </w:trPr>
        <w:tc>
          <w:tcPr>
            <w:tcW w:w="817" w:type="dxa"/>
            <w:vAlign w:val="center"/>
          </w:tcPr>
          <w:p w:rsidR="000D6033" w:rsidRPr="001C15A5" w:rsidRDefault="000D6033" w:rsidP="00C02766">
            <w:pPr>
              <w:jc w:val="center"/>
              <w:rPr>
                <w:rFonts w:cs="Times New Roman"/>
                <w:sz w:val="20"/>
                <w:szCs w:val="20"/>
              </w:rPr>
            </w:pPr>
            <w:r w:rsidRPr="001C15A5">
              <w:rPr>
                <w:rFonts w:cs="Times New Roman"/>
                <w:sz w:val="20"/>
                <w:szCs w:val="20"/>
              </w:rPr>
              <w:t>5</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Antidote N2</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+ 1 PV</w:t>
            </w:r>
          </w:p>
        </w:tc>
      </w:tr>
      <w:tr w:rsidR="000D6033" w:rsidRPr="001C15A5" w:rsidTr="00C02766">
        <w:trPr>
          <w:trHeight w:val="306"/>
        </w:trPr>
        <w:tc>
          <w:tcPr>
            <w:tcW w:w="9606" w:type="dxa"/>
            <w:gridSpan w:val="4"/>
            <w:vAlign w:val="center"/>
          </w:tcPr>
          <w:p w:rsidR="000D6033" w:rsidRPr="001E2E02" w:rsidRDefault="000D6033" w:rsidP="00C02766">
            <w:pPr>
              <w:jc w:val="center"/>
              <w:rPr>
                <w:rFonts w:cs="Times New Roman"/>
                <w:b/>
                <w:sz w:val="20"/>
                <w:szCs w:val="20"/>
              </w:rPr>
            </w:pPr>
            <w:r w:rsidRPr="00653FAF">
              <w:rPr>
                <w:rFonts w:cs="Times New Roman"/>
                <w:b/>
                <w:sz w:val="28"/>
                <w:szCs w:val="28"/>
              </w:rPr>
              <w:t xml:space="preserve">Brique </w:t>
            </w:r>
            <w:r>
              <w:rPr>
                <w:rFonts w:cs="Times New Roman"/>
                <w:b/>
                <w:sz w:val="28"/>
                <w:szCs w:val="28"/>
              </w:rPr>
              <w:t>2</w:t>
            </w:r>
          </w:p>
        </w:tc>
      </w:tr>
      <w:tr w:rsidR="000D6033" w:rsidRPr="001C15A5" w:rsidTr="00C02766">
        <w:trPr>
          <w:trHeight w:val="306"/>
        </w:trPr>
        <w:tc>
          <w:tcPr>
            <w:tcW w:w="817" w:type="dxa"/>
            <w:vAlign w:val="center"/>
          </w:tcPr>
          <w:p w:rsidR="000D6033" w:rsidRPr="001C15A5" w:rsidRDefault="000D6033" w:rsidP="00C02766">
            <w:pPr>
              <w:jc w:val="center"/>
              <w:rPr>
                <w:rFonts w:cs="Times New Roman"/>
                <w:sz w:val="20"/>
                <w:szCs w:val="20"/>
              </w:rPr>
            </w:pPr>
          </w:p>
        </w:tc>
        <w:tc>
          <w:tcPr>
            <w:tcW w:w="3686" w:type="dxa"/>
            <w:tcBorders>
              <w:right w:val="single" w:sz="4" w:space="0" w:color="auto"/>
            </w:tcBorders>
            <w:vAlign w:val="center"/>
          </w:tcPr>
          <w:p w:rsidR="000D6033" w:rsidRPr="001E2E02" w:rsidRDefault="000D6033" w:rsidP="00C02766">
            <w:pPr>
              <w:rPr>
                <w:rFonts w:cs="Times New Roman"/>
                <w:b/>
                <w:sz w:val="20"/>
                <w:szCs w:val="20"/>
              </w:rPr>
            </w:pPr>
            <w:r>
              <w:rPr>
                <w:rFonts w:cs="Times New Roman"/>
                <w:b/>
                <w:sz w:val="20"/>
                <w:szCs w:val="20"/>
              </w:rPr>
              <w:t>Compagnon de bataille</w:t>
            </w:r>
            <w:r w:rsidRPr="00BD0ED6">
              <w:rPr>
                <w:rFonts w:cs="Times New Roman"/>
                <w:b/>
                <w:sz w:val="20"/>
                <w:szCs w:val="20"/>
              </w:rPr>
              <w:t xml:space="preserve"> </w:t>
            </w:r>
          </w:p>
        </w:tc>
        <w:tc>
          <w:tcPr>
            <w:tcW w:w="567" w:type="dxa"/>
            <w:tcBorders>
              <w:top w:val="nil"/>
              <w:left w:val="single" w:sz="4" w:space="0" w:color="auto"/>
              <w:bottom w:val="nil"/>
              <w:right w:val="single" w:sz="4" w:space="0" w:color="auto"/>
            </w:tcBorders>
            <w:vAlign w:val="center"/>
          </w:tcPr>
          <w:p w:rsidR="000D6033" w:rsidRPr="001C15A5" w:rsidRDefault="000D6033" w:rsidP="00C02766">
            <w:pPr>
              <w:jc w:val="center"/>
              <w:rPr>
                <w:rFonts w:cs="Times New Roman"/>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sidRPr="00BD0ED6">
              <w:rPr>
                <w:rFonts w:cs="Times New Roman"/>
                <w:b/>
                <w:sz w:val="20"/>
                <w:szCs w:val="20"/>
              </w:rPr>
              <w:t xml:space="preserve">Le sauveur </w:t>
            </w:r>
          </w:p>
        </w:tc>
      </w:tr>
      <w:tr w:rsidR="000D6033" w:rsidRPr="001C15A5" w:rsidTr="00C02766">
        <w:trPr>
          <w:trHeight w:hRule="exact" w:val="788"/>
        </w:trPr>
        <w:tc>
          <w:tcPr>
            <w:tcW w:w="817" w:type="dxa"/>
            <w:vAlign w:val="center"/>
          </w:tcPr>
          <w:p w:rsidR="000D6033" w:rsidRPr="00BD0ED6" w:rsidRDefault="000D6033" w:rsidP="00C02766">
            <w:pPr>
              <w:jc w:val="center"/>
              <w:rPr>
                <w:rFonts w:cs="Times New Roman"/>
                <w:sz w:val="20"/>
                <w:szCs w:val="20"/>
              </w:rPr>
            </w:pPr>
            <w:r w:rsidRPr="00BD0ED6">
              <w:rPr>
                <w:rFonts w:cs="Times New Roman"/>
                <w:sz w:val="20"/>
                <w:szCs w:val="20"/>
              </w:rPr>
              <w:t>1</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+ 1 PV</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Massage cardiaque N1 (résurrection N1, 10 min invalide) Doit masser pendant 5 minutes (doit compter à voix haute)</w:t>
            </w:r>
          </w:p>
        </w:tc>
      </w:tr>
      <w:tr w:rsidR="000D6033" w:rsidRPr="001C15A5" w:rsidTr="00C02766">
        <w:trPr>
          <w:trHeight w:val="251"/>
        </w:trPr>
        <w:tc>
          <w:tcPr>
            <w:tcW w:w="817" w:type="dxa"/>
            <w:vAlign w:val="center"/>
          </w:tcPr>
          <w:p w:rsidR="000D6033" w:rsidRPr="00BD0ED6" w:rsidRDefault="000D6033" w:rsidP="00C02766">
            <w:pPr>
              <w:jc w:val="center"/>
              <w:rPr>
                <w:rFonts w:cs="Times New Roman"/>
                <w:sz w:val="20"/>
                <w:szCs w:val="20"/>
              </w:rPr>
            </w:pPr>
            <w:r w:rsidRPr="00BD0ED6">
              <w:rPr>
                <w:rFonts w:cs="Times New Roman"/>
                <w:sz w:val="20"/>
                <w:szCs w:val="20"/>
              </w:rPr>
              <w:t>2</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Pool de point de soins augmenté à : 22</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+ 1 PV</w:t>
            </w:r>
          </w:p>
        </w:tc>
      </w:tr>
      <w:tr w:rsidR="000D6033" w:rsidRPr="001C15A5" w:rsidTr="00C02766">
        <w:trPr>
          <w:trHeight w:val="251"/>
        </w:trPr>
        <w:tc>
          <w:tcPr>
            <w:tcW w:w="817" w:type="dxa"/>
            <w:vAlign w:val="center"/>
          </w:tcPr>
          <w:p w:rsidR="000D6033" w:rsidRPr="00BD0ED6" w:rsidRDefault="000D6033" w:rsidP="00C02766">
            <w:pPr>
              <w:jc w:val="center"/>
              <w:rPr>
                <w:rFonts w:cs="Times New Roman"/>
                <w:sz w:val="20"/>
                <w:szCs w:val="20"/>
              </w:rPr>
            </w:pPr>
            <w:r w:rsidRPr="00BD0ED6">
              <w:rPr>
                <w:rFonts w:cs="Times New Roman"/>
                <w:sz w:val="20"/>
                <w:szCs w:val="20"/>
              </w:rPr>
              <w:t>3</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Port de casque de cuir (seulement)</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OU</w:t>
            </w: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Massage cardiaque N2 (résurrection N1, 5 min invalide) Doit masser pendant 3 minutes (doit compter à voix haute)</w:t>
            </w:r>
          </w:p>
        </w:tc>
      </w:tr>
      <w:tr w:rsidR="000D6033" w:rsidRPr="001C15A5" w:rsidTr="00C02766">
        <w:trPr>
          <w:trHeight w:val="251"/>
        </w:trPr>
        <w:tc>
          <w:tcPr>
            <w:tcW w:w="817" w:type="dxa"/>
            <w:vAlign w:val="center"/>
          </w:tcPr>
          <w:p w:rsidR="000D6033" w:rsidRPr="00BD0ED6" w:rsidRDefault="000D6033" w:rsidP="00C02766">
            <w:pPr>
              <w:jc w:val="center"/>
              <w:rPr>
                <w:rFonts w:cs="Times New Roman"/>
                <w:sz w:val="20"/>
                <w:szCs w:val="20"/>
              </w:rPr>
            </w:pPr>
            <w:r w:rsidRPr="00BD0ED6">
              <w:rPr>
                <w:rFonts w:cs="Times New Roman"/>
                <w:sz w:val="20"/>
                <w:szCs w:val="20"/>
              </w:rPr>
              <w:t>4</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+ 1 PV</w:t>
            </w:r>
          </w:p>
        </w:tc>
        <w:tc>
          <w:tcPr>
            <w:tcW w:w="567" w:type="dxa"/>
            <w:tcBorders>
              <w:top w:val="nil"/>
              <w:left w:val="single" w:sz="4" w:space="0" w:color="auto"/>
              <w:bottom w:val="nil"/>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+ 2 PV</w:t>
            </w:r>
          </w:p>
        </w:tc>
      </w:tr>
      <w:tr w:rsidR="000D6033" w:rsidRPr="001C15A5" w:rsidTr="00C02766">
        <w:trPr>
          <w:trHeight w:val="240"/>
        </w:trPr>
        <w:tc>
          <w:tcPr>
            <w:tcW w:w="817" w:type="dxa"/>
            <w:vAlign w:val="center"/>
          </w:tcPr>
          <w:p w:rsidR="000D6033" w:rsidRPr="00BD0ED6" w:rsidRDefault="000D6033" w:rsidP="00C02766">
            <w:pPr>
              <w:jc w:val="center"/>
              <w:rPr>
                <w:rFonts w:cs="Times New Roman"/>
                <w:sz w:val="20"/>
                <w:szCs w:val="20"/>
              </w:rPr>
            </w:pPr>
            <w:r w:rsidRPr="00BD0ED6">
              <w:rPr>
                <w:rFonts w:cs="Times New Roman"/>
                <w:sz w:val="20"/>
                <w:szCs w:val="20"/>
              </w:rPr>
              <w:t>5</w:t>
            </w:r>
          </w:p>
        </w:tc>
        <w:tc>
          <w:tcPr>
            <w:tcW w:w="3686" w:type="dxa"/>
            <w:tcBorders>
              <w:right w:val="single" w:sz="4" w:space="0" w:color="auto"/>
            </w:tcBorders>
            <w:vAlign w:val="center"/>
          </w:tcPr>
          <w:p w:rsidR="000D6033" w:rsidRPr="00BD0ED6" w:rsidRDefault="000D6033" w:rsidP="00C02766">
            <w:pPr>
              <w:rPr>
                <w:rFonts w:cs="Times New Roman"/>
                <w:sz w:val="20"/>
                <w:szCs w:val="20"/>
              </w:rPr>
            </w:pPr>
            <w:r w:rsidRPr="00BD0ED6">
              <w:rPr>
                <w:rFonts w:cs="Times New Roman"/>
                <w:sz w:val="20"/>
                <w:szCs w:val="20"/>
              </w:rPr>
              <w:t>Pool de point de soins augmenté à 30</w:t>
            </w:r>
          </w:p>
        </w:tc>
        <w:tc>
          <w:tcPr>
            <w:tcW w:w="567" w:type="dxa"/>
            <w:tcBorders>
              <w:top w:val="nil"/>
              <w:left w:val="single" w:sz="4" w:space="0" w:color="auto"/>
              <w:bottom w:val="single" w:sz="4" w:space="0" w:color="auto"/>
              <w:right w:val="single" w:sz="4" w:space="0" w:color="auto"/>
            </w:tcBorders>
          </w:tcPr>
          <w:p w:rsidR="000D6033" w:rsidRPr="00BD0ED6" w:rsidRDefault="000D6033" w:rsidP="00C02766">
            <w:pPr>
              <w:rPr>
                <w:rFonts w:cs="Times New Roman"/>
                <w:sz w:val="20"/>
                <w:szCs w:val="20"/>
              </w:rPr>
            </w:pPr>
          </w:p>
        </w:tc>
        <w:tc>
          <w:tcPr>
            <w:tcW w:w="4536" w:type="dxa"/>
            <w:tcBorders>
              <w:left w:val="single" w:sz="4" w:space="0" w:color="auto"/>
            </w:tcBorders>
          </w:tcPr>
          <w:p w:rsidR="000D6033" w:rsidRPr="00BD0ED6" w:rsidRDefault="000D6033" w:rsidP="00C02766">
            <w:pPr>
              <w:rPr>
                <w:rFonts w:cs="Times New Roman"/>
                <w:sz w:val="20"/>
                <w:szCs w:val="20"/>
              </w:rPr>
            </w:pPr>
            <w:r w:rsidRPr="00BD0ED6">
              <w:rPr>
                <w:rFonts w:cs="Times New Roman"/>
                <w:sz w:val="20"/>
                <w:szCs w:val="20"/>
              </w:rPr>
              <w:t>Massage cardiaque N3 (résurrection N1, 1 min invalide) Doit masser pendant 2 minutes (doit compter à voix haute)</w:t>
            </w:r>
          </w:p>
        </w:tc>
      </w:tr>
    </w:tbl>
    <w:tbl>
      <w:tblPr>
        <w:tblStyle w:val="Grilledutableau"/>
        <w:tblpPr w:leftFromText="141" w:rightFromText="141" w:vertAnchor="page" w:horzAnchor="margin" w:tblpXSpec="center" w:tblpY="9943"/>
        <w:tblW w:w="9606" w:type="dxa"/>
        <w:tblLayout w:type="fixed"/>
        <w:tblLook w:val="04A0" w:firstRow="1" w:lastRow="0" w:firstColumn="1" w:lastColumn="0" w:noHBand="0" w:noVBand="1"/>
      </w:tblPr>
      <w:tblGrid>
        <w:gridCol w:w="817"/>
        <w:gridCol w:w="3686"/>
        <w:gridCol w:w="567"/>
        <w:gridCol w:w="4536"/>
      </w:tblGrid>
      <w:tr w:rsidR="000D6033" w:rsidRPr="001C15A5" w:rsidTr="00C02766">
        <w:trPr>
          <w:trHeight w:val="562"/>
        </w:trPr>
        <w:tc>
          <w:tcPr>
            <w:tcW w:w="9606" w:type="dxa"/>
            <w:gridSpan w:val="4"/>
            <w:vAlign w:val="center"/>
          </w:tcPr>
          <w:p w:rsidR="000D6033" w:rsidRPr="00524A4D" w:rsidRDefault="000D6033" w:rsidP="00C02766">
            <w:pPr>
              <w:jc w:val="center"/>
              <w:rPr>
                <w:rFonts w:cs="Times New Roman"/>
                <w:b/>
                <w:sz w:val="28"/>
                <w:szCs w:val="28"/>
              </w:rPr>
            </w:pPr>
            <w:r>
              <w:rPr>
                <w:rFonts w:cs="Times New Roman"/>
                <w:b/>
                <w:sz w:val="28"/>
                <w:szCs w:val="28"/>
              </w:rPr>
              <w:t xml:space="preserve">Choix 3 :  </w:t>
            </w:r>
            <w:r w:rsidRPr="00FD637E">
              <w:rPr>
                <w:rFonts w:cs="Times New Roman"/>
                <w:b/>
                <w:sz w:val="28"/>
                <w:szCs w:val="28"/>
              </w:rPr>
              <w:t>Milicien</w:t>
            </w:r>
          </w:p>
        </w:tc>
      </w:tr>
      <w:tr w:rsidR="000D6033" w:rsidRPr="001C15A5" w:rsidTr="00C02766">
        <w:trPr>
          <w:trHeight w:val="306"/>
        </w:trPr>
        <w:tc>
          <w:tcPr>
            <w:tcW w:w="9606" w:type="dxa"/>
            <w:gridSpan w:val="4"/>
          </w:tcPr>
          <w:p w:rsidR="000D6033" w:rsidRPr="00653FAF" w:rsidRDefault="000D6033" w:rsidP="00C02766">
            <w:pPr>
              <w:jc w:val="center"/>
              <w:rPr>
                <w:rFonts w:cs="Times New Roman"/>
                <w:b/>
                <w:sz w:val="28"/>
                <w:szCs w:val="28"/>
              </w:rPr>
            </w:pPr>
            <w:r w:rsidRPr="00653FAF">
              <w:rPr>
                <w:rFonts w:cs="Times New Roman"/>
                <w:b/>
                <w:sz w:val="28"/>
                <w:szCs w:val="28"/>
              </w:rPr>
              <w:t>Brique 1</w:t>
            </w:r>
          </w:p>
        </w:tc>
      </w:tr>
      <w:tr w:rsidR="000D6033" w:rsidRPr="001C15A5" w:rsidTr="00C02766">
        <w:trPr>
          <w:trHeight w:val="306"/>
        </w:trPr>
        <w:tc>
          <w:tcPr>
            <w:tcW w:w="817" w:type="dxa"/>
          </w:tcPr>
          <w:p w:rsidR="000D6033" w:rsidRPr="001C15A5" w:rsidRDefault="000D6033" w:rsidP="00C02766">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0D6033" w:rsidRPr="00BD0ED6" w:rsidRDefault="000D6033" w:rsidP="00C02766">
            <w:pPr>
              <w:jc w:val="center"/>
              <w:rPr>
                <w:rFonts w:cs="Times New Roman"/>
                <w:b/>
                <w:sz w:val="20"/>
                <w:szCs w:val="20"/>
              </w:rPr>
            </w:pPr>
            <w:r w:rsidRPr="00FD637E">
              <w:rPr>
                <w:rFonts w:cs="Times New Roman"/>
                <w:b/>
                <w:sz w:val="20"/>
                <w:szCs w:val="20"/>
              </w:rPr>
              <w:t xml:space="preserve">Le garde du village </w:t>
            </w:r>
          </w:p>
        </w:tc>
        <w:tc>
          <w:tcPr>
            <w:tcW w:w="567" w:type="dxa"/>
            <w:tcBorders>
              <w:top w:val="nil"/>
              <w:left w:val="single" w:sz="4" w:space="0" w:color="auto"/>
              <w:bottom w:val="nil"/>
              <w:right w:val="single" w:sz="4" w:space="0" w:color="auto"/>
            </w:tcBorders>
            <w:vAlign w:val="center"/>
          </w:tcPr>
          <w:p w:rsidR="000D6033" w:rsidRPr="00BD0ED6" w:rsidRDefault="000D6033" w:rsidP="00C02766">
            <w:pPr>
              <w:jc w:val="center"/>
              <w:rPr>
                <w:rFonts w:cs="Times New Roman"/>
                <w:b/>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sidRPr="009B39F9">
              <w:rPr>
                <w:rFonts w:cs="Times New Roman"/>
                <w:b/>
                <w:sz w:val="20"/>
                <w:szCs w:val="20"/>
              </w:rPr>
              <w:t xml:space="preserve">Le protecteur du village </w:t>
            </w:r>
          </w:p>
        </w:tc>
      </w:tr>
      <w:tr w:rsidR="000D6033" w:rsidRPr="001C15A5" w:rsidTr="00C02766">
        <w:trPr>
          <w:trHeight w:hRule="exact" w:val="290"/>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1</w:t>
            </w:r>
          </w:p>
        </w:tc>
        <w:tc>
          <w:tcPr>
            <w:tcW w:w="3686" w:type="dxa"/>
            <w:tcBorders>
              <w:right w:val="single" w:sz="4" w:space="0" w:color="auto"/>
            </w:tcBorders>
          </w:tcPr>
          <w:p w:rsidR="000D6033" w:rsidRPr="002A73EA" w:rsidRDefault="000D6033" w:rsidP="00C02766">
            <w:pPr>
              <w:tabs>
                <w:tab w:val="left" w:pos="540"/>
              </w:tabs>
              <w:rPr>
                <w:rFonts w:cs="Times New Roman"/>
                <w:sz w:val="20"/>
                <w:szCs w:val="20"/>
              </w:rPr>
            </w:pPr>
            <w:r w:rsidRPr="002A73EA">
              <w:rPr>
                <w:rFonts w:cs="Times New Roman"/>
                <w:sz w:val="20"/>
                <w:szCs w:val="20"/>
              </w:rPr>
              <w:t>Bouclier</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Port de casque (cuir seulement)</w:t>
            </w:r>
          </w:p>
        </w:tc>
      </w:tr>
      <w:tr w:rsidR="000D6033" w:rsidRPr="001C15A5" w:rsidTr="00C02766">
        <w:trPr>
          <w:trHeight w:val="251"/>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2</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+ 2 PV</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Bâton N1</w:t>
            </w:r>
          </w:p>
        </w:tc>
      </w:tr>
      <w:tr w:rsidR="000D6033" w:rsidRPr="001C15A5" w:rsidTr="00C02766">
        <w:trPr>
          <w:trHeight w:val="251"/>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3</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Arme à 1 main N2</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OU</w:t>
            </w: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+ 2 PV</w:t>
            </w:r>
          </w:p>
        </w:tc>
      </w:tr>
      <w:tr w:rsidR="000D6033" w:rsidRPr="001C15A5" w:rsidTr="00C02766">
        <w:trPr>
          <w:trHeight w:val="251"/>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4</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+ 2 PV</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Bâton N2</w:t>
            </w:r>
          </w:p>
        </w:tc>
      </w:tr>
      <w:tr w:rsidR="000D6033" w:rsidRPr="001C15A5" w:rsidTr="00C02766">
        <w:trPr>
          <w:trHeight w:val="240"/>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5</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Assommé N1</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+ 2 PV</w:t>
            </w:r>
          </w:p>
        </w:tc>
      </w:tr>
      <w:tr w:rsidR="000D6033" w:rsidRPr="001C15A5" w:rsidTr="00C02766">
        <w:trPr>
          <w:trHeight w:val="306"/>
        </w:trPr>
        <w:tc>
          <w:tcPr>
            <w:tcW w:w="9606" w:type="dxa"/>
            <w:gridSpan w:val="4"/>
          </w:tcPr>
          <w:p w:rsidR="000D6033" w:rsidRPr="001E2E02" w:rsidRDefault="000D6033" w:rsidP="00C02766">
            <w:pPr>
              <w:jc w:val="center"/>
              <w:rPr>
                <w:rFonts w:cs="Times New Roman"/>
                <w:b/>
                <w:sz w:val="20"/>
                <w:szCs w:val="20"/>
              </w:rPr>
            </w:pPr>
            <w:r w:rsidRPr="00653FAF">
              <w:rPr>
                <w:rFonts w:cs="Times New Roman"/>
                <w:b/>
                <w:sz w:val="28"/>
                <w:szCs w:val="28"/>
              </w:rPr>
              <w:t xml:space="preserve">Brique </w:t>
            </w:r>
            <w:r>
              <w:rPr>
                <w:rFonts w:cs="Times New Roman"/>
                <w:b/>
                <w:sz w:val="28"/>
                <w:szCs w:val="28"/>
              </w:rPr>
              <w:t>2</w:t>
            </w:r>
          </w:p>
        </w:tc>
      </w:tr>
      <w:tr w:rsidR="000D6033" w:rsidRPr="001C15A5" w:rsidTr="00C02766">
        <w:trPr>
          <w:trHeight w:val="306"/>
        </w:trPr>
        <w:tc>
          <w:tcPr>
            <w:tcW w:w="817" w:type="dxa"/>
          </w:tcPr>
          <w:p w:rsidR="000D6033" w:rsidRPr="001C15A5" w:rsidRDefault="000D6033" w:rsidP="00C02766">
            <w:pPr>
              <w:jc w:val="center"/>
              <w:rPr>
                <w:rFonts w:cs="Times New Roman"/>
                <w:sz w:val="20"/>
                <w:szCs w:val="20"/>
              </w:rPr>
            </w:pPr>
          </w:p>
        </w:tc>
        <w:tc>
          <w:tcPr>
            <w:tcW w:w="3686" w:type="dxa"/>
            <w:tcBorders>
              <w:right w:val="single" w:sz="4" w:space="0" w:color="auto"/>
            </w:tcBorders>
            <w:vAlign w:val="center"/>
          </w:tcPr>
          <w:p w:rsidR="000D6033" w:rsidRPr="001E2E02" w:rsidRDefault="000D6033" w:rsidP="00C02766">
            <w:pPr>
              <w:jc w:val="center"/>
              <w:rPr>
                <w:rFonts w:cs="Times New Roman"/>
                <w:b/>
                <w:sz w:val="20"/>
                <w:szCs w:val="20"/>
              </w:rPr>
            </w:pPr>
            <w:r w:rsidRPr="009B39F9">
              <w:rPr>
                <w:rFonts w:cs="Times New Roman"/>
                <w:b/>
                <w:sz w:val="20"/>
                <w:szCs w:val="20"/>
              </w:rPr>
              <w:t>L’arche</w:t>
            </w:r>
            <w:r>
              <w:rPr>
                <w:rFonts w:cs="Times New Roman"/>
                <w:b/>
                <w:sz w:val="20"/>
                <w:szCs w:val="20"/>
              </w:rPr>
              <w:t>r</w:t>
            </w:r>
          </w:p>
        </w:tc>
        <w:tc>
          <w:tcPr>
            <w:tcW w:w="567" w:type="dxa"/>
            <w:tcBorders>
              <w:top w:val="nil"/>
              <w:left w:val="single" w:sz="4" w:space="0" w:color="auto"/>
              <w:bottom w:val="nil"/>
              <w:right w:val="single" w:sz="4" w:space="0" w:color="auto"/>
            </w:tcBorders>
            <w:vAlign w:val="center"/>
          </w:tcPr>
          <w:p w:rsidR="000D6033" w:rsidRPr="001C15A5" w:rsidRDefault="000D6033" w:rsidP="00C02766">
            <w:pPr>
              <w:jc w:val="center"/>
              <w:rPr>
                <w:rFonts w:cs="Times New Roman"/>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sidRPr="009B39F9">
              <w:rPr>
                <w:rFonts w:cs="Times New Roman"/>
                <w:b/>
                <w:sz w:val="20"/>
                <w:szCs w:val="20"/>
              </w:rPr>
              <w:t xml:space="preserve">Le fonceur </w:t>
            </w:r>
          </w:p>
        </w:tc>
      </w:tr>
      <w:tr w:rsidR="000D6033" w:rsidRPr="001C15A5" w:rsidTr="00C02766">
        <w:trPr>
          <w:trHeight w:hRule="exact" w:val="265"/>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1</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Arme à projectile</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Charge N1</w:t>
            </w:r>
          </w:p>
        </w:tc>
      </w:tr>
      <w:tr w:rsidR="000D6033" w:rsidRPr="001C15A5" w:rsidTr="00C02766">
        <w:trPr>
          <w:trHeight w:val="251"/>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2</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Précision de tir N1</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+ 2 PV</w:t>
            </w:r>
          </w:p>
        </w:tc>
      </w:tr>
      <w:tr w:rsidR="000D6033" w:rsidRPr="001C15A5" w:rsidTr="00C02766">
        <w:trPr>
          <w:trHeight w:val="251"/>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3</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Précision de tir N2</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OU</w:t>
            </w: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Charge N2</w:t>
            </w:r>
          </w:p>
        </w:tc>
      </w:tr>
      <w:tr w:rsidR="000D6033" w:rsidRPr="001C15A5" w:rsidTr="00C02766">
        <w:trPr>
          <w:trHeight w:val="251"/>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4</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+ 1 PV</w:t>
            </w:r>
          </w:p>
        </w:tc>
        <w:tc>
          <w:tcPr>
            <w:tcW w:w="567" w:type="dxa"/>
            <w:tcBorders>
              <w:top w:val="nil"/>
              <w:left w:val="single" w:sz="4" w:space="0" w:color="auto"/>
              <w:bottom w:val="nil"/>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+ 2 PV</w:t>
            </w:r>
          </w:p>
        </w:tc>
      </w:tr>
      <w:tr w:rsidR="000D6033" w:rsidRPr="001C15A5" w:rsidTr="00C02766">
        <w:trPr>
          <w:trHeight w:val="240"/>
        </w:trPr>
        <w:tc>
          <w:tcPr>
            <w:tcW w:w="817" w:type="dxa"/>
          </w:tcPr>
          <w:p w:rsidR="000D6033" w:rsidRPr="002A73EA" w:rsidRDefault="000D6033" w:rsidP="00C02766">
            <w:pPr>
              <w:jc w:val="center"/>
              <w:rPr>
                <w:rFonts w:cs="Times New Roman"/>
                <w:sz w:val="20"/>
                <w:szCs w:val="20"/>
              </w:rPr>
            </w:pPr>
            <w:r w:rsidRPr="002A73EA">
              <w:rPr>
                <w:rFonts w:cs="Times New Roman"/>
                <w:sz w:val="20"/>
                <w:szCs w:val="20"/>
              </w:rPr>
              <w:t>5</w:t>
            </w:r>
          </w:p>
        </w:tc>
        <w:tc>
          <w:tcPr>
            <w:tcW w:w="3686" w:type="dxa"/>
            <w:tcBorders>
              <w:righ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Précision de tir N3</w:t>
            </w:r>
          </w:p>
        </w:tc>
        <w:tc>
          <w:tcPr>
            <w:tcW w:w="567" w:type="dxa"/>
            <w:tcBorders>
              <w:top w:val="nil"/>
              <w:left w:val="single" w:sz="4" w:space="0" w:color="auto"/>
              <w:bottom w:val="single" w:sz="4" w:space="0" w:color="auto"/>
              <w:right w:val="single" w:sz="4" w:space="0" w:color="auto"/>
            </w:tcBorders>
          </w:tcPr>
          <w:p w:rsidR="000D6033" w:rsidRPr="002A73EA" w:rsidRDefault="000D6033" w:rsidP="00C02766">
            <w:pPr>
              <w:rPr>
                <w:rFonts w:cs="Times New Roman"/>
                <w:sz w:val="20"/>
                <w:szCs w:val="20"/>
              </w:rPr>
            </w:pPr>
          </w:p>
        </w:tc>
        <w:tc>
          <w:tcPr>
            <w:tcW w:w="4536" w:type="dxa"/>
            <w:tcBorders>
              <w:left w:val="single" w:sz="4" w:space="0" w:color="auto"/>
            </w:tcBorders>
          </w:tcPr>
          <w:p w:rsidR="000D6033" w:rsidRPr="002A73EA" w:rsidRDefault="000D6033" w:rsidP="00C02766">
            <w:pPr>
              <w:rPr>
                <w:rFonts w:cs="Times New Roman"/>
                <w:sz w:val="20"/>
                <w:szCs w:val="20"/>
              </w:rPr>
            </w:pPr>
            <w:r w:rsidRPr="002A73EA">
              <w:rPr>
                <w:rFonts w:cs="Times New Roman"/>
                <w:sz w:val="20"/>
                <w:szCs w:val="20"/>
              </w:rPr>
              <w:t>Charge N3</w:t>
            </w:r>
          </w:p>
        </w:tc>
      </w:tr>
    </w:tbl>
    <w:p w:rsidR="000D6033" w:rsidRPr="00BD0ED6" w:rsidRDefault="000D6033" w:rsidP="000D6033">
      <w:pPr>
        <w:spacing w:after="160" w:line="259" w:lineRule="auto"/>
        <w:jc w:val="center"/>
        <w:rPr>
          <w:rFonts w:ascii="Arial" w:eastAsia="Calibri" w:hAnsi="Arial" w:cs="Arial"/>
          <w:b/>
          <w:sz w:val="28"/>
          <w:szCs w:val="28"/>
        </w:rPr>
      </w:pPr>
      <w:r>
        <w:rPr>
          <w:rFonts w:ascii="Arial" w:eastAsia="Calibri" w:hAnsi="Arial" w:cs="Arial"/>
          <w:b/>
          <w:sz w:val="28"/>
          <w:szCs w:val="28"/>
        </w:rPr>
        <w:br w:type="page"/>
      </w:r>
      <w:r w:rsidRPr="00BD0ED6">
        <w:rPr>
          <w:rFonts w:ascii="Arial" w:eastAsia="Calibri" w:hAnsi="Arial" w:cs="Arial"/>
          <w:b/>
          <w:sz w:val="28"/>
          <w:szCs w:val="28"/>
        </w:rPr>
        <w:lastRenderedPageBreak/>
        <w:t>Paysan</w:t>
      </w:r>
      <w:r>
        <w:rPr>
          <w:rFonts w:ascii="Arial" w:eastAsia="Calibri" w:hAnsi="Arial" w:cs="Arial"/>
          <w:b/>
          <w:sz w:val="28"/>
          <w:szCs w:val="28"/>
        </w:rPr>
        <w:t xml:space="preserve"> (suite)</w:t>
      </w:r>
    </w:p>
    <w:p w:rsidR="000D6033" w:rsidRPr="00BD0ED6" w:rsidRDefault="000D6033" w:rsidP="000D6033">
      <w:pPr>
        <w:spacing w:after="160" w:line="259" w:lineRule="auto"/>
        <w:jc w:val="center"/>
        <w:rPr>
          <w:rFonts w:ascii="Arial" w:eastAsia="Calibri" w:hAnsi="Arial" w:cs="Arial"/>
          <w:sz w:val="28"/>
          <w:szCs w:val="28"/>
        </w:rPr>
      </w:pPr>
      <w:r w:rsidRPr="00BD0ED6">
        <w:rPr>
          <w:rFonts w:ascii="Arial" w:eastAsia="Calibri" w:hAnsi="Arial" w:cs="Arial"/>
          <w:sz w:val="28"/>
          <w:szCs w:val="28"/>
        </w:rPr>
        <w:t>(Homme du peuple 1</w:t>
      </w:r>
      <w:r>
        <w:rPr>
          <w:rFonts w:ascii="Arial" w:eastAsia="Calibri" w:hAnsi="Arial" w:cs="Arial"/>
          <w:sz w:val="28"/>
          <w:szCs w:val="28"/>
        </w:rPr>
        <w:t>1</w:t>
      </w:r>
      <w:r w:rsidRPr="00BD0ED6">
        <w:rPr>
          <w:rFonts w:ascii="Arial" w:eastAsia="Calibri" w:hAnsi="Arial" w:cs="Arial"/>
          <w:sz w:val="28"/>
          <w:szCs w:val="28"/>
        </w:rPr>
        <w:t xml:space="preserve"> – 20)</w:t>
      </w:r>
    </w:p>
    <w:tbl>
      <w:tblPr>
        <w:tblStyle w:val="Grilledutableau"/>
        <w:tblpPr w:leftFromText="141" w:rightFromText="141" w:vertAnchor="page" w:horzAnchor="margin" w:tblpXSpec="center" w:tblpY="2906"/>
        <w:tblW w:w="9606" w:type="dxa"/>
        <w:tblLayout w:type="fixed"/>
        <w:tblLook w:val="04A0" w:firstRow="1" w:lastRow="0" w:firstColumn="1" w:lastColumn="0" w:noHBand="0" w:noVBand="1"/>
      </w:tblPr>
      <w:tblGrid>
        <w:gridCol w:w="817"/>
        <w:gridCol w:w="2268"/>
        <w:gridCol w:w="567"/>
        <w:gridCol w:w="851"/>
        <w:gridCol w:w="567"/>
        <w:gridCol w:w="1134"/>
        <w:gridCol w:w="567"/>
        <w:gridCol w:w="2835"/>
      </w:tblGrid>
      <w:tr w:rsidR="000D6033" w:rsidRPr="0013257E" w:rsidTr="00C02766">
        <w:trPr>
          <w:trHeight w:val="416"/>
        </w:trPr>
        <w:tc>
          <w:tcPr>
            <w:tcW w:w="9606" w:type="dxa"/>
            <w:gridSpan w:val="8"/>
            <w:vAlign w:val="center"/>
          </w:tcPr>
          <w:p w:rsidR="000D6033" w:rsidRPr="0013257E" w:rsidRDefault="000D6033" w:rsidP="00C02766">
            <w:pPr>
              <w:jc w:val="center"/>
              <w:rPr>
                <w:rFonts w:cs="Times New Roman"/>
                <w:b/>
                <w:sz w:val="28"/>
                <w:szCs w:val="28"/>
              </w:rPr>
            </w:pPr>
            <w:r>
              <w:rPr>
                <w:rFonts w:cs="Times New Roman"/>
                <w:b/>
                <w:sz w:val="28"/>
                <w:szCs w:val="28"/>
              </w:rPr>
              <w:t xml:space="preserve">Choix 4 : </w:t>
            </w:r>
            <w:r w:rsidRPr="00BA59DF">
              <w:rPr>
                <w:rFonts w:cs="Times New Roman"/>
                <w:b/>
                <w:sz w:val="28"/>
                <w:szCs w:val="28"/>
              </w:rPr>
              <w:t>Pèlerin</w:t>
            </w:r>
          </w:p>
        </w:tc>
      </w:tr>
      <w:tr w:rsidR="000D6033" w:rsidRPr="0013257E" w:rsidTr="00C02766">
        <w:trPr>
          <w:trHeight w:val="251"/>
        </w:trPr>
        <w:tc>
          <w:tcPr>
            <w:tcW w:w="9606" w:type="dxa"/>
            <w:gridSpan w:val="8"/>
          </w:tcPr>
          <w:p w:rsidR="000D6033" w:rsidRPr="0013257E" w:rsidRDefault="000D6033" w:rsidP="00C02766">
            <w:pPr>
              <w:jc w:val="center"/>
              <w:rPr>
                <w:rFonts w:cs="Times New Roman"/>
                <w:b/>
                <w:sz w:val="28"/>
                <w:szCs w:val="28"/>
              </w:rPr>
            </w:pPr>
            <w:r w:rsidRPr="0013257E">
              <w:rPr>
                <w:rFonts w:cs="Times New Roman"/>
                <w:b/>
                <w:sz w:val="28"/>
                <w:szCs w:val="28"/>
              </w:rPr>
              <w:t>Brique 1</w:t>
            </w:r>
          </w:p>
        </w:tc>
      </w:tr>
      <w:tr w:rsidR="000D6033" w:rsidRPr="0013257E" w:rsidTr="00C02766">
        <w:trPr>
          <w:trHeight w:val="306"/>
        </w:trPr>
        <w:tc>
          <w:tcPr>
            <w:tcW w:w="817" w:type="dxa"/>
          </w:tcPr>
          <w:p w:rsidR="000D6033" w:rsidRPr="00445E26" w:rsidRDefault="000D6033" w:rsidP="00C02766">
            <w:pPr>
              <w:rPr>
                <w:rFonts w:cs="Times New Roman"/>
                <w:sz w:val="20"/>
                <w:szCs w:val="20"/>
              </w:rPr>
            </w:pPr>
            <w:r w:rsidRPr="00445E26">
              <w:rPr>
                <w:rFonts w:cs="Times New Roman"/>
                <w:sz w:val="20"/>
                <w:szCs w:val="20"/>
              </w:rPr>
              <w:t>Niveau/ titre</w:t>
            </w:r>
          </w:p>
        </w:tc>
        <w:tc>
          <w:tcPr>
            <w:tcW w:w="3686" w:type="dxa"/>
            <w:gridSpan w:val="3"/>
            <w:tcBorders>
              <w:right w:val="single" w:sz="4" w:space="0" w:color="auto"/>
            </w:tcBorders>
            <w:vAlign w:val="center"/>
          </w:tcPr>
          <w:p w:rsidR="000D6033" w:rsidRPr="00445E26" w:rsidRDefault="000D6033" w:rsidP="00C02766">
            <w:pPr>
              <w:jc w:val="center"/>
              <w:rPr>
                <w:rFonts w:cs="Times New Roman"/>
                <w:b/>
                <w:sz w:val="20"/>
                <w:szCs w:val="20"/>
              </w:rPr>
            </w:pPr>
            <w:r w:rsidRPr="00445E26">
              <w:rPr>
                <w:rFonts w:cs="Times New Roman"/>
                <w:b/>
                <w:sz w:val="20"/>
                <w:szCs w:val="20"/>
              </w:rPr>
              <w:t xml:space="preserve">L’apaiser </w:t>
            </w:r>
          </w:p>
        </w:tc>
        <w:tc>
          <w:tcPr>
            <w:tcW w:w="567" w:type="dxa"/>
            <w:tcBorders>
              <w:top w:val="single" w:sz="4" w:space="0" w:color="auto"/>
              <w:left w:val="single" w:sz="4" w:space="0" w:color="auto"/>
              <w:bottom w:val="nil"/>
              <w:right w:val="single" w:sz="4" w:space="0" w:color="auto"/>
            </w:tcBorders>
            <w:vAlign w:val="center"/>
          </w:tcPr>
          <w:p w:rsidR="000D6033" w:rsidRPr="00445E26" w:rsidRDefault="000D6033" w:rsidP="00C02766">
            <w:pPr>
              <w:jc w:val="center"/>
              <w:rPr>
                <w:rFonts w:cs="Times New Roman"/>
                <w:b/>
                <w:sz w:val="20"/>
                <w:szCs w:val="20"/>
              </w:rPr>
            </w:pPr>
          </w:p>
        </w:tc>
        <w:tc>
          <w:tcPr>
            <w:tcW w:w="4536" w:type="dxa"/>
            <w:gridSpan w:val="3"/>
            <w:tcBorders>
              <w:left w:val="single" w:sz="4" w:space="0" w:color="auto"/>
            </w:tcBorders>
            <w:vAlign w:val="center"/>
          </w:tcPr>
          <w:p w:rsidR="000D6033" w:rsidRPr="00445E26" w:rsidRDefault="000D6033" w:rsidP="00C02766">
            <w:pPr>
              <w:jc w:val="center"/>
              <w:rPr>
                <w:rFonts w:cs="Times New Roman"/>
                <w:b/>
                <w:sz w:val="20"/>
                <w:szCs w:val="20"/>
              </w:rPr>
            </w:pPr>
            <w:r w:rsidRPr="00445E26">
              <w:rPr>
                <w:rFonts w:cs="Times New Roman"/>
                <w:b/>
                <w:sz w:val="20"/>
                <w:szCs w:val="20"/>
              </w:rPr>
              <w:t>Le perturbateur</w:t>
            </w:r>
          </w:p>
        </w:tc>
      </w:tr>
      <w:tr w:rsidR="000D6033" w:rsidRPr="0013257E" w:rsidTr="00C02766">
        <w:trPr>
          <w:trHeight w:hRule="exact" w:val="262"/>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1</w:t>
            </w:r>
          </w:p>
        </w:tc>
        <w:tc>
          <w:tcPr>
            <w:tcW w:w="3686" w:type="dxa"/>
            <w:gridSpan w:val="3"/>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Force N1</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4536" w:type="dxa"/>
            <w:gridSpan w:val="3"/>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Nuisance N1</w:t>
            </w:r>
          </w:p>
        </w:tc>
      </w:tr>
      <w:tr w:rsidR="000D6033" w:rsidRPr="0013257E" w:rsidTr="00C02766">
        <w:trPr>
          <w:trHeight w:val="251"/>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2</w:t>
            </w:r>
          </w:p>
        </w:tc>
        <w:tc>
          <w:tcPr>
            <w:tcW w:w="3686" w:type="dxa"/>
            <w:gridSpan w:val="3"/>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Apaisement les émotions</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OU</w:t>
            </w:r>
          </w:p>
        </w:tc>
        <w:tc>
          <w:tcPr>
            <w:tcW w:w="4536" w:type="dxa"/>
            <w:gridSpan w:val="3"/>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Blessure N1</w:t>
            </w:r>
          </w:p>
        </w:tc>
      </w:tr>
      <w:tr w:rsidR="000D6033" w:rsidRPr="0013257E" w:rsidTr="00C02766">
        <w:trPr>
          <w:trHeight w:val="251"/>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3</w:t>
            </w:r>
          </w:p>
        </w:tc>
        <w:tc>
          <w:tcPr>
            <w:tcW w:w="3686" w:type="dxa"/>
            <w:gridSpan w:val="3"/>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Assistance divine</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4536" w:type="dxa"/>
            <w:gridSpan w:val="3"/>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Muet</w:t>
            </w:r>
          </w:p>
        </w:tc>
      </w:tr>
      <w:tr w:rsidR="000D6033" w:rsidRPr="0013257E" w:rsidTr="00C02766">
        <w:trPr>
          <w:trHeight w:val="251"/>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4</w:t>
            </w:r>
          </w:p>
        </w:tc>
        <w:tc>
          <w:tcPr>
            <w:tcW w:w="3686" w:type="dxa"/>
            <w:gridSpan w:val="3"/>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Force N2</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4536" w:type="dxa"/>
            <w:gridSpan w:val="3"/>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Nuisance N2</w:t>
            </w:r>
          </w:p>
        </w:tc>
      </w:tr>
      <w:tr w:rsidR="000D6033" w:rsidRPr="0013257E" w:rsidTr="00C02766">
        <w:trPr>
          <w:trHeight w:val="240"/>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5</w:t>
            </w:r>
          </w:p>
        </w:tc>
        <w:tc>
          <w:tcPr>
            <w:tcW w:w="3686" w:type="dxa"/>
            <w:gridSpan w:val="3"/>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Anti-Charme</w:t>
            </w:r>
          </w:p>
        </w:tc>
        <w:tc>
          <w:tcPr>
            <w:tcW w:w="567" w:type="dxa"/>
            <w:tcBorders>
              <w:top w:val="nil"/>
              <w:left w:val="single" w:sz="4" w:space="0" w:color="auto"/>
              <w:bottom w:val="single" w:sz="4" w:space="0" w:color="auto"/>
              <w:right w:val="single" w:sz="4" w:space="0" w:color="auto"/>
            </w:tcBorders>
          </w:tcPr>
          <w:p w:rsidR="000D6033" w:rsidRPr="00445E26" w:rsidRDefault="000D6033" w:rsidP="00C02766">
            <w:pPr>
              <w:rPr>
                <w:rFonts w:cs="Times New Roman"/>
                <w:sz w:val="20"/>
                <w:szCs w:val="20"/>
              </w:rPr>
            </w:pPr>
          </w:p>
        </w:tc>
        <w:tc>
          <w:tcPr>
            <w:tcW w:w="4536" w:type="dxa"/>
            <w:gridSpan w:val="3"/>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Blessure N2</w:t>
            </w:r>
          </w:p>
        </w:tc>
      </w:tr>
      <w:tr w:rsidR="000D6033" w:rsidRPr="0013257E" w:rsidTr="00C02766">
        <w:trPr>
          <w:trHeight w:val="251"/>
        </w:trPr>
        <w:tc>
          <w:tcPr>
            <w:tcW w:w="9606" w:type="dxa"/>
            <w:gridSpan w:val="8"/>
          </w:tcPr>
          <w:p w:rsidR="000D6033" w:rsidRPr="0013257E" w:rsidRDefault="000D6033" w:rsidP="00C02766">
            <w:pPr>
              <w:jc w:val="center"/>
              <w:rPr>
                <w:rFonts w:cs="Times New Roman"/>
                <w:b/>
                <w:sz w:val="28"/>
                <w:szCs w:val="28"/>
              </w:rPr>
            </w:pPr>
            <w:r w:rsidRPr="0013257E">
              <w:rPr>
                <w:rFonts w:cs="Times New Roman"/>
                <w:b/>
                <w:sz w:val="28"/>
                <w:szCs w:val="28"/>
              </w:rPr>
              <w:t>Brique 2</w:t>
            </w:r>
          </w:p>
        </w:tc>
      </w:tr>
      <w:tr w:rsidR="000D6033" w:rsidRPr="0013257E" w:rsidTr="00C02766">
        <w:trPr>
          <w:trHeight w:val="306"/>
        </w:trPr>
        <w:tc>
          <w:tcPr>
            <w:tcW w:w="817" w:type="dxa"/>
          </w:tcPr>
          <w:p w:rsidR="000D6033" w:rsidRPr="00445E26" w:rsidRDefault="000D6033" w:rsidP="00C02766">
            <w:pPr>
              <w:jc w:val="center"/>
              <w:rPr>
                <w:rFonts w:cs="Times New Roman"/>
                <w:sz w:val="20"/>
                <w:szCs w:val="20"/>
              </w:rPr>
            </w:pPr>
          </w:p>
        </w:tc>
        <w:tc>
          <w:tcPr>
            <w:tcW w:w="2268" w:type="dxa"/>
            <w:tcBorders>
              <w:right w:val="single" w:sz="4" w:space="0" w:color="auto"/>
            </w:tcBorders>
            <w:vAlign w:val="center"/>
          </w:tcPr>
          <w:p w:rsidR="000D6033" w:rsidRPr="00445E26" w:rsidRDefault="000D6033" w:rsidP="00C02766">
            <w:pPr>
              <w:jc w:val="center"/>
              <w:rPr>
                <w:rFonts w:cs="Times New Roman"/>
                <w:b/>
                <w:sz w:val="20"/>
                <w:szCs w:val="20"/>
              </w:rPr>
            </w:pPr>
            <w:r w:rsidRPr="00445E26">
              <w:rPr>
                <w:rFonts w:cs="Times New Roman"/>
                <w:b/>
                <w:sz w:val="20"/>
                <w:szCs w:val="20"/>
              </w:rPr>
              <w:t xml:space="preserve">L’assistant de dieu </w:t>
            </w:r>
          </w:p>
        </w:tc>
        <w:tc>
          <w:tcPr>
            <w:tcW w:w="567" w:type="dxa"/>
            <w:tcBorders>
              <w:top w:val="single" w:sz="4" w:space="0" w:color="auto"/>
              <w:left w:val="single" w:sz="4" w:space="0" w:color="auto"/>
              <w:bottom w:val="nil"/>
              <w:right w:val="single" w:sz="4" w:space="0" w:color="auto"/>
            </w:tcBorders>
            <w:vAlign w:val="center"/>
          </w:tcPr>
          <w:p w:rsidR="000D6033" w:rsidRPr="00445E26" w:rsidRDefault="000D6033" w:rsidP="00C02766">
            <w:pPr>
              <w:jc w:val="center"/>
              <w:rPr>
                <w:rFonts w:cs="Times New Roman"/>
                <w:b/>
                <w:sz w:val="20"/>
                <w:szCs w:val="20"/>
              </w:rPr>
            </w:pPr>
          </w:p>
        </w:tc>
        <w:tc>
          <w:tcPr>
            <w:tcW w:w="2552" w:type="dxa"/>
            <w:gridSpan w:val="3"/>
            <w:tcBorders>
              <w:left w:val="single" w:sz="4" w:space="0" w:color="auto"/>
              <w:right w:val="single" w:sz="4" w:space="0" w:color="auto"/>
            </w:tcBorders>
            <w:vAlign w:val="center"/>
          </w:tcPr>
          <w:p w:rsidR="000D6033" w:rsidRPr="00445E26" w:rsidRDefault="000D6033" w:rsidP="00C02766">
            <w:pPr>
              <w:jc w:val="center"/>
              <w:rPr>
                <w:rFonts w:cs="Times New Roman"/>
                <w:b/>
                <w:sz w:val="20"/>
                <w:szCs w:val="20"/>
              </w:rPr>
            </w:pPr>
            <w:r w:rsidRPr="00445E26">
              <w:rPr>
                <w:rFonts w:cs="Times New Roman"/>
                <w:b/>
                <w:sz w:val="20"/>
                <w:szCs w:val="20"/>
              </w:rPr>
              <w:t>La puissance de dieu</w:t>
            </w:r>
          </w:p>
        </w:tc>
        <w:tc>
          <w:tcPr>
            <w:tcW w:w="567" w:type="dxa"/>
            <w:tcBorders>
              <w:top w:val="single" w:sz="4" w:space="0" w:color="auto"/>
              <w:left w:val="single" w:sz="4" w:space="0" w:color="auto"/>
              <w:bottom w:val="nil"/>
              <w:right w:val="single" w:sz="4" w:space="0" w:color="auto"/>
            </w:tcBorders>
            <w:vAlign w:val="center"/>
          </w:tcPr>
          <w:p w:rsidR="000D6033" w:rsidRPr="00445E26" w:rsidRDefault="000D6033" w:rsidP="00C02766">
            <w:pPr>
              <w:jc w:val="center"/>
              <w:rPr>
                <w:rFonts w:cs="Times New Roman"/>
                <w:b/>
                <w:sz w:val="20"/>
                <w:szCs w:val="20"/>
              </w:rPr>
            </w:pPr>
          </w:p>
        </w:tc>
        <w:tc>
          <w:tcPr>
            <w:tcW w:w="2835" w:type="dxa"/>
            <w:tcBorders>
              <w:left w:val="single" w:sz="4" w:space="0" w:color="auto"/>
            </w:tcBorders>
            <w:vAlign w:val="center"/>
          </w:tcPr>
          <w:p w:rsidR="000D6033" w:rsidRPr="00445E26" w:rsidRDefault="000D6033" w:rsidP="00C02766">
            <w:pPr>
              <w:jc w:val="center"/>
              <w:rPr>
                <w:rFonts w:cs="Times New Roman"/>
                <w:b/>
                <w:sz w:val="20"/>
                <w:szCs w:val="20"/>
              </w:rPr>
            </w:pPr>
            <w:r w:rsidRPr="00445E26">
              <w:rPr>
                <w:rFonts w:cs="Times New Roman"/>
                <w:b/>
                <w:sz w:val="20"/>
                <w:szCs w:val="20"/>
              </w:rPr>
              <w:t xml:space="preserve">Le malsains : (pour alignement mauvais uniquement) </w:t>
            </w:r>
          </w:p>
        </w:tc>
      </w:tr>
      <w:tr w:rsidR="000D6033" w:rsidRPr="0013257E" w:rsidTr="00C02766">
        <w:trPr>
          <w:trHeight w:hRule="exact" w:val="262"/>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1</w:t>
            </w:r>
          </w:p>
        </w:tc>
        <w:tc>
          <w:tcPr>
            <w:tcW w:w="2268" w:type="dxa"/>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Perception de santé</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2552" w:type="dxa"/>
            <w:gridSpan w:val="3"/>
            <w:tcBorders>
              <w:left w:val="single" w:sz="4" w:space="0" w:color="auto"/>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Vitalité N1</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2835" w:type="dxa"/>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Souffle court N1</w:t>
            </w:r>
          </w:p>
        </w:tc>
      </w:tr>
      <w:tr w:rsidR="000D6033" w:rsidRPr="0013257E" w:rsidTr="00C02766">
        <w:trPr>
          <w:trHeight w:val="251"/>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2</w:t>
            </w:r>
          </w:p>
        </w:tc>
        <w:tc>
          <w:tcPr>
            <w:tcW w:w="2268" w:type="dxa"/>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Guérison N1</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OU</w:t>
            </w:r>
          </w:p>
        </w:tc>
        <w:tc>
          <w:tcPr>
            <w:tcW w:w="2552" w:type="dxa"/>
            <w:gridSpan w:val="3"/>
            <w:tcBorders>
              <w:left w:val="single" w:sz="4" w:space="0" w:color="auto"/>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Résurrection N1</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OU</w:t>
            </w:r>
          </w:p>
        </w:tc>
        <w:tc>
          <w:tcPr>
            <w:tcW w:w="2835" w:type="dxa"/>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 xml:space="preserve">Malédiction des soins  </w:t>
            </w:r>
          </w:p>
        </w:tc>
      </w:tr>
      <w:tr w:rsidR="000D6033" w:rsidRPr="0013257E" w:rsidTr="00C02766">
        <w:trPr>
          <w:trHeight w:val="251"/>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3</w:t>
            </w:r>
          </w:p>
        </w:tc>
        <w:tc>
          <w:tcPr>
            <w:tcW w:w="2268" w:type="dxa"/>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Bouclier de la foi N1</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2552" w:type="dxa"/>
            <w:gridSpan w:val="3"/>
            <w:tcBorders>
              <w:left w:val="single" w:sz="4" w:space="0" w:color="auto"/>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Détection du mensonge</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2835" w:type="dxa"/>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Anarchie N1</w:t>
            </w:r>
          </w:p>
        </w:tc>
      </w:tr>
      <w:tr w:rsidR="000D6033" w:rsidRPr="0013257E" w:rsidTr="00C02766">
        <w:trPr>
          <w:trHeight w:val="251"/>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4</w:t>
            </w:r>
          </w:p>
        </w:tc>
        <w:tc>
          <w:tcPr>
            <w:tcW w:w="2268" w:type="dxa"/>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Guérison N2</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2552" w:type="dxa"/>
            <w:gridSpan w:val="3"/>
            <w:tcBorders>
              <w:left w:val="single" w:sz="4" w:space="0" w:color="auto"/>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Vitalité N2</w:t>
            </w:r>
          </w:p>
        </w:tc>
        <w:tc>
          <w:tcPr>
            <w:tcW w:w="567" w:type="dxa"/>
            <w:tcBorders>
              <w:top w:val="nil"/>
              <w:left w:val="single" w:sz="4" w:space="0" w:color="auto"/>
              <w:bottom w:val="nil"/>
              <w:right w:val="single" w:sz="4" w:space="0" w:color="auto"/>
            </w:tcBorders>
          </w:tcPr>
          <w:p w:rsidR="000D6033" w:rsidRPr="00445E26" w:rsidRDefault="000D6033" w:rsidP="00C02766">
            <w:pPr>
              <w:rPr>
                <w:rFonts w:cs="Times New Roman"/>
                <w:sz w:val="20"/>
                <w:szCs w:val="20"/>
              </w:rPr>
            </w:pPr>
          </w:p>
        </w:tc>
        <w:tc>
          <w:tcPr>
            <w:tcW w:w="2835" w:type="dxa"/>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 xml:space="preserve">Mutinerie N1   </w:t>
            </w:r>
          </w:p>
        </w:tc>
      </w:tr>
      <w:tr w:rsidR="000D6033" w:rsidRPr="0013257E" w:rsidTr="00C02766">
        <w:trPr>
          <w:trHeight w:val="240"/>
        </w:trPr>
        <w:tc>
          <w:tcPr>
            <w:tcW w:w="817" w:type="dxa"/>
          </w:tcPr>
          <w:p w:rsidR="000D6033" w:rsidRPr="00445E26" w:rsidRDefault="000D6033" w:rsidP="00C02766">
            <w:pPr>
              <w:jc w:val="center"/>
              <w:rPr>
                <w:rFonts w:cs="Times New Roman"/>
                <w:sz w:val="20"/>
                <w:szCs w:val="20"/>
              </w:rPr>
            </w:pPr>
            <w:r w:rsidRPr="00445E26">
              <w:rPr>
                <w:rFonts w:cs="Times New Roman"/>
                <w:sz w:val="20"/>
                <w:szCs w:val="20"/>
              </w:rPr>
              <w:t>5</w:t>
            </w:r>
          </w:p>
        </w:tc>
        <w:tc>
          <w:tcPr>
            <w:tcW w:w="2268" w:type="dxa"/>
            <w:tcBorders>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Conversion N1</w:t>
            </w:r>
          </w:p>
        </w:tc>
        <w:tc>
          <w:tcPr>
            <w:tcW w:w="567" w:type="dxa"/>
            <w:tcBorders>
              <w:top w:val="nil"/>
              <w:left w:val="single" w:sz="4" w:space="0" w:color="auto"/>
              <w:bottom w:val="single" w:sz="4" w:space="0" w:color="auto"/>
              <w:right w:val="single" w:sz="4" w:space="0" w:color="auto"/>
            </w:tcBorders>
          </w:tcPr>
          <w:p w:rsidR="000D6033" w:rsidRPr="00445E26" w:rsidRDefault="000D6033" w:rsidP="00C02766">
            <w:pPr>
              <w:rPr>
                <w:rFonts w:cs="Times New Roman"/>
                <w:sz w:val="20"/>
                <w:szCs w:val="20"/>
              </w:rPr>
            </w:pPr>
          </w:p>
        </w:tc>
        <w:tc>
          <w:tcPr>
            <w:tcW w:w="2552" w:type="dxa"/>
            <w:gridSpan w:val="3"/>
            <w:tcBorders>
              <w:left w:val="single" w:sz="4" w:space="0" w:color="auto"/>
              <w:righ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Résurrection N2</w:t>
            </w:r>
          </w:p>
        </w:tc>
        <w:tc>
          <w:tcPr>
            <w:tcW w:w="567" w:type="dxa"/>
            <w:tcBorders>
              <w:top w:val="nil"/>
              <w:left w:val="single" w:sz="4" w:space="0" w:color="auto"/>
              <w:bottom w:val="single" w:sz="4" w:space="0" w:color="auto"/>
              <w:right w:val="single" w:sz="4" w:space="0" w:color="auto"/>
            </w:tcBorders>
          </w:tcPr>
          <w:p w:rsidR="000D6033" w:rsidRPr="00445E26" w:rsidRDefault="000D6033" w:rsidP="00C02766">
            <w:pPr>
              <w:rPr>
                <w:rFonts w:cs="Times New Roman"/>
                <w:sz w:val="20"/>
                <w:szCs w:val="20"/>
              </w:rPr>
            </w:pPr>
          </w:p>
        </w:tc>
        <w:tc>
          <w:tcPr>
            <w:tcW w:w="2835" w:type="dxa"/>
            <w:tcBorders>
              <w:left w:val="single" w:sz="4" w:space="0" w:color="auto"/>
            </w:tcBorders>
          </w:tcPr>
          <w:p w:rsidR="000D6033" w:rsidRPr="00445E26" w:rsidRDefault="000D6033" w:rsidP="00C02766">
            <w:pPr>
              <w:rPr>
                <w:rFonts w:cs="Times New Roman"/>
                <w:sz w:val="20"/>
                <w:szCs w:val="20"/>
              </w:rPr>
            </w:pPr>
            <w:r w:rsidRPr="00445E26">
              <w:rPr>
                <w:rFonts w:cs="Times New Roman"/>
                <w:sz w:val="20"/>
                <w:szCs w:val="20"/>
              </w:rPr>
              <w:t>Rage incontrôlable N1</w:t>
            </w:r>
          </w:p>
        </w:tc>
      </w:tr>
    </w:tbl>
    <w:tbl>
      <w:tblPr>
        <w:tblStyle w:val="Grilledutableau"/>
        <w:tblpPr w:leftFromText="141" w:rightFromText="141" w:vertAnchor="page" w:horzAnchor="margin" w:tblpXSpec="center" w:tblpY="8578"/>
        <w:tblW w:w="9606" w:type="dxa"/>
        <w:tblLayout w:type="fixed"/>
        <w:tblLook w:val="04A0" w:firstRow="1" w:lastRow="0" w:firstColumn="1" w:lastColumn="0" w:noHBand="0" w:noVBand="1"/>
      </w:tblPr>
      <w:tblGrid>
        <w:gridCol w:w="817"/>
        <w:gridCol w:w="3686"/>
        <w:gridCol w:w="567"/>
        <w:gridCol w:w="4536"/>
      </w:tblGrid>
      <w:tr w:rsidR="000D6033" w:rsidRPr="001C15A5" w:rsidTr="00C02766">
        <w:trPr>
          <w:trHeight w:val="251"/>
        </w:trPr>
        <w:tc>
          <w:tcPr>
            <w:tcW w:w="9606" w:type="dxa"/>
            <w:gridSpan w:val="4"/>
          </w:tcPr>
          <w:p w:rsidR="000D6033" w:rsidRPr="00481EDC" w:rsidRDefault="000D6033" w:rsidP="00C02766">
            <w:pPr>
              <w:jc w:val="center"/>
              <w:rPr>
                <w:rFonts w:cs="Times New Roman"/>
                <w:b/>
                <w:sz w:val="28"/>
                <w:szCs w:val="28"/>
              </w:rPr>
            </w:pPr>
            <w:r w:rsidRPr="00481EDC">
              <w:rPr>
                <w:rFonts w:cs="Times New Roman"/>
                <w:b/>
                <w:sz w:val="28"/>
                <w:szCs w:val="28"/>
              </w:rPr>
              <w:t xml:space="preserve">Choix </w:t>
            </w:r>
            <w:r>
              <w:rPr>
                <w:rFonts w:cs="Times New Roman"/>
                <w:b/>
                <w:sz w:val="28"/>
                <w:szCs w:val="28"/>
              </w:rPr>
              <w:t>5</w:t>
            </w:r>
            <w:r w:rsidRPr="00481EDC">
              <w:rPr>
                <w:rFonts w:cs="Times New Roman"/>
                <w:b/>
                <w:sz w:val="28"/>
                <w:szCs w:val="28"/>
              </w:rPr>
              <w:t xml:space="preserve"> : </w:t>
            </w:r>
            <w:r w:rsidRPr="00481EDC">
              <w:rPr>
                <w:rFonts w:cs="Arial"/>
                <w:b/>
                <w:sz w:val="28"/>
                <w:szCs w:val="28"/>
              </w:rPr>
              <w:t xml:space="preserve"> Le serrurier</w:t>
            </w:r>
          </w:p>
        </w:tc>
      </w:tr>
      <w:tr w:rsidR="000D6033" w:rsidRPr="001C15A5" w:rsidTr="00C02766">
        <w:trPr>
          <w:trHeight w:val="251"/>
        </w:trPr>
        <w:tc>
          <w:tcPr>
            <w:tcW w:w="9606" w:type="dxa"/>
            <w:gridSpan w:val="4"/>
          </w:tcPr>
          <w:p w:rsidR="000D6033" w:rsidRPr="00524A4D" w:rsidRDefault="000D6033" w:rsidP="00C02766">
            <w:pPr>
              <w:jc w:val="center"/>
              <w:rPr>
                <w:rFonts w:cs="Times New Roman"/>
                <w:b/>
                <w:sz w:val="28"/>
                <w:szCs w:val="28"/>
              </w:rPr>
            </w:pPr>
            <w:r w:rsidRPr="00524A4D">
              <w:rPr>
                <w:rFonts w:cs="Times New Roman"/>
                <w:b/>
                <w:sz w:val="28"/>
                <w:szCs w:val="28"/>
              </w:rPr>
              <w:t>Brique 1</w:t>
            </w:r>
          </w:p>
        </w:tc>
      </w:tr>
      <w:tr w:rsidR="000D6033" w:rsidRPr="001C15A5" w:rsidTr="00C02766">
        <w:trPr>
          <w:trHeight w:val="306"/>
        </w:trPr>
        <w:tc>
          <w:tcPr>
            <w:tcW w:w="817" w:type="dxa"/>
          </w:tcPr>
          <w:p w:rsidR="000D6033" w:rsidRPr="001C15A5" w:rsidRDefault="000D6033" w:rsidP="00C02766">
            <w:pPr>
              <w:rPr>
                <w:rFonts w:cs="Times New Roman"/>
                <w:sz w:val="20"/>
                <w:szCs w:val="20"/>
              </w:rPr>
            </w:pPr>
            <w:r>
              <w:rPr>
                <w:rFonts w:cs="Times New Roman"/>
                <w:sz w:val="20"/>
                <w:szCs w:val="20"/>
              </w:rPr>
              <w:t>Niveau/ titre</w:t>
            </w:r>
          </w:p>
        </w:tc>
        <w:tc>
          <w:tcPr>
            <w:tcW w:w="8789" w:type="dxa"/>
            <w:gridSpan w:val="3"/>
            <w:vAlign w:val="center"/>
          </w:tcPr>
          <w:p w:rsidR="000D6033" w:rsidRPr="001C15A5" w:rsidRDefault="000D6033" w:rsidP="00C02766">
            <w:pPr>
              <w:jc w:val="center"/>
              <w:rPr>
                <w:rFonts w:cs="Times New Roman"/>
                <w:b/>
                <w:sz w:val="20"/>
                <w:szCs w:val="20"/>
              </w:rPr>
            </w:pPr>
            <w:r w:rsidRPr="003F17D8">
              <w:rPr>
                <w:rFonts w:cs="Times New Roman"/>
                <w:b/>
                <w:sz w:val="20"/>
                <w:szCs w:val="20"/>
              </w:rPr>
              <w:t xml:space="preserve">Le serrurier </w:t>
            </w:r>
          </w:p>
        </w:tc>
      </w:tr>
      <w:tr w:rsidR="000D6033" w:rsidRPr="001C15A5" w:rsidTr="00C02766">
        <w:trPr>
          <w:trHeight w:hRule="exact" w:val="262"/>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1</w:t>
            </w:r>
          </w:p>
        </w:tc>
        <w:tc>
          <w:tcPr>
            <w:tcW w:w="8789" w:type="dxa"/>
            <w:gridSpan w:val="3"/>
          </w:tcPr>
          <w:p w:rsidR="000D6033" w:rsidRPr="003F17D8" w:rsidRDefault="000D6033" w:rsidP="00C02766">
            <w:pPr>
              <w:rPr>
                <w:rFonts w:cs="Times New Roman"/>
                <w:sz w:val="20"/>
                <w:szCs w:val="20"/>
              </w:rPr>
            </w:pPr>
            <w:r w:rsidRPr="003F17D8">
              <w:rPr>
                <w:rFonts w:cs="Times New Roman"/>
                <w:sz w:val="20"/>
                <w:szCs w:val="20"/>
              </w:rPr>
              <w:t>Crochetage de serrure N1, + 1 PV</w:t>
            </w:r>
          </w:p>
        </w:tc>
      </w:tr>
      <w:tr w:rsidR="000D6033" w:rsidRPr="001C15A5" w:rsidTr="00C02766">
        <w:trPr>
          <w:trHeight w:val="251"/>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2</w:t>
            </w:r>
          </w:p>
        </w:tc>
        <w:tc>
          <w:tcPr>
            <w:tcW w:w="8789" w:type="dxa"/>
            <w:gridSpan w:val="3"/>
          </w:tcPr>
          <w:p w:rsidR="000D6033" w:rsidRPr="003F17D8" w:rsidRDefault="000D6033" w:rsidP="00C02766">
            <w:pPr>
              <w:rPr>
                <w:rFonts w:cs="Times New Roman"/>
                <w:sz w:val="20"/>
                <w:szCs w:val="20"/>
              </w:rPr>
            </w:pPr>
            <w:r w:rsidRPr="003F17D8">
              <w:rPr>
                <w:rFonts w:cs="Times New Roman"/>
                <w:sz w:val="20"/>
                <w:szCs w:val="20"/>
              </w:rPr>
              <w:t>Crochetage de serrure N2, + 1 PV</w:t>
            </w:r>
          </w:p>
        </w:tc>
      </w:tr>
      <w:tr w:rsidR="000D6033" w:rsidRPr="001C15A5" w:rsidTr="00C02766">
        <w:trPr>
          <w:trHeight w:val="251"/>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3</w:t>
            </w:r>
          </w:p>
        </w:tc>
        <w:tc>
          <w:tcPr>
            <w:tcW w:w="8789" w:type="dxa"/>
            <w:gridSpan w:val="3"/>
          </w:tcPr>
          <w:p w:rsidR="000D6033" w:rsidRPr="003F17D8" w:rsidRDefault="000D6033" w:rsidP="00C02766">
            <w:pPr>
              <w:rPr>
                <w:rFonts w:cs="Times New Roman"/>
                <w:sz w:val="20"/>
                <w:szCs w:val="20"/>
              </w:rPr>
            </w:pPr>
            <w:r w:rsidRPr="003F17D8">
              <w:rPr>
                <w:rFonts w:cs="Times New Roman"/>
                <w:sz w:val="20"/>
                <w:szCs w:val="20"/>
              </w:rPr>
              <w:t>Crochetage de serrure N3, + 1 PV</w:t>
            </w:r>
          </w:p>
        </w:tc>
      </w:tr>
      <w:tr w:rsidR="000D6033" w:rsidRPr="001C15A5" w:rsidTr="00C02766">
        <w:trPr>
          <w:trHeight w:val="251"/>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4</w:t>
            </w:r>
          </w:p>
        </w:tc>
        <w:tc>
          <w:tcPr>
            <w:tcW w:w="8789" w:type="dxa"/>
            <w:gridSpan w:val="3"/>
          </w:tcPr>
          <w:p w:rsidR="000D6033" w:rsidRPr="003F17D8" w:rsidRDefault="000D6033" w:rsidP="00C02766">
            <w:pPr>
              <w:rPr>
                <w:rFonts w:cs="Times New Roman"/>
                <w:sz w:val="20"/>
                <w:szCs w:val="20"/>
              </w:rPr>
            </w:pPr>
            <w:r w:rsidRPr="003F17D8">
              <w:rPr>
                <w:rFonts w:cs="Times New Roman"/>
                <w:sz w:val="20"/>
                <w:szCs w:val="20"/>
              </w:rPr>
              <w:t>Crochetage de serrure N4, + 1 PV</w:t>
            </w:r>
          </w:p>
        </w:tc>
      </w:tr>
      <w:tr w:rsidR="000D6033" w:rsidRPr="001C15A5" w:rsidTr="00C02766">
        <w:trPr>
          <w:trHeight w:val="240"/>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5</w:t>
            </w:r>
          </w:p>
        </w:tc>
        <w:tc>
          <w:tcPr>
            <w:tcW w:w="8789" w:type="dxa"/>
            <w:gridSpan w:val="3"/>
          </w:tcPr>
          <w:p w:rsidR="000D6033" w:rsidRPr="003F17D8" w:rsidRDefault="000D6033" w:rsidP="00C02766">
            <w:pPr>
              <w:rPr>
                <w:rFonts w:cs="Times New Roman"/>
                <w:sz w:val="20"/>
                <w:szCs w:val="20"/>
              </w:rPr>
            </w:pPr>
            <w:r w:rsidRPr="003F17D8">
              <w:rPr>
                <w:rFonts w:cs="Times New Roman"/>
                <w:sz w:val="20"/>
                <w:szCs w:val="20"/>
              </w:rPr>
              <w:t>Crochetage de serrure N5, + 1 PV</w:t>
            </w:r>
          </w:p>
        </w:tc>
      </w:tr>
      <w:tr w:rsidR="000D6033" w:rsidRPr="001C15A5" w:rsidTr="00C02766">
        <w:trPr>
          <w:trHeight w:val="251"/>
        </w:trPr>
        <w:tc>
          <w:tcPr>
            <w:tcW w:w="9606" w:type="dxa"/>
            <w:gridSpan w:val="4"/>
          </w:tcPr>
          <w:p w:rsidR="000D6033" w:rsidRPr="00524A4D" w:rsidRDefault="000D6033" w:rsidP="00C02766">
            <w:pPr>
              <w:jc w:val="center"/>
              <w:rPr>
                <w:rFonts w:cs="Times New Roman"/>
                <w:b/>
                <w:sz w:val="28"/>
                <w:szCs w:val="28"/>
              </w:rPr>
            </w:pPr>
            <w:r w:rsidRPr="00E16AEB">
              <w:rPr>
                <w:rFonts w:cs="Times New Roman"/>
                <w:b/>
                <w:sz w:val="28"/>
                <w:szCs w:val="28"/>
              </w:rPr>
              <w:t>Brique 2</w:t>
            </w:r>
          </w:p>
        </w:tc>
      </w:tr>
      <w:tr w:rsidR="000D6033" w:rsidRPr="001C15A5" w:rsidTr="00C02766">
        <w:trPr>
          <w:trHeight w:val="306"/>
        </w:trPr>
        <w:tc>
          <w:tcPr>
            <w:tcW w:w="817" w:type="dxa"/>
          </w:tcPr>
          <w:p w:rsidR="000D6033" w:rsidRPr="001C15A5" w:rsidRDefault="000D6033" w:rsidP="00C02766">
            <w:pPr>
              <w:jc w:val="center"/>
              <w:rPr>
                <w:rFonts w:cs="Times New Roman"/>
                <w:sz w:val="20"/>
                <w:szCs w:val="20"/>
              </w:rPr>
            </w:pPr>
          </w:p>
        </w:tc>
        <w:tc>
          <w:tcPr>
            <w:tcW w:w="3686" w:type="dxa"/>
            <w:tcBorders>
              <w:right w:val="single" w:sz="4" w:space="0" w:color="auto"/>
            </w:tcBorders>
            <w:vAlign w:val="center"/>
          </w:tcPr>
          <w:p w:rsidR="000D6033" w:rsidRPr="00E16AEB" w:rsidRDefault="000D6033" w:rsidP="00C02766">
            <w:pPr>
              <w:jc w:val="center"/>
              <w:rPr>
                <w:rFonts w:cs="Times New Roman"/>
                <w:b/>
                <w:sz w:val="20"/>
                <w:szCs w:val="20"/>
              </w:rPr>
            </w:pPr>
            <w:r>
              <w:rPr>
                <w:rFonts w:cs="Times New Roman"/>
                <w:b/>
                <w:sz w:val="20"/>
                <w:szCs w:val="20"/>
              </w:rPr>
              <w:t>Le voyou</w:t>
            </w:r>
          </w:p>
        </w:tc>
        <w:tc>
          <w:tcPr>
            <w:tcW w:w="567" w:type="dxa"/>
            <w:tcBorders>
              <w:top w:val="single" w:sz="4" w:space="0" w:color="auto"/>
              <w:left w:val="single" w:sz="4" w:space="0" w:color="auto"/>
              <w:bottom w:val="nil"/>
              <w:right w:val="single" w:sz="4" w:space="0" w:color="auto"/>
            </w:tcBorders>
            <w:vAlign w:val="center"/>
          </w:tcPr>
          <w:p w:rsidR="000D6033" w:rsidRPr="001C15A5" w:rsidRDefault="000D6033" w:rsidP="00C02766">
            <w:pPr>
              <w:jc w:val="center"/>
              <w:rPr>
                <w:rFonts w:cs="Times New Roman"/>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Pr>
                <w:rFonts w:cs="Times New Roman"/>
                <w:b/>
                <w:sz w:val="20"/>
                <w:szCs w:val="20"/>
              </w:rPr>
              <w:t>Le Maître serrurier</w:t>
            </w:r>
            <w:r w:rsidRPr="003F17D8">
              <w:rPr>
                <w:rFonts w:cs="Times New Roman"/>
                <w:b/>
                <w:sz w:val="20"/>
                <w:szCs w:val="20"/>
              </w:rPr>
              <w:t xml:space="preserve"> </w:t>
            </w:r>
          </w:p>
        </w:tc>
      </w:tr>
      <w:tr w:rsidR="000D6033" w:rsidRPr="001C15A5" w:rsidTr="00C02766">
        <w:trPr>
          <w:trHeight w:hRule="exact" w:val="262"/>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1</w:t>
            </w:r>
          </w:p>
        </w:tc>
        <w:tc>
          <w:tcPr>
            <w:tcW w:w="3686" w:type="dxa"/>
            <w:tcBorders>
              <w:righ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Fouille N1</w:t>
            </w:r>
          </w:p>
        </w:tc>
        <w:tc>
          <w:tcPr>
            <w:tcW w:w="567" w:type="dxa"/>
            <w:tcBorders>
              <w:top w:val="nil"/>
              <w:left w:val="single" w:sz="4" w:space="0" w:color="auto"/>
              <w:bottom w:val="nil"/>
              <w:right w:val="single" w:sz="4" w:space="0" w:color="auto"/>
            </w:tcBorders>
          </w:tcPr>
          <w:p w:rsidR="000D6033" w:rsidRPr="003F17D8" w:rsidRDefault="000D6033" w:rsidP="00C02766">
            <w:pPr>
              <w:rPr>
                <w:rFonts w:cs="Times New Roman"/>
                <w:sz w:val="20"/>
                <w:szCs w:val="20"/>
              </w:rPr>
            </w:pPr>
          </w:p>
        </w:tc>
        <w:tc>
          <w:tcPr>
            <w:tcW w:w="4536" w:type="dxa"/>
            <w:tcBorders>
              <w:lef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Crochetage de serrure N6, + 1 PV</w:t>
            </w:r>
          </w:p>
        </w:tc>
      </w:tr>
      <w:tr w:rsidR="000D6033" w:rsidRPr="001C15A5" w:rsidTr="00C02766">
        <w:trPr>
          <w:trHeight w:val="251"/>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2</w:t>
            </w:r>
          </w:p>
        </w:tc>
        <w:tc>
          <w:tcPr>
            <w:tcW w:w="3686" w:type="dxa"/>
            <w:tcBorders>
              <w:righ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+ 2 PV</w:t>
            </w:r>
          </w:p>
        </w:tc>
        <w:tc>
          <w:tcPr>
            <w:tcW w:w="567" w:type="dxa"/>
            <w:tcBorders>
              <w:top w:val="nil"/>
              <w:left w:val="single" w:sz="4" w:space="0" w:color="auto"/>
              <w:bottom w:val="nil"/>
              <w:righ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OU</w:t>
            </w:r>
          </w:p>
        </w:tc>
        <w:tc>
          <w:tcPr>
            <w:tcW w:w="4536" w:type="dxa"/>
            <w:tcBorders>
              <w:lef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Crochetage de serrure N7, + 1 PV</w:t>
            </w:r>
          </w:p>
        </w:tc>
      </w:tr>
      <w:tr w:rsidR="000D6033" w:rsidRPr="001C15A5" w:rsidTr="00C02766">
        <w:trPr>
          <w:trHeight w:val="251"/>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3</w:t>
            </w:r>
          </w:p>
        </w:tc>
        <w:tc>
          <w:tcPr>
            <w:tcW w:w="3686" w:type="dxa"/>
            <w:tcBorders>
              <w:righ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Camouflage N1</w:t>
            </w:r>
          </w:p>
        </w:tc>
        <w:tc>
          <w:tcPr>
            <w:tcW w:w="567" w:type="dxa"/>
            <w:tcBorders>
              <w:top w:val="nil"/>
              <w:left w:val="single" w:sz="4" w:space="0" w:color="auto"/>
              <w:bottom w:val="nil"/>
              <w:right w:val="single" w:sz="4" w:space="0" w:color="auto"/>
            </w:tcBorders>
          </w:tcPr>
          <w:p w:rsidR="000D6033" w:rsidRPr="003F17D8" w:rsidRDefault="000D6033" w:rsidP="00C02766">
            <w:pPr>
              <w:rPr>
                <w:rFonts w:cs="Times New Roman"/>
                <w:sz w:val="20"/>
                <w:szCs w:val="20"/>
              </w:rPr>
            </w:pPr>
          </w:p>
        </w:tc>
        <w:tc>
          <w:tcPr>
            <w:tcW w:w="4536" w:type="dxa"/>
            <w:tcBorders>
              <w:lef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Crochetage de serrure N8, + 1 PV</w:t>
            </w:r>
          </w:p>
        </w:tc>
      </w:tr>
      <w:tr w:rsidR="000D6033" w:rsidRPr="001C15A5" w:rsidTr="00C02766">
        <w:trPr>
          <w:trHeight w:val="60"/>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4</w:t>
            </w:r>
          </w:p>
        </w:tc>
        <w:tc>
          <w:tcPr>
            <w:tcW w:w="3686" w:type="dxa"/>
            <w:tcBorders>
              <w:righ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 xml:space="preserve">+ 2 PV  </w:t>
            </w:r>
          </w:p>
        </w:tc>
        <w:tc>
          <w:tcPr>
            <w:tcW w:w="567" w:type="dxa"/>
            <w:tcBorders>
              <w:top w:val="nil"/>
              <w:left w:val="single" w:sz="4" w:space="0" w:color="auto"/>
              <w:bottom w:val="nil"/>
              <w:right w:val="single" w:sz="4" w:space="0" w:color="auto"/>
            </w:tcBorders>
          </w:tcPr>
          <w:p w:rsidR="000D6033" w:rsidRPr="003F17D8" w:rsidRDefault="000D6033" w:rsidP="00C02766">
            <w:pPr>
              <w:rPr>
                <w:rFonts w:cs="Times New Roman"/>
                <w:sz w:val="20"/>
                <w:szCs w:val="20"/>
              </w:rPr>
            </w:pPr>
          </w:p>
        </w:tc>
        <w:tc>
          <w:tcPr>
            <w:tcW w:w="4536" w:type="dxa"/>
            <w:tcBorders>
              <w:lef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Crochetage de serrure N9, + 1 PV</w:t>
            </w:r>
          </w:p>
        </w:tc>
      </w:tr>
      <w:tr w:rsidR="000D6033" w:rsidRPr="001C15A5" w:rsidTr="00C02766">
        <w:trPr>
          <w:trHeight w:val="240"/>
        </w:trPr>
        <w:tc>
          <w:tcPr>
            <w:tcW w:w="817" w:type="dxa"/>
          </w:tcPr>
          <w:p w:rsidR="000D6033" w:rsidRPr="003F17D8" w:rsidRDefault="000D6033" w:rsidP="00C02766">
            <w:pPr>
              <w:jc w:val="center"/>
              <w:rPr>
                <w:rFonts w:cs="Times New Roman"/>
                <w:sz w:val="20"/>
                <w:szCs w:val="20"/>
              </w:rPr>
            </w:pPr>
            <w:r w:rsidRPr="003F17D8">
              <w:rPr>
                <w:rFonts w:cs="Times New Roman"/>
                <w:sz w:val="20"/>
                <w:szCs w:val="20"/>
              </w:rPr>
              <w:t>5</w:t>
            </w:r>
          </w:p>
        </w:tc>
        <w:tc>
          <w:tcPr>
            <w:tcW w:w="3686" w:type="dxa"/>
            <w:tcBorders>
              <w:righ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Repli expéditif (1/ demi-journée (4h))</w:t>
            </w:r>
          </w:p>
        </w:tc>
        <w:tc>
          <w:tcPr>
            <w:tcW w:w="567" w:type="dxa"/>
            <w:tcBorders>
              <w:top w:val="nil"/>
              <w:left w:val="single" w:sz="4" w:space="0" w:color="auto"/>
              <w:bottom w:val="single" w:sz="4" w:space="0" w:color="auto"/>
              <w:right w:val="single" w:sz="4" w:space="0" w:color="auto"/>
            </w:tcBorders>
          </w:tcPr>
          <w:p w:rsidR="000D6033" w:rsidRPr="003F17D8" w:rsidRDefault="000D6033" w:rsidP="00C02766">
            <w:pPr>
              <w:rPr>
                <w:rFonts w:cs="Times New Roman"/>
                <w:sz w:val="20"/>
                <w:szCs w:val="20"/>
              </w:rPr>
            </w:pPr>
          </w:p>
        </w:tc>
        <w:tc>
          <w:tcPr>
            <w:tcW w:w="4536" w:type="dxa"/>
            <w:tcBorders>
              <w:left w:val="single" w:sz="4" w:space="0" w:color="auto"/>
            </w:tcBorders>
          </w:tcPr>
          <w:p w:rsidR="000D6033" w:rsidRPr="003F17D8" w:rsidRDefault="000D6033" w:rsidP="00C02766">
            <w:pPr>
              <w:rPr>
                <w:rFonts w:cs="Times New Roman"/>
                <w:sz w:val="20"/>
                <w:szCs w:val="20"/>
              </w:rPr>
            </w:pPr>
            <w:r w:rsidRPr="003F17D8">
              <w:rPr>
                <w:rFonts w:cs="Times New Roman"/>
                <w:sz w:val="20"/>
                <w:szCs w:val="20"/>
              </w:rPr>
              <w:t>Crochetage de serrure N10, + 1 PV</w:t>
            </w:r>
          </w:p>
        </w:tc>
      </w:tr>
    </w:tbl>
    <w:p w:rsidR="000D6033" w:rsidRDefault="000D6033" w:rsidP="000D6033"/>
    <w:p w:rsidR="000D6033" w:rsidRDefault="000D6033" w:rsidP="000D6033"/>
    <w:p w:rsidR="000D6033" w:rsidRDefault="000D6033" w:rsidP="000D6033">
      <w:r>
        <w:br w:type="page"/>
      </w:r>
    </w:p>
    <w:p w:rsidR="000D6033" w:rsidRPr="00BD0ED6" w:rsidRDefault="000D6033" w:rsidP="000D6033">
      <w:pPr>
        <w:spacing w:after="160" w:line="259" w:lineRule="auto"/>
        <w:jc w:val="center"/>
        <w:rPr>
          <w:rFonts w:ascii="Arial" w:eastAsia="Calibri" w:hAnsi="Arial" w:cs="Arial"/>
          <w:b/>
          <w:sz w:val="28"/>
          <w:szCs w:val="28"/>
        </w:rPr>
      </w:pPr>
      <w:r w:rsidRPr="00BD0ED6">
        <w:rPr>
          <w:rFonts w:ascii="Arial" w:eastAsia="Calibri" w:hAnsi="Arial" w:cs="Arial"/>
          <w:b/>
          <w:sz w:val="28"/>
          <w:szCs w:val="28"/>
        </w:rPr>
        <w:lastRenderedPageBreak/>
        <w:t>Paysan</w:t>
      </w:r>
      <w:r>
        <w:rPr>
          <w:rFonts w:ascii="Arial" w:eastAsia="Calibri" w:hAnsi="Arial" w:cs="Arial"/>
          <w:b/>
          <w:sz w:val="28"/>
          <w:szCs w:val="28"/>
        </w:rPr>
        <w:t xml:space="preserve"> (suite)</w:t>
      </w:r>
    </w:p>
    <w:tbl>
      <w:tblPr>
        <w:tblStyle w:val="Grilledutableau"/>
        <w:tblpPr w:leftFromText="141" w:rightFromText="141" w:vertAnchor="page" w:horzAnchor="margin" w:tblpXSpec="center" w:tblpY="2556"/>
        <w:tblW w:w="9606" w:type="dxa"/>
        <w:tblLayout w:type="fixed"/>
        <w:tblLook w:val="04A0" w:firstRow="1" w:lastRow="0" w:firstColumn="1" w:lastColumn="0" w:noHBand="0" w:noVBand="1"/>
      </w:tblPr>
      <w:tblGrid>
        <w:gridCol w:w="817"/>
        <w:gridCol w:w="3686"/>
        <w:gridCol w:w="567"/>
        <w:gridCol w:w="4536"/>
      </w:tblGrid>
      <w:tr w:rsidR="000D6033" w:rsidRPr="001C15A5" w:rsidTr="00C02766">
        <w:trPr>
          <w:trHeight w:val="562"/>
        </w:trPr>
        <w:tc>
          <w:tcPr>
            <w:tcW w:w="9606" w:type="dxa"/>
            <w:gridSpan w:val="4"/>
            <w:vAlign w:val="center"/>
          </w:tcPr>
          <w:p w:rsidR="000D6033" w:rsidRPr="00524A4D" w:rsidRDefault="000D6033" w:rsidP="00C02766">
            <w:pPr>
              <w:jc w:val="center"/>
              <w:rPr>
                <w:rFonts w:cs="Times New Roman"/>
                <w:b/>
                <w:sz w:val="28"/>
                <w:szCs w:val="28"/>
              </w:rPr>
            </w:pPr>
            <w:r>
              <w:rPr>
                <w:rFonts w:cs="Times New Roman"/>
                <w:b/>
                <w:sz w:val="28"/>
                <w:szCs w:val="28"/>
              </w:rPr>
              <w:t xml:space="preserve">Choix 6 : </w:t>
            </w:r>
            <w:r>
              <w:t xml:space="preserve"> </w:t>
            </w:r>
            <w:r w:rsidRPr="002C1545">
              <w:rPr>
                <w:rFonts w:cs="Times New Roman"/>
                <w:b/>
                <w:sz w:val="28"/>
                <w:szCs w:val="28"/>
              </w:rPr>
              <w:t>L’alchimiste</w:t>
            </w:r>
          </w:p>
        </w:tc>
      </w:tr>
      <w:tr w:rsidR="000D6033" w:rsidRPr="001C15A5" w:rsidTr="00C02766">
        <w:trPr>
          <w:trHeight w:val="306"/>
        </w:trPr>
        <w:tc>
          <w:tcPr>
            <w:tcW w:w="9606" w:type="dxa"/>
            <w:gridSpan w:val="4"/>
          </w:tcPr>
          <w:p w:rsidR="000D6033" w:rsidRPr="00653FAF" w:rsidRDefault="000D6033" w:rsidP="00C02766">
            <w:pPr>
              <w:jc w:val="center"/>
              <w:rPr>
                <w:rFonts w:cs="Times New Roman"/>
                <w:b/>
                <w:sz w:val="28"/>
                <w:szCs w:val="28"/>
              </w:rPr>
            </w:pPr>
            <w:r w:rsidRPr="00653FAF">
              <w:rPr>
                <w:rFonts w:cs="Times New Roman"/>
                <w:b/>
                <w:sz w:val="28"/>
                <w:szCs w:val="28"/>
              </w:rPr>
              <w:t>Brique 1</w:t>
            </w:r>
          </w:p>
        </w:tc>
      </w:tr>
      <w:tr w:rsidR="000D6033" w:rsidRPr="001C15A5" w:rsidTr="00C02766">
        <w:trPr>
          <w:trHeight w:val="306"/>
        </w:trPr>
        <w:tc>
          <w:tcPr>
            <w:tcW w:w="817" w:type="dxa"/>
          </w:tcPr>
          <w:p w:rsidR="000D6033" w:rsidRPr="001C15A5" w:rsidRDefault="000D6033" w:rsidP="00C02766">
            <w:pPr>
              <w:rPr>
                <w:rFonts w:cs="Times New Roman"/>
                <w:sz w:val="20"/>
                <w:szCs w:val="20"/>
              </w:rPr>
            </w:pPr>
            <w:r>
              <w:rPr>
                <w:rFonts w:cs="Times New Roman"/>
                <w:sz w:val="20"/>
                <w:szCs w:val="20"/>
              </w:rPr>
              <w:t>Niveau/ titre</w:t>
            </w:r>
          </w:p>
        </w:tc>
        <w:tc>
          <w:tcPr>
            <w:tcW w:w="3686" w:type="dxa"/>
            <w:tcBorders>
              <w:right w:val="single" w:sz="4" w:space="0" w:color="auto"/>
            </w:tcBorders>
            <w:vAlign w:val="center"/>
          </w:tcPr>
          <w:p w:rsidR="000D6033" w:rsidRPr="00BD0ED6" w:rsidRDefault="000D6033" w:rsidP="00C02766">
            <w:pPr>
              <w:jc w:val="center"/>
              <w:rPr>
                <w:rFonts w:cs="Times New Roman"/>
                <w:b/>
                <w:sz w:val="20"/>
                <w:szCs w:val="20"/>
              </w:rPr>
            </w:pPr>
            <w:r w:rsidRPr="002C1545">
              <w:rPr>
                <w:rFonts w:cs="Times New Roman"/>
                <w:b/>
                <w:sz w:val="20"/>
                <w:szCs w:val="20"/>
              </w:rPr>
              <w:t xml:space="preserve">L’ami du Guerrier </w:t>
            </w:r>
          </w:p>
        </w:tc>
        <w:tc>
          <w:tcPr>
            <w:tcW w:w="567" w:type="dxa"/>
            <w:tcBorders>
              <w:top w:val="nil"/>
              <w:left w:val="single" w:sz="4" w:space="0" w:color="auto"/>
              <w:bottom w:val="nil"/>
              <w:right w:val="single" w:sz="4" w:space="0" w:color="auto"/>
            </w:tcBorders>
            <w:vAlign w:val="center"/>
          </w:tcPr>
          <w:p w:rsidR="000D6033" w:rsidRPr="00BD0ED6" w:rsidRDefault="000D6033" w:rsidP="00C02766">
            <w:pPr>
              <w:jc w:val="center"/>
              <w:rPr>
                <w:rFonts w:cs="Times New Roman"/>
                <w:b/>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Pr>
                <w:rFonts w:cs="Times New Roman"/>
                <w:b/>
                <w:sz w:val="20"/>
                <w:szCs w:val="20"/>
              </w:rPr>
              <w:t>Le puit de mana</w:t>
            </w:r>
          </w:p>
        </w:tc>
      </w:tr>
      <w:tr w:rsidR="000D6033" w:rsidRPr="001C15A5" w:rsidTr="00C02766">
        <w:trPr>
          <w:trHeight w:hRule="exact" w:val="290"/>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1</w:t>
            </w:r>
          </w:p>
        </w:tc>
        <w:tc>
          <w:tcPr>
            <w:tcW w:w="3686" w:type="dxa"/>
            <w:tcBorders>
              <w:right w:val="single" w:sz="4" w:space="0" w:color="auto"/>
            </w:tcBorders>
            <w:vAlign w:val="center"/>
          </w:tcPr>
          <w:p w:rsidR="000D6033" w:rsidRPr="007A0FF7" w:rsidRDefault="000D6033" w:rsidP="00C02766">
            <w:pPr>
              <w:tabs>
                <w:tab w:val="left" w:pos="540"/>
              </w:tabs>
              <w:rPr>
                <w:rFonts w:cs="Times New Roman"/>
                <w:sz w:val="20"/>
                <w:szCs w:val="20"/>
              </w:rPr>
            </w:pPr>
            <w:r w:rsidRPr="007A0FF7">
              <w:rPr>
                <w:rFonts w:cs="Times New Roman"/>
                <w:sz w:val="20"/>
                <w:szCs w:val="20"/>
              </w:rPr>
              <w:t>Guéris</w:t>
            </w:r>
            <w:r>
              <w:rPr>
                <w:rFonts w:cs="Times New Roman"/>
                <w:sz w:val="20"/>
                <w:szCs w:val="20"/>
              </w:rPr>
              <w:t>seur</w:t>
            </w:r>
            <w:r w:rsidRPr="007A0FF7">
              <w:rPr>
                <w:rFonts w:cs="Times New Roman"/>
                <w:sz w:val="20"/>
                <w:szCs w:val="20"/>
              </w:rPr>
              <w:t xml:space="preserve"> N1</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Mana N1 + 5 points de magie</w:t>
            </w:r>
          </w:p>
        </w:tc>
      </w:tr>
      <w:tr w:rsidR="000D6033" w:rsidRPr="001C15A5" w:rsidTr="00C02766">
        <w:trPr>
          <w:trHeight w:val="251"/>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2</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Alcool N1 (donne l’ivresse pour 10 minutes)</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Bégaiement (15 minutes)</w:t>
            </w:r>
          </w:p>
        </w:tc>
      </w:tr>
      <w:tr w:rsidR="000D6033" w:rsidRPr="001C15A5" w:rsidTr="00C02766">
        <w:trPr>
          <w:trHeight w:val="251"/>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3</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Sens fortifier (Est immunisé à tous types d’effets : muet, aveuglement et surdité pour la prochaine heure)</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OU</w:t>
            </w: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Sérum d’esprit sain (contre folie) (1 heure)</w:t>
            </w:r>
          </w:p>
        </w:tc>
      </w:tr>
      <w:tr w:rsidR="000D6033" w:rsidRPr="001C15A5" w:rsidTr="00C02766">
        <w:trPr>
          <w:trHeight w:val="251"/>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4</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Alcool N2 (donne l’ivresse pour 30 minutes)</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Sérum de vérité (5 minutes)</w:t>
            </w:r>
          </w:p>
        </w:tc>
      </w:tr>
      <w:tr w:rsidR="000D6033" w:rsidRPr="001C15A5" w:rsidTr="00C02766">
        <w:trPr>
          <w:trHeight w:val="240"/>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5</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Guéris</w:t>
            </w:r>
            <w:r>
              <w:rPr>
                <w:rFonts w:cs="Times New Roman"/>
                <w:sz w:val="20"/>
                <w:szCs w:val="20"/>
              </w:rPr>
              <w:t>seur</w:t>
            </w:r>
            <w:r w:rsidRPr="007A0FF7">
              <w:rPr>
                <w:rFonts w:cs="Times New Roman"/>
                <w:sz w:val="20"/>
                <w:szCs w:val="20"/>
              </w:rPr>
              <w:t xml:space="preserve"> N2</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Mana N2 + 10 points de magie</w:t>
            </w:r>
          </w:p>
        </w:tc>
      </w:tr>
      <w:tr w:rsidR="000D6033" w:rsidRPr="001C15A5" w:rsidTr="00C02766">
        <w:trPr>
          <w:trHeight w:val="306"/>
        </w:trPr>
        <w:tc>
          <w:tcPr>
            <w:tcW w:w="9606" w:type="dxa"/>
            <w:gridSpan w:val="4"/>
            <w:vAlign w:val="center"/>
          </w:tcPr>
          <w:p w:rsidR="000D6033" w:rsidRPr="001E2E02" w:rsidRDefault="000D6033" w:rsidP="00C02766">
            <w:pPr>
              <w:jc w:val="center"/>
              <w:rPr>
                <w:rFonts w:cs="Times New Roman"/>
                <w:b/>
                <w:sz w:val="20"/>
                <w:szCs w:val="20"/>
              </w:rPr>
            </w:pPr>
            <w:r w:rsidRPr="00653FAF">
              <w:rPr>
                <w:rFonts w:cs="Times New Roman"/>
                <w:b/>
                <w:sz w:val="28"/>
                <w:szCs w:val="28"/>
              </w:rPr>
              <w:t xml:space="preserve">Brique </w:t>
            </w:r>
            <w:r>
              <w:rPr>
                <w:rFonts w:cs="Times New Roman"/>
                <w:b/>
                <w:sz w:val="28"/>
                <w:szCs w:val="28"/>
              </w:rPr>
              <w:t>2</w:t>
            </w:r>
          </w:p>
        </w:tc>
      </w:tr>
      <w:tr w:rsidR="000D6033" w:rsidRPr="001C15A5" w:rsidTr="00C02766">
        <w:trPr>
          <w:trHeight w:val="306"/>
        </w:trPr>
        <w:tc>
          <w:tcPr>
            <w:tcW w:w="817" w:type="dxa"/>
            <w:vAlign w:val="center"/>
          </w:tcPr>
          <w:p w:rsidR="000D6033" w:rsidRPr="001C15A5" w:rsidRDefault="000D6033" w:rsidP="00C02766">
            <w:pPr>
              <w:jc w:val="center"/>
              <w:rPr>
                <w:rFonts w:cs="Times New Roman"/>
                <w:sz w:val="20"/>
                <w:szCs w:val="20"/>
              </w:rPr>
            </w:pPr>
          </w:p>
        </w:tc>
        <w:tc>
          <w:tcPr>
            <w:tcW w:w="3686" w:type="dxa"/>
            <w:tcBorders>
              <w:right w:val="single" w:sz="4" w:space="0" w:color="auto"/>
            </w:tcBorders>
            <w:vAlign w:val="center"/>
          </w:tcPr>
          <w:p w:rsidR="000D6033" w:rsidRPr="001E2E02" w:rsidRDefault="000D6033" w:rsidP="00C02766">
            <w:pPr>
              <w:jc w:val="center"/>
              <w:rPr>
                <w:rFonts w:cs="Times New Roman"/>
                <w:b/>
                <w:sz w:val="20"/>
                <w:szCs w:val="20"/>
              </w:rPr>
            </w:pPr>
            <w:r w:rsidRPr="007A0FF7">
              <w:rPr>
                <w:rFonts w:cs="Times New Roman"/>
                <w:b/>
                <w:sz w:val="20"/>
                <w:szCs w:val="20"/>
              </w:rPr>
              <w:t xml:space="preserve">Le fabriquant des plaies </w:t>
            </w:r>
          </w:p>
        </w:tc>
        <w:tc>
          <w:tcPr>
            <w:tcW w:w="567" w:type="dxa"/>
            <w:tcBorders>
              <w:top w:val="nil"/>
              <w:left w:val="single" w:sz="4" w:space="0" w:color="auto"/>
              <w:bottom w:val="nil"/>
              <w:right w:val="single" w:sz="4" w:space="0" w:color="auto"/>
            </w:tcBorders>
            <w:vAlign w:val="center"/>
          </w:tcPr>
          <w:p w:rsidR="000D6033" w:rsidRPr="001C15A5" w:rsidRDefault="000D6033" w:rsidP="00C02766">
            <w:pPr>
              <w:jc w:val="center"/>
              <w:rPr>
                <w:rFonts w:cs="Times New Roman"/>
                <w:sz w:val="20"/>
                <w:szCs w:val="20"/>
              </w:rPr>
            </w:pPr>
          </w:p>
        </w:tc>
        <w:tc>
          <w:tcPr>
            <w:tcW w:w="4536" w:type="dxa"/>
            <w:tcBorders>
              <w:left w:val="single" w:sz="4" w:space="0" w:color="auto"/>
            </w:tcBorders>
            <w:vAlign w:val="center"/>
          </w:tcPr>
          <w:p w:rsidR="000D6033" w:rsidRPr="001C15A5" w:rsidRDefault="000D6033" w:rsidP="00C02766">
            <w:pPr>
              <w:jc w:val="center"/>
              <w:rPr>
                <w:rFonts w:cs="Times New Roman"/>
                <w:b/>
                <w:sz w:val="20"/>
                <w:szCs w:val="20"/>
              </w:rPr>
            </w:pPr>
            <w:r>
              <w:rPr>
                <w:rFonts w:cs="Times New Roman"/>
                <w:b/>
                <w:sz w:val="20"/>
                <w:szCs w:val="20"/>
              </w:rPr>
              <w:t>Le faiseur de surprise</w:t>
            </w:r>
          </w:p>
        </w:tc>
      </w:tr>
      <w:tr w:rsidR="000D6033" w:rsidRPr="001C15A5" w:rsidTr="00C02766">
        <w:trPr>
          <w:trHeight w:hRule="exact" w:val="719"/>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1</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Potion de mensonge N1 (la personne ment tout le temps pour les 5 prochaines minutes)</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Siphon d’intelligence (5 minutes)</w:t>
            </w:r>
          </w:p>
        </w:tc>
      </w:tr>
      <w:tr w:rsidR="000D6033" w:rsidRPr="001C15A5" w:rsidTr="00C02766">
        <w:trPr>
          <w:trHeight w:val="511"/>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2</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L’huile de coupe (+ 1 de dégât pour le prochain combat (15 minutes max))</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Anti-assassinat N1 (pilule) (1 heure)</w:t>
            </w:r>
          </w:p>
        </w:tc>
      </w:tr>
      <w:tr w:rsidR="000D6033" w:rsidRPr="001C15A5" w:rsidTr="00C02766">
        <w:trPr>
          <w:trHeight w:val="251"/>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3</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Potion de mensonge N2 (la personne ment tout le temps pour les 10 prochaines minutes)</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OU</w:t>
            </w: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Siphon d’intelligence (10 minutes)</w:t>
            </w:r>
          </w:p>
        </w:tc>
      </w:tr>
      <w:tr w:rsidR="000D6033" w:rsidRPr="001C15A5" w:rsidTr="00C02766">
        <w:trPr>
          <w:trHeight w:val="251"/>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4</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Potion de mensonge N3 (la personne ment tout le temps pour les 15 prochaines minutes)</w:t>
            </w:r>
          </w:p>
        </w:tc>
        <w:tc>
          <w:tcPr>
            <w:tcW w:w="567" w:type="dxa"/>
            <w:tcBorders>
              <w:top w:val="nil"/>
              <w:left w:val="single" w:sz="4" w:space="0" w:color="auto"/>
              <w:bottom w:val="nil"/>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 xml:space="preserve">Anti-assassinat N2 (pilule) (3 heures)  </w:t>
            </w:r>
          </w:p>
        </w:tc>
      </w:tr>
      <w:tr w:rsidR="000D6033" w:rsidRPr="001C15A5" w:rsidTr="00C02766">
        <w:trPr>
          <w:trHeight w:val="240"/>
        </w:trPr>
        <w:tc>
          <w:tcPr>
            <w:tcW w:w="817" w:type="dxa"/>
            <w:vAlign w:val="center"/>
          </w:tcPr>
          <w:p w:rsidR="000D6033" w:rsidRPr="007A0FF7" w:rsidRDefault="000D6033" w:rsidP="00C02766">
            <w:pPr>
              <w:jc w:val="center"/>
              <w:rPr>
                <w:rFonts w:cs="Times New Roman"/>
                <w:sz w:val="20"/>
                <w:szCs w:val="20"/>
              </w:rPr>
            </w:pPr>
            <w:r w:rsidRPr="007A0FF7">
              <w:rPr>
                <w:rFonts w:cs="Times New Roman"/>
                <w:sz w:val="20"/>
                <w:szCs w:val="20"/>
              </w:rPr>
              <w:t>5</w:t>
            </w:r>
          </w:p>
        </w:tc>
        <w:tc>
          <w:tcPr>
            <w:tcW w:w="3686" w:type="dxa"/>
            <w:tcBorders>
              <w:righ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Potion de force exceptionnelle (5 minutes)</w:t>
            </w:r>
          </w:p>
        </w:tc>
        <w:tc>
          <w:tcPr>
            <w:tcW w:w="567" w:type="dxa"/>
            <w:tcBorders>
              <w:top w:val="nil"/>
              <w:left w:val="single" w:sz="4" w:space="0" w:color="auto"/>
              <w:bottom w:val="single" w:sz="4" w:space="0" w:color="auto"/>
              <w:right w:val="single" w:sz="4" w:space="0" w:color="auto"/>
            </w:tcBorders>
            <w:vAlign w:val="center"/>
          </w:tcPr>
          <w:p w:rsidR="000D6033" w:rsidRPr="007A0FF7" w:rsidRDefault="000D6033" w:rsidP="00C02766">
            <w:pPr>
              <w:rPr>
                <w:rFonts w:cs="Times New Roman"/>
                <w:sz w:val="20"/>
                <w:szCs w:val="20"/>
              </w:rPr>
            </w:pPr>
          </w:p>
        </w:tc>
        <w:tc>
          <w:tcPr>
            <w:tcW w:w="4536" w:type="dxa"/>
            <w:tcBorders>
              <w:left w:val="single" w:sz="4" w:space="0" w:color="auto"/>
            </w:tcBorders>
            <w:vAlign w:val="center"/>
          </w:tcPr>
          <w:p w:rsidR="000D6033" w:rsidRPr="007A0FF7" w:rsidRDefault="000D6033" w:rsidP="00C02766">
            <w:pPr>
              <w:rPr>
                <w:rFonts w:cs="Times New Roman"/>
                <w:sz w:val="20"/>
                <w:szCs w:val="20"/>
              </w:rPr>
            </w:pPr>
            <w:r w:rsidRPr="007A0FF7">
              <w:rPr>
                <w:rFonts w:cs="Times New Roman"/>
                <w:sz w:val="20"/>
                <w:szCs w:val="20"/>
              </w:rPr>
              <w:t>Siphon d’intelligence (15 minutes)</w:t>
            </w:r>
          </w:p>
        </w:tc>
      </w:tr>
    </w:tbl>
    <w:p w:rsidR="000D6033" w:rsidRDefault="000D6033" w:rsidP="000D6033">
      <w:pPr>
        <w:jc w:val="center"/>
      </w:pPr>
      <w:r w:rsidRPr="00BD0ED6">
        <w:rPr>
          <w:rFonts w:ascii="Arial" w:eastAsia="Calibri" w:hAnsi="Arial" w:cs="Arial"/>
          <w:sz w:val="28"/>
          <w:szCs w:val="28"/>
        </w:rPr>
        <w:t xml:space="preserve"> (Homme du peuple 1</w:t>
      </w:r>
      <w:r>
        <w:rPr>
          <w:rFonts w:ascii="Arial" w:eastAsia="Calibri" w:hAnsi="Arial" w:cs="Arial"/>
          <w:sz w:val="28"/>
          <w:szCs w:val="28"/>
        </w:rPr>
        <w:t>1</w:t>
      </w:r>
      <w:r w:rsidRPr="00BD0ED6">
        <w:rPr>
          <w:rFonts w:ascii="Arial" w:eastAsia="Calibri" w:hAnsi="Arial" w:cs="Arial"/>
          <w:sz w:val="28"/>
          <w:szCs w:val="28"/>
        </w:rPr>
        <w:t xml:space="preserve"> – 20</w:t>
      </w:r>
      <w:r>
        <w:rPr>
          <w:rFonts w:ascii="Arial" w:eastAsia="Calibri" w:hAnsi="Arial" w:cs="Arial"/>
          <w:sz w:val="28"/>
          <w:szCs w:val="28"/>
        </w:rPr>
        <w:t>)</w:t>
      </w:r>
    </w:p>
    <w:p w:rsidR="00BC415D" w:rsidRDefault="000D6033" w:rsidP="000D6033">
      <w:pPr>
        <w:spacing w:after="160" w:line="259" w:lineRule="auto"/>
        <w:jc w:val="center"/>
        <w:rPr>
          <w:rFonts w:ascii="Arial" w:hAnsi="Arial" w:cs="Arial"/>
          <w:b/>
          <w:sz w:val="28"/>
          <w:szCs w:val="28"/>
        </w:rPr>
        <w:sectPr w:rsidR="00BC415D" w:rsidSect="00BC415D">
          <w:pgSz w:w="12240" w:h="15840"/>
          <w:pgMar w:top="1440" w:right="1797" w:bottom="1440" w:left="1797" w:header="709" w:footer="709" w:gutter="0"/>
          <w:cols w:space="708"/>
          <w:docGrid w:linePitch="360"/>
        </w:sectPr>
      </w:pPr>
      <w:r>
        <w:rPr>
          <w:rFonts w:ascii="Arial" w:hAnsi="Arial" w:cs="Arial"/>
          <w:b/>
          <w:sz w:val="28"/>
          <w:szCs w:val="28"/>
        </w:rPr>
        <w:br w:type="page"/>
      </w:r>
    </w:p>
    <w:p w:rsidR="00C27E2B" w:rsidRPr="00C27E2B" w:rsidRDefault="00C27E2B" w:rsidP="000D6033">
      <w:pPr>
        <w:spacing w:after="160" w:line="259" w:lineRule="auto"/>
        <w:jc w:val="center"/>
        <w:rPr>
          <w:rFonts w:ascii="Arial" w:eastAsia="Calibri" w:hAnsi="Arial" w:cs="Arial"/>
          <w:b/>
          <w:sz w:val="28"/>
          <w:szCs w:val="28"/>
        </w:rPr>
      </w:pPr>
      <w:r w:rsidRPr="00C27E2B">
        <w:rPr>
          <w:rFonts w:ascii="Arial" w:eastAsia="Calibri" w:hAnsi="Arial" w:cs="Arial"/>
          <w:b/>
          <w:sz w:val="28"/>
          <w:szCs w:val="28"/>
        </w:rPr>
        <w:lastRenderedPageBreak/>
        <w:t xml:space="preserve">Seigneur Noir </w:t>
      </w:r>
    </w:p>
    <w:p w:rsidR="00C27E2B" w:rsidRDefault="00C27E2B" w:rsidP="00C27E2B">
      <w:pPr>
        <w:spacing w:after="160" w:line="259" w:lineRule="auto"/>
        <w:jc w:val="center"/>
        <w:rPr>
          <w:rFonts w:ascii="Arial" w:eastAsia="Calibri" w:hAnsi="Arial" w:cs="Arial"/>
          <w:sz w:val="28"/>
          <w:szCs w:val="28"/>
        </w:rPr>
      </w:pPr>
      <w:r w:rsidRPr="00C27E2B">
        <w:rPr>
          <w:rFonts w:ascii="Arial" w:eastAsia="Calibri" w:hAnsi="Arial" w:cs="Arial"/>
          <w:sz w:val="28"/>
          <w:szCs w:val="28"/>
        </w:rPr>
        <w:t>(Nécromancien 11-20)</w:t>
      </w:r>
    </w:p>
    <w:tbl>
      <w:tblPr>
        <w:tblStyle w:val="Grilledutableau"/>
        <w:tblpPr w:leftFromText="141" w:rightFromText="141" w:vertAnchor="page" w:horzAnchor="margin" w:tblpXSpec="center" w:tblpY="3182"/>
        <w:tblW w:w="12583" w:type="dxa"/>
        <w:tblLayout w:type="fixed"/>
        <w:tblLook w:val="04A0" w:firstRow="1" w:lastRow="0" w:firstColumn="1" w:lastColumn="0" w:noHBand="0" w:noVBand="1"/>
      </w:tblPr>
      <w:tblGrid>
        <w:gridCol w:w="817"/>
        <w:gridCol w:w="2126"/>
        <w:gridCol w:w="284"/>
        <w:gridCol w:w="2977"/>
        <w:gridCol w:w="283"/>
        <w:gridCol w:w="2835"/>
        <w:gridCol w:w="284"/>
        <w:gridCol w:w="2977"/>
      </w:tblGrid>
      <w:tr w:rsidR="00C27E2B" w:rsidRPr="001C15A5" w:rsidTr="00A8702E">
        <w:trPr>
          <w:trHeight w:val="251"/>
        </w:trPr>
        <w:tc>
          <w:tcPr>
            <w:tcW w:w="12583" w:type="dxa"/>
            <w:gridSpan w:val="8"/>
          </w:tcPr>
          <w:p w:rsidR="00C27E2B" w:rsidRPr="00524A4D" w:rsidRDefault="00C27E2B" w:rsidP="00C27E2B">
            <w:pPr>
              <w:jc w:val="center"/>
              <w:rPr>
                <w:rFonts w:cs="Times New Roman"/>
                <w:b/>
                <w:sz w:val="28"/>
                <w:szCs w:val="28"/>
              </w:rPr>
            </w:pPr>
            <w:r w:rsidRPr="00524A4D">
              <w:rPr>
                <w:rFonts w:cs="Times New Roman"/>
                <w:b/>
                <w:sz w:val="28"/>
                <w:szCs w:val="28"/>
              </w:rPr>
              <w:t>Brique 1</w:t>
            </w:r>
          </w:p>
        </w:tc>
      </w:tr>
      <w:tr w:rsidR="00C27E2B" w:rsidRPr="001C15A5" w:rsidTr="00A8702E">
        <w:trPr>
          <w:trHeight w:val="493"/>
        </w:trPr>
        <w:tc>
          <w:tcPr>
            <w:tcW w:w="817" w:type="dxa"/>
          </w:tcPr>
          <w:p w:rsidR="00C27E2B" w:rsidRPr="0013257E" w:rsidRDefault="00C27E2B" w:rsidP="00C27E2B">
            <w:pPr>
              <w:rPr>
                <w:rFonts w:cs="Times New Roman"/>
                <w:i/>
                <w:sz w:val="20"/>
                <w:szCs w:val="20"/>
              </w:rPr>
            </w:pPr>
            <w:r w:rsidRPr="0013257E">
              <w:rPr>
                <w:rFonts w:cs="Times New Roman"/>
                <w:i/>
                <w:sz w:val="20"/>
                <w:szCs w:val="20"/>
              </w:rPr>
              <w:t>Niveau/ titre</w:t>
            </w:r>
          </w:p>
        </w:tc>
        <w:tc>
          <w:tcPr>
            <w:tcW w:w="2126" w:type="dxa"/>
            <w:tcBorders>
              <w:right w:val="single" w:sz="4" w:space="0" w:color="auto"/>
            </w:tcBorders>
            <w:vAlign w:val="center"/>
          </w:tcPr>
          <w:p w:rsidR="00C27E2B" w:rsidRPr="009851E0" w:rsidRDefault="005B6E48" w:rsidP="005B6E48">
            <w:pPr>
              <w:jc w:val="center"/>
              <w:rPr>
                <w:rFonts w:cs="Times New Roman"/>
                <w:b/>
                <w:sz w:val="20"/>
                <w:szCs w:val="20"/>
              </w:rPr>
            </w:pPr>
            <w:r>
              <w:rPr>
                <w:rFonts w:cs="Times New Roman"/>
                <w:b/>
                <w:sz w:val="20"/>
                <w:szCs w:val="20"/>
              </w:rPr>
              <w:t>Chemin des runes</w:t>
            </w:r>
            <w:r w:rsidR="00CD3C98" w:rsidRPr="00CD3C98">
              <w:rPr>
                <w:rFonts w:cs="Times New Roman"/>
                <w:b/>
                <w:sz w:val="20"/>
                <w:szCs w:val="20"/>
              </w:rPr>
              <w:t xml:space="preserve"> </w:t>
            </w:r>
          </w:p>
        </w:tc>
        <w:tc>
          <w:tcPr>
            <w:tcW w:w="284" w:type="dxa"/>
            <w:tcBorders>
              <w:top w:val="single" w:sz="4" w:space="0" w:color="auto"/>
              <w:left w:val="single" w:sz="4" w:space="0" w:color="auto"/>
              <w:bottom w:val="nil"/>
              <w:right w:val="single" w:sz="4" w:space="0" w:color="auto"/>
            </w:tcBorders>
            <w:vAlign w:val="center"/>
          </w:tcPr>
          <w:p w:rsidR="00C27E2B" w:rsidRPr="009851E0" w:rsidRDefault="00C27E2B" w:rsidP="00C27E2B">
            <w:pPr>
              <w:jc w:val="center"/>
              <w:rPr>
                <w:rFonts w:cs="Times New Roman"/>
                <w:b/>
                <w:sz w:val="20"/>
                <w:szCs w:val="20"/>
              </w:rPr>
            </w:pPr>
          </w:p>
        </w:tc>
        <w:tc>
          <w:tcPr>
            <w:tcW w:w="2977" w:type="dxa"/>
            <w:tcBorders>
              <w:left w:val="single" w:sz="4" w:space="0" w:color="auto"/>
              <w:right w:val="single" w:sz="4" w:space="0" w:color="auto"/>
            </w:tcBorders>
            <w:vAlign w:val="center"/>
          </w:tcPr>
          <w:p w:rsidR="00C27E2B" w:rsidRPr="009851E0" w:rsidRDefault="00C05871" w:rsidP="005B6E48">
            <w:pPr>
              <w:jc w:val="center"/>
              <w:rPr>
                <w:rFonts w:cs="Times New Roman"/>
                <w:b/>
                <w:sz w:val="20"/>
                <w:szCs w:val="20"/>
              </w:rPr>
            </w:pPr>
            <w:r>
              <w:rPr>
                <w:rFonts w:cs="Times New Roman"/>
                <w:b/>
                <w:sz w:val="20"/>
                <w:szCs w:val="20"/>
              </w:rPr>
              <w:t>***</w:t>
            </w:r>
            <w:r w:rsidR="005B6E48">
              <w:rPr>
                <w:rFonts w:cs="Times New Roman"/>
                <w:b/>
                <w:sz w:val="20"/>
                <w:szCs w:val="20"/>
              </w:rPr>
              <w:t>Ritualiste des marques noire</w:t>
            </w:r>
            <w:r w:rsidR="00CD3C98" w:rsidRPr="00CD3C98">
              <w:rPr>
                <w:rFonts w:cs="Times New Roman"/>
                <w:b/>
                <w:sz w:val="20"/>
                <w:szCs w:val="20"/>
              </w:rPr>
              <w:t xml:space="preserve"> </w:t>
            </w:r>
          </w:p>
        </w:tc>
        <w:tc>
          <w:tcPr>
            <w:tcW w:w="283" w:type="dxa"/>
            <w:tcBorders>
              <w:left w:val="single" w:sz="4" w:space="0" w:color="auto"/>
              <w:bottom w:val="nil"/>
              <w:right w:val="single" w:sz="4" w:space="0" w:color="auto"/>
            </w:tcBorders>
          </w:tcPr>
          <w:p w:rsidR="00C27E2B" w:rsidRPr="009851E0" w:rsidRDefault="00C27E2B" w:rsidP="00C27E2B">
            <w:pPr>
              <w:jc w:val="center"/>
              <w:rPr>
                <w:rFonts w:cs="Times New Roman"/>
                <w:b/>
                <w:sz w:val="20"/>
                <w:szCs w:val="20"/>
              </w:rPr>
            </w:pPr>
          </w:p>
        </w:tc>
        <w:tc>
          <w:tcPr>
            <w:tcW w:w="2835" w:type="dxa"/>
            <w:tcBorders>
              <w:left w:val="single" w:sz="4" w:space="0" w:color="auto"/>
              <w:right w:val="single" w:sz="4" w:space="0" w:color="auto"/>
            </w:tcBorders>
            <w:vAlign w:val="center"/>
          </w:tcPr>
          <w:p w:rsidR="00C27E2B" w:rsidRPr="001C15A5" w:rsidRDefault="005B6E48" w:rsidP="005B6E48">
            <w:pPr>
              <w:jc w:val="center"/>
              <w:rPr>
                <w:rFonts w:cs="Times New Roman"/>
                <w:b/>
                <w:sz w:val="20"/>
                <w:szCs w:val="20"/>
              </w:rPr>
            </w:pPr>
            <w:r>
              <w:rPr>
                <w:rFonts w:cs="Times New Roman"/>
                <w:b/>
                <w:sz w:val="20"/>
                <w:szCs w:val="20"/>
              </w:rPr>
              <w:t xml:space="preserve">Le croque-mort </w:t>
            </w:r>
            <w:r w:rsidR="00CD3C98" w:rsidRPr="00CD3C98">
              <w:rPr>
                <w:rFonts w:cs="Times New Roman"/>
                <w:b/>
                <w:sz w:val="20"/>
                <w:szCs w:val="20"/>
              </w:rPr>
              <w:t xml:space="preserve"> </w:t>
            </w:r>
          </w:p>
        </w:tc>
        <w:tc>
          <w:tcPr>
            <w:tcW w:w="284" w:type="dxa"/>
            <w:tcBorders>
              <w:top w:val="single" w:sz="4" w:space="0" w:color="auto"/>
              <w:left w:val="single" w:sz="4" w:space="0" w:color="auto"/>
              <w:bottom w:val="nil"/>
              <w:right w:val="single" w:sz="4" w:space="0" w:color="auto"/>
            </w:tcBorders>
            <w:vAlign w:val="center"/>
          </w:tcPr>
          <w:p w:rsidR="00C27E2B" w:rsidRPr="001C15A5" w:rsidRDefault="00C27E2B" w:rsidP="00C27E2B">
            <w:pPr>
              <w:jc w:val="center"/>
              <w:rPr>
                <w:rFonts w:cs="Times New Roman"/>
                <w:sz w:val="20"/>
                <w:szCs w:val="20"/>
              </w:rPr>
            </w:pPr>
          </w:p>
        </w:tc>
        <w:tc>
          <w:tcPr>
            <w:tcW w:w="2977" w:type="dxa"/>
            <w:tcBorders>
              <w:left w:val="single" w:sz="4" w:space="0" w:color="auto"/>
            </w:tcBorders>
            <w:vAlign w:val="center"/>
          </w:tcPr>
          <w:p w:rsidR="00C27E2B" w:rsidRPr="001C15A5" w:rsidRDefault="005B6E48" w:rsidP="005B6E48">
            <w:pPr>
              <w:jc w:val="center"/>
              <w:rPr>
                <w:rFonts w:cs="Times New Roman"/>
                <w:b/>
                <w:sz w:val="20"/>
                <w:szCs w:val="20"/>
              </w:rPr>
            </w:pPr>
            <w:r>
              <w:rPr>
                <w:rFonts w:cs="Times New Roman"/>
                <w:b/>
                <w:sz w:val="20"/>
                <w:szCs w:val="20"/>
              </w:rPr>
              <w:t>Le maître des abominations</w:t>
            </w:r>
            <w:r w:rsidR="00CD3C98" w:rsidRPr="00CD3C98">
              <w:rPr>
                <w:rFonts w:cs="Times New Roman"/>
                <w:b/>
                <w:sz w:val="20"/>
                <w:szCs w:val="20"/>
              </w:rPr>
              <w:t xml:space="preserve"> </w:t>
            </w:r>
          </w:p>
        </w:tc>
      </w:tr>
      <w:tr w:rsidR="00C27E2B" w:rsidRPr="001C15A5" w:rsidTr="00A8702E">
        <w:trPr>
          <w:trHeight w:hRule="exact" w:val="294"/>
        </w:trPr>
        <w:tc>
          <w:tcPr>
            <w:tcW w:w="817" w:type="dxa"/>
          </w:tcPr>
          <w:p w:rsidR="00C27E2B" w:rsidRPr="0029717C" w:rsidRDefault="00C27E2B" w:rsidP="00C27E2B">
            <w:pPr>
              <w:jc w:val="center"/>
              <w:rPr>
                <w:rFonts w:cs="Times New Roman"/>
                <w:sz w:val="20"/>
                <w:szCs w:val="20"/>
              </w:rPr>
            </w:pPr>
            <w:r w:rsidRPr="0029717C">
              <w:rPr>
                <w:rFonts w:cs="Times New Roman"/>
                <w:sz w:val="20"/>
                <w:szCs w:val="20"/>
              </w:rPr>
              <w:t>1</w:t>
            </w:r>
          </w:p>
        </w:tc>
        <w:tc>
          <w:tcPr>
            <w:tcW w:w="2126" w:type="dxa"/>
            <w:tcBorders>
              <w:right w:val="single" w:sz="4" w:space="0" w:color="auto"/>
            </w:tcBorders>
          </w:tcPr>
          <w:p w:rsidR="00C27E2B" w:rsidRPr="0029717C" w:rsidRDefault="005B6E48" w:rsidP="005B6E48">
            <w:pPr>
              <w:rPr>
                <w:rFonts w:cs="Times New Roman"/>
                <w:sz w:val="20"/>
                <w:szCs w:val="20"/>
              </w:rPr>
            </w:pPr>
            <w:r w:rsidRPr="0029717C">
              <w:rPr>
                <w:rFonts w:cs="Times New Roman"/>
                <w:sz w:val="20"/>
                <w:szCs w:val="20"/>
              </w:rPr>
              <w:t>Chemin des runes N1</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p>
        </w:tc>
        <w:tc>
          <w:tcPr>
            <w:tcW w:w="2977"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Contre-sort</w:t>
            </w:r>
          </w:p>
        </w:tc>
        <w:tc>
          <w:tcPr>
            <w:tcW w:w="283"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p>
        </w:tc>
        <w:tc>
          <w:tcPr>
            <w:tcW w:w="2835"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Chair coriace</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p>
        </w:tc>
        <w:tc>
          <w:tcPr>
            <w:tcW w:w="2977" w:type="dxa"/>
            <w:tcBorders>
              <w:lef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Siphon d’intelligence</w:t>
            </w:r>
          </w:p>
        </w:tc>
      </w:tr>
      <w:tr w:rsidR="00C27E2B" w:rsidRPr="001C15A5" w:rsidTr="00A8702E">
        <w:trPr>
          <w:trHeight w:val="259"/>
        </w:trPr>
        <w:tc>
          <w:tcPr>
            <w:tcW w:w="817" w:type="dxa"/>
          </w:tcPr>
          <w:p w:rsidR="00C27E2B" w:rsidRPr="0029717C" w:rsidRDefault="00C27E2B" w:rsidP="00C27E2B">
            <w:pPr>
              <w:jc w:val="center"/>
              <w:rPr>
                <w:rFonts w:cs="Times New Roman"/>
                <w:sz w:val="20"/>
                <w:szCs w:val="20"/>
              </w:rPr>
            </w:pPr>
            <w:r w:rsidRPr="0029717C">
              <w:rPr>
                <w:rFonts w:cs="Times New Roman"/>
                <w:sz w:val="20"/>
                <w:szCs w:val="20"/>
              </w:rPr>
              <w:t>2</w:t>
            </w:r>
          </w:p>
        </w:tc>
        <w:tc>
          <w:tcPr>
            <w:tcW w:w="2126" w:type="dxa"/>
            <w:tcBorders>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Chemin des runes N2</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r w:rsidRPr="0029717C">
              <w:rPr>
                <w:rFonts w:cs="Times New Roman"/>
                <w:sz w:val="20"/>
                <w:szCs w:val="20"/>
              </w:rPr>
              <w:t>O</w:t>
            </w:r>
          </w:p>
        </w:tc>
        <w:tc>
          <w:tcPr>
            <w:tcW w:w="2977"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Toucher anti-magique</w:t>
            </w:r>
          </w:p>
        </w:tc>
        <w:tc>
          <w:tcPr>
            <w:tcW w:w="283"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r w:rsidRPr="0029717C">
              <w:rPr>
                <w:rFonts w:cs="Times New Roman"/>
                <w:sz w:val="20"/>
                <w:szCs w:val="20"/>
              </w:rPr>
              <w:t>O</w:t>
            </w:r>
          </w:p>
        </w:tc>
        <w:tc>
          <w:tcPr>
            <w:tcW w:w="2835"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Contrôle absolue</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r w:rsidRPr="0029717C">
              <w:rPr>
                <w:rFonts w:cs="Times New Roman"/>
                <w:sz w:val="20"/>
                <w:szCs w:val="20"/>
              </w:rPr>
              <w:t>O</w:t>
            </w:r>
          </w:p>
        </w:tc>
        <w:tc>
          <w:tcPr>
            <w:tcW w:w="2977" w:type="dxa"/>
            <w:tcBorders>
              <w:lef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Malédiction du corbeau ultime</w:t>
            </w:r>
          </w:p>
        </w:tc>
      </w:tr>
      <w:tr w:rsidR="00C27E2B" w:rsidRPr="001C15A5" w:rsidTr="00A8702E">
        <w:trPr>
          <w:trHeight w:val="251"/>
        </w:trPr>
        <w:tc>
          <w:tcPr>
            <w:tcW w:w="817" w:type="dxa"/>
          </w:tcPr>
          <w:p w:rsidR="00C27E2B" w:rsidRPr="0029717C" w:rsidRDefault="00C27E2B" w:rsidP="00C27E2B">
            <w:pPr>
              <w:jc w:val="center"/>
              <w:rPr>
                <w:rFonts w:cs="Times New Roman"/>
                <w:sz w:val="20"/>
                <w:szCs w:val="20"/>
              </w:rPr>
            </w:pPr>
            <w:r w:rsidRPr="0029717C">
              <w:rPr>
                <w:rFonts w:cs="Times New Roman"/>
                <w:sz w:val="20"/>
                <w:szCs w:val="20"/>
              </w:rPr>
              <w:t>3</w:t>
            </w:r>
          </w:p>
        </w:tc>
        <w:tc>
          <w:tcPr>
            <w:tcW w:w="2126" w:type="dxa"/>
            <w:tcBorders>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Chemin des runes N3</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r w:rsidRPr="0029717C">
              <w:rPr>
                <w:rFonts w:cs="Times New Roman"/>
                <w:sz w:val="20"/>
                <w:szCs w:val="20"/>
              </w:rPr>
              <w:t>U</w:t>
            </w:r>
          </w:p>
        </w:tc>
        <w:tc>
          <w:tcPr>
            <w:tcW w:w="2977"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Contre-sort de zone</w:t>
            </w:r>
          </w:p>
        </w:tc>
        <w:tc>
          <w:tcPr>
            <w:tcW w:w="283"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r w:rsidRPr="0029717C">
              <w:rPr>
                <w:rFonts w:cs="Times New Roman"/>
                <w:sz w:val="20"/>
                <w:szCs w:val="20"/>
              </w:rPr>
              <w:t>U</w:t>
            </w:r>
          </w:p>
        </w:tc>
        <w:tc>
          <w:tcPr>
            <w:tcW w:w="2835"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Puit de sang</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r w:rsidRPr="0029717C">
              <w:rPr>
                <w:rFonts w:cs="Times New Roman"/>
                <w:sz w:val="20"/>
                <w:szCs w:val="20"/>
              </w:rPr>
              <w:t>U</w:t>
            </w:r>
          </w:p>
        </w:tc>
        <w:tc>
          <w:tcPr>
            <w:tcW w:w="2977" w:type="dxa"/>
            <w:tcBorders>
              <w:left w:val="single" w:sz="4" w:space="0" w:color="auto"/>
            </w:tcBorders>
          </w:tcPr>
          <w:p w:rsidR="00C27E2B" w:rsidRPr="0029717C" w:rsidRDefault="005B6E48" w:rsidP="005B6E48">
            <w:pPr>
              <w:rPr>
                <w:rFonts w:cs="Times New Roman"/>
                <w:sz w:val="20"/>
                <w:szCs w:val="20"/>
              </w:rPr>
            </w:pPr>
            <w:r w:rsidRPr="0029717C">
              <w:rPr>
                <w:rFonts w:cs="Times New Roman"/>
                <w:sz w:val="20"/>
                <w:szCs w:val="20"/>
              </w:rPr>
              <w:t xml:space="preserve">Retour en poussière N2  </w:t>
            </w:r>
          </w:p>
        </w:tc>
      </w:tr>
      <w:tr w:rsidR="00C27E2B" w:rsidRPr="001C15A5" w:rsidTr="00A8702E">
        <w:trPr>
          <w:trHeight w:val="251"/>
        </w:trPr>
        <w:tc>
          <w:tcPr>
            <w:tcW w:w="817" w:type="dxa"/>
          </w:tcPr>
          <w:p w:rsidR="00C27E2B" w:rsidRPr="0029717C" w:rsidRDefault="00C27E2B" w:rsidP="00C27E2B">
            <w:pPr>
              <w:jc w:val="center"/>
              <w:rPr>
                <w:rFonts w:cs="Times New Roman"/>
                <w:sz w:val="20"/>
                <w:szCs w:val="20"/>
              </w:rPr>
            </w:pPr>
            <w:r w:rsidRPr="0029717C">
              <w:rPr>
                <w:rFonts w:cs="Times New Roman"/>
                <w:sz w:val="20"/>
                <w:szCs w:val="20"/>
              </w:rPr>
              <w:t>4</w:t>
            </w:r>
          </w:p>
        </w:tc>
        <w:tc>
          <w:tcPr>
            <w:tcW w:w="2126" w:type="dxa"/>
            <w:tcBorders>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Chemin des runes N4</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p>
        </w:tc>
        <w:tc>
          <w:tcPr>
            <w:tcW w:w="2977"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Onde anti-magique</w:t>
            </w:r>
          </w:p>
        </w:tc>
        <w:tc>
          <w:tcPr>
            <w:tcW w:w="283"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p>
        </w:tc>
        <w:tc>
          <w:tcPr>
            <w:tcW w:w="2835"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Contrôle soutenu</w:t>
            </w:r>
          </w:p>
        </w:tc>
        <w:tc>
          <w:tcPr>
            <w:tcW w:w="284" w:type="dxa"/>
            <w:tcBorders>
              <w:top w:val="nil"/>
              <w:left w:val="single" w:sz="4" w:space="0" w:color="auto"/>
              <w:bottom w:val="nil"/>
              <w:right w:val="single" w:sz="4" w:space="0" w:color="auto"/>
            </w:tcBorders>
          </w:tcPr>
          <w:p w:rsidR="00C27E2B" w:rsidRPr="0029717C" w:rsidRDefault="00C27E2B" w:rsidP="00C27E2B">
            <w:pPr>
              <w:rPr>
                <w:rFonts w:cs="Times New Roman"/>
                <w:sz w:val="20"/>
                <w:szCs w:val="20"/>
              </w:rPr>
            </w:pPr>
          </w:p>
        </w:tc>
        <w:tc>
          <w:tcPr>
            <w:tcW w:w="2977" w:type="dxa"/>
            <w:tcBorders>
              <w:lef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Toucher des chaînes nécrotiques</w:t>
            </w:r>
          </w:p>
        </w:tc>
      </w:tr>
      <w:tr w:rsidR="00C27E2B" w:rsidRPr="001C15A5" w:rsidTr="00A8702E">
        <w:trPr>
          <w:trHeight w:val="240"/>
        </w:trPr>
        <w:tc>
          <w:tcPr>
            <w:tcW w:w="817" w:type="dxa"/>
          </w:tcPr>
          <w:p w:rsidR="00C27E2B" w:rsidRPr="0029717C" w:rsidRDefault="00C27E2B" w:rsidP="00C27E2B">
            <w:pPr>
              <w:jc w:val="center"/>
              <w:rPr>
                <w:rFonts w:cs="Times New Roman"/>
                <w:sz w:val="20"/>
                <w:szCs w:val="20"/>
              </w:rPr>
            </w:pPr>
            <w:r w:rsidRPr="0029717C">
              <w:rPr>
                <w:rFonts w:cs="Times New Roman"/>
                <w:sz w:val="20"/>
                <w:szCs w:val="20"/>
              </w:rPr>
              <w:t>5</w:t>
            </w:r>
          </w:p>
        </w:tc>
        <w:tc>
          <w:tcPr>
            <w:tcW w:w="2126" w:type="dxa"/>
            <w:tcBorders>
              <w:right w:val="single" w:sz="4" w:space="0" w:color="auto"/>
            </w:tcBorders>
          </w:tcPr>
          <w:p w:rsidR="00C27E2B" w:rsidRPr="0029717C" w:rsidRDefault="005B6E48" w:rsidP="005B6E48">
            <w:pPr>
              <w:rPr>
                <w:rFonts w:cs="Times New Roman"/>
                <w:sz w:val="20"/>
                <w:szCs w:val="20"/>
              </w:rPr>
            </w:pPr>
            <w:r w:rsidRPr="0029717C">
              <w:rPr>
                <w:rFonts w:cs="Times New Roman"/>
                <w:sz w:val="20"/>
                <w:szCs w:val="20"/>
              </w:rPr>
              <w:t>Chemin des runes N5</w:t>
            </w:r>
          </w:p>
        </w:tc>
        <w:tc>
          <w:tcPr>
            <w:tcW w:w="284" w:type="dxa"/>
            <w:tcBorders>
              <w:top w:val="nil"/>
              <w:left w:val="single" w:sz="4" w:space="0" w:color="auto"/>
              <w:bottom w:val="single" w:sz="4" w:space="0" w:color="auto"/>
              <w:right w:val="single" w:sz="4" w:space="0" w:color="auto"/>
            </w:tcBorders>
          </w:tcPr>
          <w:p w:rsidR="00C27E2B" w:rsidRPr="0029717C" w:rsidRDefault="00C27E2B" w:rsidP="00C27E2B">
            <w:pPr>
              <w:rPr>
                <w:rFonts w:cs="Times New Roman"/>
                <w:sz w:val="20"/>
                <w:szCs w:val="20"/>
              </w:rPr>
            </w:pPr>
          </w:p>
        </w:tc>
        <w:tc>
          <w:tcPr>
            <w:tcW w:w="2977"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 xml:space="preserve">Renvoi de sort  </w:t>
            </w:r>
          </w:p>
        </w:tc>
        <w:tc>
          <w:tcPr>
            <w:tcW w:w="283" w:type="dxa"/>
            <w:tcBorders>
              <w:top w:val="nil"/>
              <w:left w:val="single" w:sz="4" w:space="0" w:color="auto"/>
              <w:right w:val="single" w:sz="4" w:space="0" w:color="auto"/>
            </w:tcBorders>
          </w:tcPr>
          <w:p w:rsidR="00C27E2B" w:rsidRPr="0029717C" w:rsidRDefault="00C27E2B" w:rsidP="00C27E2B">
            <w:pPr>
              <w:rPr>
                <w:rFonts w:cs="Times New Roman"/>
                <w:sz w:val="20"/>
                <w:szCs w:val="20"/>
              </w:rPr>
            </w:pPr>
          </w:p>
        </w:tc>
        <w:tc>
          <w:tcPr>
            <w:tcW w:w="2835" w:type="dxa"/>
            <w:tcBorders>
              <w:left w:val="single" w:sz="4" w:space="0" w:color="auto"/>
              <w:righ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Frayeur ultime (coffrage)</w:t>
            </w:r>
          </w:p>
        </w:tc>
        <w:tc>
          <w:tcPr>
            <w:tcW w:w="284" w:type="dxa"/>
            <w:tcBorders>
              <w:top w:val="nil"/>
              <w:left w:val="single" w:sz="4" w:space="0" w:color="auto"/>
              <w:bottom w:val="single" w:sz="4" w:space="0" w:color="auto"/>
              <w:right w:val="single" w:sz="4" w:space="0" w:color="auto"/>
            </w:tcBorders>
          </w:tcPr>
          <w:p w:rsidR="00C27E2B" w:rsidRPr="0029717C" w:rsidRDefault="00C27E2B" w:rsidP="00C27E2B">
            <w:pPr>
              <w:rPr>
                <w:rFonts w:cs="Times New Roman"/>
                <w:sz w:val="20"/>
                <w:szCs w:val="20"/>
              </w:rPr>
            </w:pPr>
          </w:p>
        </w:tc>
        <w:tc>
          <w:tcPr>
            <w:tcW w:w="2977" w:type="dxa"/>
            <w:tcBorders>
              <w:left w:val="single" w:sz="4" w:space="0" w:color="auto"/>
            </w:tcBorders>
          </w:tcPr>
          <w:p w:rsidR="00C27E2B" w:rsidRPr="0029717C" w:rsidRDefault="005B6E48" w:rsidP="00C27E2B">
            <w:pPr>
              <w:rPr>
                <w:rFonts w:cs="Times New Roman"/>
                <w:sz w:val="20"/>
                <w:szCs w:val="20"/>
              </w:rPr>
            </w:pPr>
            <w:r w:rsidRPr="0029717C">
              <w:rPr>
                <w:rFonts w:cs="Times New Roman"/>
                <w:sz w:val="20"/>
                <w:szCs w:val="20"/>
              </w:rPr>
              <w:t>Éveil de la goule</w:t>
            </w:r>
          </w:p>
        </w:tc>
      </w:tr>
      <w:tr w:rsidR="00C27E2B" w:rsidRPr="001C15A5" w:rsidTr="00A8702E">
        <w:trPr>
          <w:trHeight w:val="242"/>
        </w:trPr>
        <w:tc>
          <w:tcPr>
            <w:tcW w:w="12583" w:type="dxa"/>
            <w:gridSpan w:val="8"/>
          </w:tcPr>
          <w:p w:rsidR="00C27E2B" w:rsidRPr="00524A4D" w:rsidRDefault="00C27E2B" w:rsidP="00C27E2B">
            <w:pPr>
              <w:jc w:val="center"/>
              <w:rPr>
                <w:rFonts w:cs="Times New Roman"/>
                <w:b/>
                <w:sz w:val="28"/>
                <w:szCs w:val="28"/>
              </w:rPr>
            </w:pPr>
            <w:r>
              <w:rPr>
                <w:rFonts w:cs="Times New Roman"/>
                <w:b/>
                <w:sz w:val="28"/>
                <w:szCs w:val="28"/>
              </w:rPr>
              <w:t>Brique 2</w:t>
            </w:r>
          </w:p>
        </w:tc>
      </w:tr>
      <w:tr w:rsidR="00CD3C98" w:rsidRPr="001C15A5" w:rsidTr="00A8702E">
        <w:trPr>
          <w:trHeight w:val="306"/>
        </w:trPr>
        <w:tc>
          <w:tcPr>
            <w:tcW w:w="817" w:type="dxa"/>
          </w:tcPr>
          <w:p w:rsidR="00CD3C98" w:rsidRPr="001C15A5" w:rsidRDefault="00CD3C98" w:rsidP="00C27E2B">
            <w:pPr>
              <w:jc w:val="center"/>
              <w:rPr>
                <w:rFonts w:cs="Times New Roman"/>
                <w:sz w:val="20"/>
                <w:szCs w:val="20"/>
              </w:rPr>
            </w:pPr>
          </w:p>
        </w:tc>
        <w:tc>
          <w:tcPr>
            <w:tcW w:w="5387" w:type="dxa"/>
            <w:gridSpan w:val="3"/>
            <w:tcBorders>
              <w:right w:val="single" w:sz="4" w:space="0" w:color="auto"/>
            </w:tcBorders>
            <w:vAlign w:val="center"/>
          </w:tcPr>
          <w:p w:rsidR="00CD3C98" w:rsidRPr="009851E0" w:rsidRDefault="00CD3C98" w:rsidP="00F04503">
            <w:pPr>
              <w:jc w:val="center"/>
              <w:rPr>
                <w:rFonts w:cs="Times New Roman"/>
                <w:b/>
                <w:sz w:val="20"/>
                <w:szCs w:val="20"/>
              </w:rPr>
            </w:pPr>
            <w:r w:rsidRPr="00CD3C98">
              <w:rPr>
                <w:rFonts w:cs="Times New Roman"/>
                <w:b/>
                <w:sz w:val="20"/>
                <w:szCs w:val="20"/>
              </w:rPr>
              <w:t xml:space="preserve">L’embaumeur </w:t>
            </w:r>
          </w:p>
        </w:tc>
        <w:tc>
          <w:tcPr>
            <w:tcW w:w="283" w:type="dxa"/>
            <w:tcBorders>
              <w:top w:val="single" w:sz="4" w:space="0" w:color="auto"/>
              <w:left w:val="single" w:sz="4" w:space="0" w:color="auto"/>
              <w:bottom w:val="nil"/>
              <w:right w:val="single" w:sz="4" w:space="0" w:color="auto"/>
            </w:tcBorders>
            <w:vAlign w:val="center"/>
          </w:tcPr>
          <w:p w:rsidR="00CD3C98" w:rsidRPr="001C15A5" w:rsidRDefault="00CD3C98" w:rsidP="00C27E2B">
            <w:pPr>
              <w:jc w:val="center"/>
              <w:rPr>
                <w:rFonts w:cs="Times New Roman"/>
                <w:sz w:val="20"/>
                <w:szCs w:val="20"/>
              </w:rPr>
            </w:pPr>
          </w:p>
        </w:tc>
        <w:tc>
          <w:tcPr>
            <w:tcW w:w="6096" w:type="dxa"/>
            <w:gridSpan w:val="3"/>
            <w:tcBorders>
              <w:left w:val="single" w:sz="4" w:space="0" w:color="auto"/>
            </w:tcBorders>
            <w:vAlign w:val="center"/>
          </w:tcPr>
          <w:p w:rsidR="00CD3C98" w:rsidRPr="001C15A5" w:rsidRDefault="00CD3C98" w:rsidP="00F04503">
            <w:pPr>
              <w:jc w:val="center"/>
              <w:rPr>
                <w:rFonts w:cs="Times New Roman"/>
                <w:b/>
                <w:sz w:val="20"/>
                <w:szCs w:val="20"/>
              </w:rPr>
            </w:pPr>
            <w:r w:rsidRPr="00CD3C98">
              <w:rPr>
                <w:rFonts w:cs="Times New Roman"/>
                <w:b/>
                <w:sz w:val="20"/>
                <w:szCs w:val="20"/>
              </w:rPr>
              <w:t xml:space="preserve">Le faucheur </w:t>
            </w:r>
          </w:p>
        </w:tc>
      </w:tr>
      <w:tr w:rsidR="00CD3C98" w:rsidRPr="001C15A5" w:rsidTr="00A8702E">
        <w:trPr>
          <w:trHeight w:hRule="exact" w:val="262"/>
        </w:trPr>
        <w:tc>
          <w:tcPr>
            <w:tcW w:w="817" w:type="dxa"/>
          </w:tcPr>
          <w:p w:rsidR="00CD3C98" w:rsidRPr="001C15A5" w:rsidRDefault="00CD3C98" w:rsidP="00C27E2B">
            <w:pPr>
              <w:jc w:val="center"/>
              <w:rPr>
                <w:rFonts w:cs="Times New Roman"/>
                <w:sz w:val="20"/>
                <w:szCs w:val="20"/>
              </w:rPr>
            </w:pPr>
            <w:r w:rsidRPr="001C15A5">
              <w:rPr>
                <w:rFonts w:cs="Times New Roman"/>
                <w:sz w:val="20"/>
                <w:szCs w:val="20"/>
              </w:rPr>
              <w:t>1</w:t>
            </w:r>
          </w:p>
        </w:tc>
        <w:tc>
          <w:tcPr>
            <w:tcW w:w="5387" w:type="dxa"/>
            <w:gridSpan w:val="3"/>
            <w:tcBorders>
              <w:righ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 xml:space="preserve">Frappe de la momie N1   </w:t>
            </w:r>
          </w:p>
        </w:tc>
        <w:tc>
          <w:tcPr>
            <w:tcW w:w="283" w:type="dxa"/>
            <w:tcBorders>
              <w:top w:val="nil"/>
              <w:left w:val="single" w:sz="4" w:space="0" w:color="auto"/>
              <w:bottom w:val="nil"/>
              <w:right w:val="single" w:sz="4" w:space="0" w:color="auto"/>
            </w:tcBorders>
          </w:tcPr>
          <w:p w:rsidR="00CD3C98" w:rsidRPr="00FE6E38" w:rsidRDefault="00CD3C98" w:rsidP="00C27E2B">
            <w:pPr>
              <w:rPr>
                <w:rFonts w:cs="Times New Roman"/>
                <w:sz w:val="20"/>
                <w:szCs w:val="20"/>
              </w:rPr>
            </w:pPr>
          </w:p>
        </w:tc>
        <w:tc>
          <w:tcPr>
            <w:tcW w:w="6096" w:type="dxa"/>
            <w:gridSpan w:val="3"/>
            <w:tcBorders>
              <w:lef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Arme à 2 mains N1,  Canalisation noire</w:t>
            </w:r>
          </w:p>
        </w:tc>
      </w:tr>
      <w:tr w:rsidR="00CD3C98" w:rsidRPr="001C15A5" w:rsidTr="00A8702E">
        <w:trPr>
          <w:trHeight w:val="251"/>
        </w:trPr>
        <w:tc>
          <w:tcPr>
            <w:tcW w:w="817" w:type="dxa"/>
          </w:tcPr>
          <w:p w:rsidR="00CD3C98" w:rsidRPr="001C15A5" w:rsidRDefault="00CD3C98" w:rsidP="00C27E2B">
            <w:pPr>
              <w:jc w:val="center"/>
              <w:rPr>
                <w:rFonts w:cs="Times New Roman"/>
                <w:sz w:val="20"/>
                <w:szCs w:val="20"/>
              </w:rPr>
            </w:pPr>
            <w:r w:rsidRPr="001C15A5">
              <w:rPr>
                <w:rFonts w:cs="Times New Roman"/>
                <w:sz w:val="20"/>
                <w:szCs w:val="20"/>
              </w:rPr>
              <w:t>2</w:t>
            </w:r>
          </w:p>
        </w:tc>
        <w:tc>
          <w:tcPr>
            <w:tcW w:w="5387" w:type="dxa"/>
            <w:gridSpan w:val="3"/>
            <w:tcBorders>
              <w:righ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Châtiment de mort</w:t>
            </w:r>
          </w:p>
        </w:tc>
        <w:tc>
          <w:tcPr>
            <w:tcW w:w="283" w:type="dxa"/>
            <w:tcBorders>
              <w:top w:val="nil"/>
              <w:left w:val="single" w:sz="4" w:space="0" w:color="auto"/>
              <w:bottom w:val="nil"/>
              <w:right w:val="single" w:sz="4" w:space="0" w:color="auto"/>
            </w:tcBorders>
          </w:tcPr>
          <w:p w:rsidR="00CD3C98" w:rsidRPr="00FE6E38" w:rsidRDefault="00CD3C98" w:rsidP="00C27E2B">
            <w:pPr>
              <w:rPr>
                <w:rFonts w:cs="Times New Roman"/>
                <w:sz w:val="20"/>
                <w:szCs w:val="20"/>
              </w:rPr>
            </w:pPr>
            <w:r w:rsidRPr="00FE6E38">
              <w:rPr>
                <w:rFonts w:cs="Times New Roman"/>
                <w:sz w:val="20"/>
                <w:szCs w:val="20"/>
              </w:rPr>
              <w:t>O</w:t>
            </w:r>
          </w:p>
        </w:tc>
        <w:tc>
          <w:tcPr>
            <w:tcW w:w="6096" w:type="dxa"/>
            <w:gridSpan w:val="3"/>
            <w:tcBorders>
              <w:lef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Transfert du tourment</w:t>
            </w:r>
          </w:p>
        </w:tc>
      </w:tr>
      <w:tr w:rsidR="00CD3C98" w:rsidRPr="001C15A5" w:rsidTr="00A8702E">
        <w:trPr>
          <w:trHeight w:val="251"/>
        </w:trPr>
        <w:tc>
          <w:tcPr>
            <w:tcW w:w="817" w:type="dxa"/>
          </w:tcPr>
          <w:p w:rsidR="00CD3C98" w:rsidRPr="001C15A5" w:rsidRDefault="00CD3C98" w:rsidP="00C27E2B">
            <w:pPr>
              <w:jc w:val="center"/>
              <w:rPr>
                <w:rFonts w:cs="Times New Roman"/>
                <w:sz w:val="20"/>
                <w:szCs w:val="20"/>
              </w:rPr>
            </w:pPr>
            <w:r w:rsidRPr="001C15A5">
              <w:rPr>
                <w:rFonts w:cs="Times New Roman"/>
                <w:sz w:val="20"/>
                <w:szCs w:val="20"/>
              </w:rPr>
              <w:t>3</w:t>
            </w:r>
          </w:p>
        </w:tc>
        <w:tc>
          <w:tcPr>
            <w:tcW w:w="5387" w:type="dxa"/>
            <w:gridSpan w:val="3"/>
            <w:tcBorders>
              <w:righ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 xml:space="preserve">Frappe de la momie N2   </w:t>
            </w:r>
          </w:p>
        </w:tc>
        <w:tc>
          <w:tcPr>
            <w:tcW w:w="283" w:type="dxa"/>
            <w:tcBorders>
              <w:top w:val="nil"/>
              <w:left w:val="single" w:sz="4" w:space="0" w:color="auto"/>
              <w:bottom w:val="nil"/>
              <w:right w:val="single" w:sz="4" w:space="0" w:color="auto"/>
            </w:tcBorders>
          </w:tcPr>
          <w:p w:rsidR="00CD3C98" w:rsidRPr="00FE6E38" w:rsidRDefault="00CD3C98" w:rsidP="00C27E2B">
            <w:pPr>
              <w:rPr>
                <w:rFonts w:cs="Times New Roman"/>
                <w:sz w:val="20"/>
                <w:szCs w:val="20"/>
              </w:rPr>
            </w:pPr>
            <w:r w:rsidRPr="00FE6E38">
              <w:rPr>
                <w:rFonts w:cs="Times New Roman"/>
                <w:sz w:val="20"/>
                <w:szCs w:val="20"/>
              </w:rPr>
              <w:t>U</w:t>
            </w:r>
          </w:p>
        </w:tc>
        <w:tc>
          <w:tcPr>
            <w:tcW w:w="6096" w:type="dxa"/>
            <w:gridSpan w:val="3"/>
            <w:tcBorders>
              <w:lef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Blessure N5</w:t>
            </w:r>
          </w:p>
        </w:tc>
      </w:tr>
      <w:tr w:rsidR="00CD3C98" w:rsidRPr="001C15A5" w:rsidTr="00A8702E">
        <w:trPr>
          <w:trHeight w:val="251"/>
        </w:trPr>
        <w:tc>
          <w:tcPr>
            <w:tcW w:w="817" w:type="dxa"/>
          </w:tcPr>
          <w:p w:rsidR="00CD3C98" w:rsidRPr="001C15A5" w:rsidRDefault="00CD3C98" w:rsidP="00C27E2B">
            <w:pPr>
              <w:jc w:val="center"/>
              <w:rPr>
                <w:rFonts w:cs="Times New Roman"/>
                <w:sz w:val="20"/>
                <w:szCs w:val="20"/>
              </w:rPr>
            </w:pPr>
            <w:r w:rsidRPr="001C15A5">
              <w:rPr>
                <w:rFonts w:cs="Times New Roman"/>
                <w:sz w:val="20"/>
                <w:szCs w:val="20"/>
              </w:rPr>
              <w:t>4</w:t>
            </w:r>
          </w:p>
        </w:tc>
        <w:tc>
          <w:tcPr>
            <w:tcW w:w="5387" w:type="dxa"/>
            <w:gridSpan w:val="3"/>
            <w:tcBorders>
              <w:righ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Explosion putride (coffrage)</w:t>
            </w:r>
          </w:p>
        </w:tc>
        <w:tc>
          <w:tcPr>
            <w:tcW w:w="283" w:type="dxa"/>
            <w:tcBorders>
              <w:top w:val="nil"/>
              <w:left w:val="single" w:sz="4" w:space="0" w:color="auto"/>
              <w:bottom w:val="nil"/>
              <w:right w:val="single" w:sz="4" w:space="0" w:color="auto"/>
            </w:tcBorders>
          </w:tcPr>
          <w:p w:rsidR="00CD3C98" w:rsidRPr="00FE6E38" w:rsidRDefault="00CD3C98" w:rsidP="00C27E2B">
            <w:pPr>
              <w:rPr>
                <w:rFonts w:cs="Times New Roman"/>
                <w:sz w:val="20"/>
                <w:szCs w:val="20"/>
              </w:rPr>
            </w:pPr>
          </w:p>
        </w:tc>
        <w:tc>
          <w:tcPr>
            <w:tcW w:w="6096" w:type="dxa"/>
            <w:gridSpan w:val="3"/>
            <w:tcBorders>
              <w:lef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Agonie</w:t>
            </w:r>
          </w:p>
        </w:tc>
      </w:tr>
      <w:tr w:rsidR="00CD3C98" w:rsidRPr="001C15A5" w:rsidTr="00A8702E">
        <w:trPr>
          <w:trHeight w:val="240"/>
        </w:trPr>
        <w:tc>
          <w:tcPr>
            <w:tcW w:w="817" w:type="dxa"/>
          </w:tcPr>
          <w:p w:rsidR="00CD3C98" w:rsidRPr="001C15A5" w:rsidRDefault="00CD3C98" w:rsidP="00C27E2B">
            <w:pPr>
              <w:jc w:val="center"/>
              <w:rPr>
                <w:rFonts w:cs="Times New Roman"/>
                <w:sz w:val="20"/>
                <w:szCs w:val="20"/>
              </w:rPr>
            </w:pPr>
            <w:r w:rsidRPr="001C15A5">
              <w:rPr>
                <w:rFonts w:cs="Times New Roman"/>
                <w:sz w:val="20"/>
                <w:szCs w:val="20"/>
              </w:rPr>
              <w:t>5</w:t>
            </w:r>
          </w:p>
        </w:tc>
        <w:tc>
          <w:tcPr>
            <w:tcW w:w="5387" w:type="dxa"/>
            <w:gridSpan w:val="3"/>
            <w:tcBorders>
              <w:righ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 xml:space="preserve">Frappe de la momie N3  </w:t>
            </w:r>
          </w:p>
        </w:tc>
        <w:tc>
          <w:tcPr>
            <w:tcW w:w="283" w:type="dxa"/>
            <w:tcBorders>
              <w:top w:val="nil"/>
              <w:left w:val="single" w:sz="4" w:space="0" w:color="auto"/>
              <w:bottom w:val="single" w:sz="4" w:space="0" w:color="auto"/>
              <w:right w:val="single" w:sz="4" w:space="0" w:color="auto"/>
            </w:tcBorders>
          </w:tcPr>
          <w:p w:rsidR="00CD3C98" w:rsidRPr="00FE6E38" w:rsidRDefault="00CD3C98" w:rsidP="00C27E2B">
            <w:pPr>
              <w:rPr>
                <w:rFonts w:cs="Times New Roman"/>
                <w:sz w:val="20"/>
                <w:szCs w:val="20"/>
              </w:rPr>
            </w:pPr>
          </w:p>
        </w:tc>
        <w:tc>
          <w:tcPr>
            <w:tcW w:w="6096" w:type="dxa"/>
            <w:gridSpan w:val="3"/>
            <w:tcBorders>
              <w:left w:val="single" w:sz="4" w:space="0" w:color="auto"/>
            </w:tcBorders>
          </w:tcPr>
          <w:p w:rsidR="00CD3C98" w:rsidRPr="00FE6E38" w:rsidRDefault="00F04503" w:rsidP="00C27E2B">
            <w:pPr>
              <w:rPr>
                <w:rFonts w:cs="Times New Roman"/>
                <w:sz w:val="20"/>
                <w:szCs w:val="20"/>
              </w:rPr>
            </w:pPr>
            <w:r w:rsidRPr="00FE6E38">
              <w:rPr>
                <w:rFonts w:cs="Times New Roman"/>
                <w:sz w:val="20"/>
                <w:szCs w:val="20"/>
              </w:rPr>
              <w:t>Venin</w:t>
            </w:r>
          </w:p>
        </w:tc>
      </w:tr>
    </w:tbl>
    <w:p w:rsidR="00C05871" w:rsidRPr="00C05871" w:rsidRDefault="00C05871" w:rsidP="00C05871">
      <w:pPr>
        <w:spacing w:after="160" w:line="259" w:lineRule="auto"/>
        <w:rPr>
          <w:rFonts w:ascii="Arial" w:eastAsia="Calibri" w:hAnsi="Arial" w:cs="Arial"/>
          <w:sz w:val="20"/>
          <w:szCs w:val="20"/>
        </w:rPr>
      </w:pPr>
      <w:r w:rsidRPr="00C05871">
        <w:rPr>
          <w:rFonts w:ascii="Arial" w:eastAsia="Calibri" w:hAnsi="Arial" w:cs="Arial"/>
          <w:b/>
          <w:sz w:val="20"/>
          <w:szCs w:val="20"/>
        </w:rPr>
        <w:t>***</w:t>
      </w:r>
      <w:r w:rsidRPr="00C05871">
        <w:rPr>
          <w:b/>
          <w:sz w:val="20"/>
          <w:szCs w:val="20"/>
        </w:rPr>
        <w:t xml:space="preserve"> </w:t>
      </w:r>
      <w:r w:rsidRPr="00C05871">
        <w:rPr>
          <w:rFonts w:ascii="Arial" w:eastAsia="Calibri" w:hAnsi="Arial" w:cs="Arial"/>
          <w:sz w:val="20"/>
          <w:szCs w:val="20"/>
        </w:rPr>
        <w:t>Spécialiste en désenchantement et annulation magique</w:t>
      </w:r>
    </w:p>
    <w:p w:rsidR="00C27E2B" w:rsidRPr="00C05871" w:rsidRDefault="00C05871" w:rsidP="00C05871">
      <w:pPr>
        <w:spacing w:after="160" w:line="259" w:lineRule="auto"/>
        <w:rPr>
          <w:rFonts w:ascii="Arial" w:eastAsia="Calibri" w:hAnsi="Arial" w:cs="Arial"/>
          <w:sz w:val="20"/>
          <w:szCs w:val="20"/>
        </w:rPr>
      </w:pPr>
      <w:r w:rsidRPr="00C05871">
        <w:rPr>
          <w:rFonts w:ascii="Arial" w:eastAsia="Calibri" w:hAnsi="Arial" w:cs="Arial"/>
          <w:sz w:val="20"/>
          <w:szCs w:val="20"/>
        </w:rPr>
        <w:t>Les marques noires sont des marques</w:t>
      </w:r>
      <w:r>
        <w:rPr>
          <w:rFonts w:ascii="Arial" w:eastAsia="Calibri" w:hAnsi="Arial" w:cs="Arial"/>
          <w:sz w:val="20"/>
          <w:szCs w:val="20"/>
        </w:rPr>
        <w:t xml:space="preserve"> que le ritualiste crée sur lui</w:t>
      </w:r>
      <w:r w:rsidRPr="00C05871">
        <w:rPr>
          <w:rFonts w:ascii="Arial" w:eastAsia="Calibri" w:hAnsi="Arial" w:cs="Arial"/>
          <w:sz w:val="20"/>
          <w:szCs w:val="20"/>
        </w:rPr>
        <w:t xml:space="preserve"> (</w:t>
      </w:r>
      <w:r>
        <w:rPr>
          <w:rFonts w:ascii="Arial" w:eastAsia="Calibri" w:hAnsi="Arial" w:cs="Arial"/>
          <w:sz w:val="20"/>
          <w:szCs w:val="20"/>
        </w:rPr>
        <w:t>m</w:t>
      </w:r>
      <w:r w:rsidRPr="00C05871">
        <w:rPr>
          <w:rFonts w:ascii="Arial" w:eastAsia="Calibri" w:hAnsi="Arial" w:cs="Arial"/>
          <w:sz w:val="20"/>
          <w:szCs w:val="20"/>
        </w:rPr>
        <w:t>arque au maquillage noir)</w:t>
      </w:r>
      <w:r>
        <w:rPr>
          <w:rFonts w:ascii="Arial" w:eastAsia="Calibri" w:hAnsi="Arial" w:cs="Arial"/>
          <w:sz w:val="20"/>
          <w:szCs w:val="20"/>
        </w:rPr>
        <w:t>.</w:t>
      </w:r>
      <w:r w:rsidRPr="00C05871">
        <w:rPr>
          <w:rFonts w:ascii="Arial" w:eastAsia="Calibri" w:hAnsi="Arial" w:cs="Arial"/>
          <w:sz w:val="20"/>
          <w:szCs w:val="20"/>
        </w:rPr>
        <w:t xml:space="preserve"> Après avoir dépensé le coût en mana du sort, celui-ci peut le stocker dans une marque noire pour l’utiliser de façon instantanée. La durée du sort à l’activation de la marque est la même que s’il serait invoquer de manière classique. Un ritualiste ne peut avoir qu’une marque à la fois.</w:t>
      </w:r>
    </w:p>
    <w:p w:rsidR="00C27E2B" w:rsidRPr="00C27E2B" w:rsidRDefault="00C27E2B" w:rsidP="00C27E2B">
      <w:pPr>
        <w:spacing w:after="160" w:line="259" w:lineRule="auto"/>
        <w:jc w:val="center"/>
        <w:rPr>
          <w:rFonts w:ascii="Arial" w:eastAsia="Calibri" w:hAnsi="Arial" w:cs="Arial"/>
          <w:sz w:val="28"/>
          <w:szCs w:val="28"/>
        </w:rPr>
      </w:pPr>
    </w:p>
    <w:p w:rsidR="00C27E2B" w:rsidRDefault="00C27E2B" w:rsidP="00C27E2B">
      <w:pPr>
        <w:rPr>
          <w:rFonts w:ascii="Arial" w:hAnsi="Arial" w:cs="Arial"/>
          <w:sz w:val="28"/>
          <w:szCs w:val="28"/>
        </w:rPr>
      </w:pPr>
      <w:r>
        <w:rPr>
          <w:rFonts w:ascii="Arial" w:hAnsi="Arial" w:cs="Arial"/>
          <w:sz w:val="28"/>
          <w:szCs w:val="28"/>
        </w:rPr>
        <w:br w:type="page"/>
      </w:r>
    </w:p>
    <w:p w:rsidR="000D6033" w:rsidRDefault="000D6033" w:rsidP="008C6A6C">
      <w:pPr>
        <w:spacing w:after="0" w:line="240" w:lineRule="auto"/>
        <w:jc w:val="center"/>
        <w:rPr>
          <w:rFonts w:ascii="Arial" w:eastAsia="Times New Roman" w:hAnsi="Arial" w:cs="Arial"/>
          <w:b/>
          <w:bCs/>
          <w:color w:val="000000"/>
          <w:sz w:val="28"/>
          <w:szCs w:val="28"/>
          <w:lang w:eastAsia="fr-CA"/>
        </w:rPr>
        <w:sectPr w:rsidR="000D6033" w:rsidSect="00BC415D">
          <w:pgSz w:w="15840" w:h="12240" w:orient="landscape"/>
          <w:pgMar w:top="1797" w:right="1440" w:bottom="1797" w:left="1440" w:header="709" w:footer="709" w:gutter="0"/>
          <w:cols w:space="708"/>
          <w:docGrid w:linePitch="360"/>
        </w:sectPr>
      </w:pPr>
    </w:p>
    <w:p w:rsidR="008C6A6C" w:rsidRPr="008C6A6C" w:rsidRDefault="008C6A6C" w:rsidP="008C6A6C">
      <w:pPr>
        <w:spacing w:after="0" w:line="240" w:lineRule="auto"/>
        <w:jc w:val="center"/>
        <w:rPr>
          <w:rFonts w:ascii="Times New Roman" w:eastAsia="Times New Roman" w:hAnsi="Times New Roman" w:cs="Times New Roman"/>
          <w:sz w:val="28"/>
          <w:szCs w:val="28"/>
          <w:lang w:eastAsia="fr-CA"/>
        </w:rPr>
      </w:pPr>
      <w:r w:rsidRPr="008C6A6C">
        <w:rPr>
          <w:rFonts w:ascii="Arial" w:eastAsia="Times New Roman" w:hAnsi="Arial" w:cs="Arial"/>
          <w:b/>
          <w:bCs/>
          <w:color w:val="000000"/>
          <w:sz w:val="28"/>
          <w:szCs w:val="28"/>
          <w:lang w:eastAsia="fr-CA"/>
        </w:rPr>
        <w:lastRenderedPageBreak/>
        <w:t>Templier d’Ahura</w:t>
      </w:r>
    </w:p>
    <w:p w:rsidR="008C6A6C" w:rsidRPr="008C6A6C" w:rsidRDefault="008C6A6C" w:rsidP="008C6A6C">
      <w:pPr>
        <w:spacing w:after="0" w:line="240" w:lineRule="auto"/>
        <w:jc w:val="center"/>
        <w:rPr>
          <w:rFonts w:ascii="Arial" w:eastAsia="Times New Roman" w:hAnsi="Arial" w:cs="Arial"/>
          <w:sz w:val="28"/>
          <w:szCs w:val="28"/>
          <w:lang w:eastAsia="fr-CA"/>
        </w:rPr>
      </w:pPr>
    </w:p>
    <w:p w:rsidR="008C6A6C" w:rsidRPr="008C6A6C" w:rsidRDefault="008C6A6C" w:rsidP="008C6A6C">
      <w:pPr>
        <w:spacing w:after="0" w:line="240" w:lineRule="auto"/>
        <w:jc w:val="center"/>
        <w:rPr>
          <w:rFonts w:ascii="Arial" w:eastAsia="Times New Roman" w:hAnsi="Arial" w:cs="Arial"/>
          <w:sz w:val="28"/>
          <w:szCs w:val="28"/>
          <w:lang w:eastAsia="fr-CA"/>
        </w:rPr>
      </w:pPr>
      <w:r w:rsidRPr="008C6A6C">
        <w:rPr>
          <w:rFonts w:ascii="Arial" w:eastAsia="Times New Roman" w:hAnsi="Arial" w:cs="Arial"/>
          <w:sz w:val="28"/>
          <w:szCs w:val="28"/>
          <w:lang w:eastAsia="fr-CA"/>
        </w:rPr>
        <w:t>(Paladin d’Ahura 1</w:t>
      </w:r>
      <w:r w:rsidR="008E7C32">
        <w:rPr>
          <w:rFonts w:ascii="Arial" w:eastAsia="Times New Roman" w:hAnsi="Arial" w:cs="Arial"/>
          <w:sz w:val="28"/>
          <w:szCs w:val="28"/>
          <w:lang w:eastAsia="fr-CA"/>
        </w:rPr>
        <w:t>1</w:t>
      </w:r>
      <w:r w:rsidRPr="008C6A6C">
        <w:rPr>
          <w:rFonts w:ascii="Arial" w:eastAsia="Times New Roman" w:hAnsi="Arial" w:cs="Arial"/>
          <w:sz w:val="28"/>
          <w:szCs w:val="28"/>
          <w:lang w:eastAsia="fr-CA"/>
        </w:rPr>
        <w:t>-20)</w:t>
      </w:r>
    </w:p>
    <w:p w:rsidR="00BF334F" w:rsidRDefault="00BF334F" w:rsidP="008E7C32">
      <w:pPr>
        <w:spacing w:after="0" w:line="240" w:lineRule="auto"/>
        <w:jc w:val="center"/>
        <w:rPr>
          <w:rFonts w:ascii="Arial" w:eastAsia="Times New Roman" w:hAnsi="Arial" w:cs="Arial"/>
          <w:b/>
          <w:bCs/>
          <w:color w:val="000000"/>
          <w:sz w:val="28"/>
          <w:szCs w:val="28"/>
          <w:lang w:eastAsia="fr-CA"/>
        </w:rPr>
      </w:pPr>
    </w:p>
    <w:tbl>
      <w:tblPr>
        <w:tblStyle w:val="Grilledutableau"/>
        <w:tblpPr w:leftFromText="141" w:rightFromText="141" w:vertAnchor="page" w:horzAnchor="margin" w:tblpY="3057"/>
        <w:tblW w:w="9213" w:type="dxa"/>
        <w:tblLayout w:type="fixed"/>
        <w:tblLook w:val="04A0" w:firstRow="1" w:lastRow="0" w:firstColumn="1" w:lastColumn="0" w:noHBand="0" w:noVBand="1"/>
      </w:tblPr>
      <w:tblGrid>
        <w:gridCol w:w="817"/>
        <w:gridCol w:w="8396"/>
      </w:tblGrid>
      <w:tr w:rsidR="00BF334F" w:rsidRPr="001C15A5" w:rsidTr="00BF334F">
        <w:trPr>
          <w:trHeight w:val="306"/>
        </w:trPr>
        <w:tc>
          <w:tcPr>
            <w:tcW w:w="9213" w:type="dxa"/>
            <w:gridSpan w:val="2"/>
            <w:tcBorders>
              <w:right w:val="single" w:sz="4" w:space="0" w:color="auto"/>
            </w:tcBorders>
          </w:tcPr>
          <w:p w:rsidR="00BF334F" w:rsidRPr="00653FAF" w:rsidRDefault="00BF334F" w:rsidP="00BF334F">
            <w:pPr>
              <w:jc w:val="center"/>
              <w:rPr>
                <w:rFonts w:cs="Times New Roman"/>
                <w:b/>
                <w:sz w:val="28"/>
                <w:szCs w:val="28"/>
              </w:rPr>
            </w:pPr>
            <w:r w:rsidRPr="00653FAF">
              <w:rPr>
                <w:rFonts w:cs="Times New Roman"/>
                <w:b/>
                <w:sz w:val="28"/>
                <w:szCs w:val="28"/>
              </w:rPr>
              <w:t>Brique 1</w:t>
            </w:r>
          </w:p>
        </w:tc>
      </w:tr>
      <w:tr w:rsidR="00BF334F" w:rsidRPr="001C15A5" w:rsidTr="00BF334F">
        <w:trPr>
          <w:trHeight w:val="306"/>
        </w:trPr>
        <w:tc>
          <w:tcPr>
            <w:tcW w:w="817" w:type="dxa"/>
          </w:tcPr>
          <w:p w:rsidR="00BF334F" w:rsidRPr="001C15A5" w:rsidRDefault="00BF334F" w:rsidP="00BF334F">
            <w:pPr>
              <w:rPr>
                <w:rFonts w:cs="Times New Roman"/>
                <w:sz w:val="20"/>
                <w:szCs w:val="20"/>
              </w:rPr>
            </w:pPr>
            <w:r>
              <w:rPr>
                <w:rFonts w:cs="Times New Roman"/>
                <w:sz w:val="20"/>
                <w:szCs w:val="20"/>
              </w:rPr>
              <w:t>Niveau/ titre</w:t>
            </w:r>
          </w:p>
        </w:tc>
        <w:tc>
          <w:tcPr>
            <w:tcW w:w="8396" w:type="dxa"/>
            <w:tcBorders>
              <w:right w:val="single" w:sz="4" w:space="0" w:color="auto"/>
            </w:tcBorders>
            <w:vAlign w:val="center"/>
          </w:tcPr>
          <w:p w:rsidR="00BF334F" w:rsidRPr="00ED03B1" w:rsidRDefault="00BF334F" w:rsidP="00BF334F">
            <w:pPr>
              <w:jc w:val="center"/>
              <w:rPr>
                <w:rFonts w:cs="Times New Roman"/>
                <w:b/>
                <w:sz w:val="20"/>
                <w:szCs w:val="20"/>
              </w:rPr>
            </w:pPr>
            <w:r w:rsidRPr="008C6A6C">
              <w:rPr>
                <w:rFonts w:cs="Times New Roman"/>
                <w:b/>
                <w:sz w:val="20"/>
                <w:szCs w:val="20"/>
              </w:rPr>
              <w:t xml:space="preserve">L’élu de dieu </w:t>
            </w:r>
          </w:p>
        </w:tc>
      </w:tr>
      <w:tr w:rsidR="00BF334F" w:rsidRPr="001C15A5" w:rsidTr="00BF334F">
        <w:trPr>
          <w:trHeight w:hRule="exact" w:val="262"/>
        </w:trPr>
        <w:tc>
          <w:tcPr>
            <w:tcW w:w="817" w:type="dxa"/>
          </w:tcPr>
          <w:p w:rsidR="00BF334F" w:rsidRPr="008C6A6C" w:rsidRDefault="00BF334F" w:rsidP="00BF334F">
            <w:pPr>
              <w:jc w:val="center"/>
              <w:rPr>
                <w:rFonts w:cs="Times New Roman"/>
                <w:sz w:val="20"/>
                <w:szCs w:val="20"/>
              </w:rPr>
            </w:pPr>
            <w:r w:rsidRPr="008C6A6C">
              <w:rPr>
                <w:rFonts w:cs="Times New Roman"/>
                <w:sz w:val="20"/>
                <w:szCs w:val="20"/>
              </w:rPr>
              <w:t>1</w:t>
            </w:r>
          </w:p>
        </w:tc>
        <w:tc>
          <w:tcPr>
            <w:tcW w:w="8396" w:type="dxa"/>
            <w:tcBorders>
              <w:right w:val="single" w:sz="4" w:space="0" w:color="auto"/>
            </w:tcBorders>
          </w:tcPr>
          <w:p w:rsidR="00BF334F" w:rsidRPr="008C6A6C" w:rsidRDefault="00BF334F" w:rsidP="00BF334F">
            <w:pPr>
              <w:tabs>
                <w:tab w:val="left" w:pos="540"/>
              </w:tabs>
              <w:rPr>
                <w:rFonts w:cs="Times New Roman"/>
                <w:sz w:val="20"/>
                <w:szCs w:val="20"/>
              </w:rPr>
            </w:pPr>
            <w:r w:rsidRPr="008C6A6C">
              <w:rPr>
                <w:rFonts w:cs="Times New Roman"/>
                <w:sz w:val="20"/>
                <w:szCs w:val="20"/>
              </w:rPr>
              <w:t>Anti-enchevêtrement (compétence)</w:t>
            </w:r>
          </w:p>
        </w:tc>
      </w:tr>
      <w:tr w:rsidR="00BF334F" w:rsidRPr="001C15A5" w:rsidTr="00BF334F">
        <w:trPr>
          <w:trHeight w:val="251"/>
        </w:trPr>
        <w:tc>
          <w:tcPr>
            <w:tcW w:w="817" w:type="dxa"/>
          </w:tcPr>
          <w:p w:rsidR="00BF334F" w:rsidRPr="008C6A6C" w:rsidRDefault="00BF334F" w:rsidP="00BF334F">
            <w:pPr>
              <w:jc w:val="center"/>
              <w:rPr>
                <w:rFonts w:cs="Times New Roman"/>
                <w:sz w:val="20"/>
                <w:szCs w:val="20"/>
              </w:rPr>
            </w:pPr>
            <w:r w:rsidRPr="008C6A6C">
              <w:rPr>
                <w:rFonts w:cs="Times New Roman"/>
                <w:sz w:val="20"/>
                <w:szCs w:val="20"/>
              </w:rPr>
              <w:t>2</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Charité N3</w:t>
            </w:r>
          </w:p>
        </w:tc>
      </w:tr>
      <w:tr w:rsidR="00BF334F" w:rsidRPr="001C15A5" w:rsidTr="00BF334F">
        <w:trPr>
          <w:trHeight w:val="251"/>
        </w:trPr>
        <w:tc>
          <w:tcPr>
            <w:tcW w:w="817" w:type="dxa"/>
          </w:tcPr>
          <w:p w:rsidR="00BF334F" w:rsidRPr="008C6A6C" w:rsidRDefault="00BF334F" w:rsidP="00BF334F">
            <w:pPr>
              <w:jc w:val="center"/>
              <w:rPr>
                <w:rFonts w:cs="Times New Roman"/>
                <w:sz w:val="20"/>
                <w:szCs w:val="20"/>
              </w:rPr>
            </w:pPr>
            <w:r w:rsidRPr="008C6A6C">
              <w:rPr>
                <w:rFonts w:cs="Times New Roman"/>
                <w:sz w:val="20"/>
                <w:szCs w:val="20"/>
              </w:rPr>
              <w:t>3</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Purge des démons N1</w:t>
            </w:r>
          </w:p>
        </w:tc>
      </w:tr>
      <w:tr w:rsidR="00BF334F" w:rsidRPr="001C15A5" w:rsidTr="00BF334F">
        <w:trPr>
          <w:trHeight w:val="251"/>
        </w:trPr>
        <w:tc>
          <w:tcPr>
            <w:tcW w:w="817" w:type="dxa"/>
          </w:tcPr>
          <w:p w:rsidR="00BF334F" w:rsidRPr="008C6A6C" w:rsidRDefault="00BF334F" w:rsidP="00BF334F">
            <w:pPr>
              <w:jc w:val="center"/>
              <w:rPr>
                <w:rFonts w:cs="Times New Roman"/>
                <w:sz w:val="20"/>
                <w:szCs w:val="20"/>
              </w:rPr>
            </w:pPr>
            <w:r w:rsidRPr="008C6A6C">
              <w:rPr>
                <w:rFonts w:cs="Times New Roman"/>
                <w:sz w:val="20"/>
                <w:szCs w:val="20"/>
              </w:rPr>
              <w:t>4</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Don de soi N2</w:t>
            </w:r>
          </w:p>
        </w:tc>
      </w:tr>
      <w:tr w:rsidR="00BF334F" w:rsidRPr="001C15A5" w:rsidTr="00BF334F">
        <w:trPr>
          <w:trHeight w:val="240"/>
        </w:trPr>
        <w:tc>
          <w:tcPr>
            <w:tcW w:w="817" w:type="dxa"/>
          </w:tcPr>
          <w:p w:rsidR="00BF334F" w:rsidRPr="008C6A6C" w:rsidRDefault="00BF334F" w:rsidP="00BF334F">
            <w:pPr>
              <w:jc w:val="center"/>
              <w:rPr>
                <w:rFonts w:cs="Times New Roman"/>
                <w:sz w:val="20"/>
                <w:szCs w:val="20"/>
              </w:rPr>
            </w:pPr>
            <w:r w:rsidRPr="008C6A6C">
              <w:rPr>
                <w:rFonts w:cs="Times New Roman"/>
                <w:sz w:val="20"/>
                <w:szCs w:val="20"/>
              </w:rPr>
              <w:t>5</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Immunité contre les sorts et les charmes</w:t>
            </w:r>
          </w:p>
        </w:tc>
      </w:tr>
      <w:tr w:rsidR="00BF334F" w:rsidRPr="001C15A5" w:rsidTr="00BF334F">
        <w:trPr>
          <w:trHeight w:val="306"/>
        </w:trPr>
        <w:tc>
          <w:tcPr>
            <w:tcW w:w="9213" w:type="dxa"/>
            <w:gridSpan w:val="2"/>
            <w:tcBorders>
              <w:right w:val="single" w:sz="4" w:space="0" w:color="auto"/>
            </w:tcBorders>
          </w:tcPr>
          <w:p w:rsidR="00BF334F" w:rsidRPr="00653FAF" w:rsidRDefault="00BF334F" w:rsidP="00BF334F">
            <w:pPr>
              <w:jc w:val="center"/>
              <w:rPr>
                <w:rFonts w:cs="Times New Roman"/>
                <w:b/>
                <w:sz w:val="28"/>
                <w:szCs w:val="28"/>
              </w:rPr>
            </w:pPr>
            <w:r w:rsidRPr="00653FAF">
              <w:rPr>
                <w:rFonts w:cs="Times New Roman"/>
                <w:b/>
                <w:sz w:val="28"/>
                <w:szCs w:val="28"/>
              </w:rPr>
              <w:t xml:space="preserve">Brique </w:t>
            </w:r>
            <w:r>
              <w:rPr>
                <w:rFonts w:cs="Times New Roman"/>
                <w:b/>
                <w:sz w:val="28"/>
                <w:szCs w:val="28"/>
              </w:rPr>
              <w:t>2</w:t>
            </w:r>
          </w:p>
        </w:tc>
      </w:tr>
      <w:tr w:rsidR="00BF334F" w:rsidRPr="001C15A5" w:rsidTr="00BF334F">
        <w:trPr>
          <w:trHeight w:val="366"/>
        </w:trPr>
        <w:tc>
          <w:tcPr>
            <w:tcW w:w="817" w:type="dxa"/>
          </w:tcPr>
          <w:p w:rsidR="00BF334F" w:rsidRPr="001C15A5" w:rsidRDefault="00BF334F" w:rsidP="00BF334F">
            <w:pPr>
              <w:rPr>
                <w:rFonts w:cs="Times New Roman"/>
                <w:sz w:val="20"/>
                <w:szCs w:val="20"/>
              </w:rPr>
            </w:pPr>
          </w:p>
        </w:tc>
        <w:tc>
          <w:tcPr>
            <w:tcW w:w="8396" w:type="dxa"/>
            <w:tcBorders>
              <w:right w:val="single" w:sz="4" w:space="0" w:color="auto"/>
            </w:tcBorders>
            <w:vAlign w:val="center"/>
          </w:tcPr>
          <w:p w:rsidR="00BF334F" w:rsidRPr="00ED03B1" w:rsidRDefault="00BF334F" w:rsidP="00BF334F">
            <w:pPr>
              <w:jc w:val="center"/>
              <w:rPr>
                <w:rFonts w:cs="Times New Roman"/>
                <w:b/>
                <w:sz w:val="20"/>
                <w:szCs w:val="20"/>
              </w:rPr>
            </w:pPr>
            <w:r w:rsidRPr="008C6A6C">
              <w:rPr>
                <w:rFonts w:cs="Times New Roman"/>
                <w:b/>
                <w:sz w:val="20"/>
                <w:szCs w:val="20"/>
              </w:rPr>
              <w:t xml:space="preserve">Le feu sacré </w:t>
            </w:r>
          </w:p>
        </w:tc>
      </w:tr>
      <w:tr w:rsidR="00BF334F" w:rsidRPr="001C15A5" w:rsidTr="00BF334F">
        <w:trPr>
          <w:trHeight w:hRule="exact" w:val="262"/>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1</w:t>
            </w:r>
          </w:p>
        </w:tc>
        <w:tc>
          <w:tcPr>
            <w:tcW w:w="8396" w:type="dxa"/>
            <w:tcBorders>
              <w:right w:val="single" w:sz="4" w:space="0" w:color="auto"/>
            </w:tcBorders>
          </w:tcPr>
          <w:p w:rsidR="00BF334F" w:rsidRPr="008C6A6C" w:rsidRDefault="00BF334F" w:rsidP="00BF334F">
            <w:pPr>
              <w:tabs>
                <w:tab w:val="left" w:pos="540"/>
              </w:tabs>
              <w:rPr>
                <w:rFonts w:cs="Times New Roman"/>
                <w:sz w:val="20"/>
                <w:szCs w:val="20"/>
              </w:rPr>
            </w:pPr>
            <w:r w:rsidRPr="008C6A6C">
              <w:rPr>
                <w:rFonts w:cs="Times New Roman"/>
                <w:sz w:val="20"/>
                <w:szCs w:val="20"/>
              </w:rPr>
              <w:t>+ 4 P.V.</w:t>
            </w:r>
          </w:p>
        </w:tc>
      </w:tr>
      <w:tr w:rsidR="00BF334F" w:rsidRPr="001C15A5" w:rsidTr="00BF334F">
        <w:trPr>
          <w:trHeight w:val="251"/>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2</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Protection contre le feu (compétence)</w:t>
            </w:r>
          </w:p>
        </w:tc>
      </w:tr>
      <w:tr w:rsidR="00BF334F" w:rsidRPr="001C15A5" w:rsidTr="00BF334F">
        <w:trPr>
          <w:trHeight w:val="251"/>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3</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Purge des démons N2</w:t>
            </w:r>
          </w:p>
        </w:tc>
      </w:tr>
      <w:tr w:rsidR="00BF334F" w:rsidRPr="001C15A5" w:rsidTr="00BF334F">
        <w:trPr>
          <w:trHeight w:val="251"/>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4</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Yeux imperturbable (compétence)</w:t>
            </w:r>
          </w:p>
        </w:tc>
      </w:tr>
      <w:tr w:rsidR="00BF334F" w:rsidRPr="001C15A5" w:rsidTr="00BF334F">
        <w:trPr>
          <w:trHeight w:val="240"/>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5</w:t>
            </w:r>
          </w:p>
        </w:tc>
        <w:tc>
          <w:tcPr>
            <w:tcW w:w="8396" w:type="dxa"/>
            <w:tcBorders>
              <w:right w:val="single" w:sz="4" w:space="0" w:color="auto"/>
            </w:tcBorders>
          </w:tcPr>
          <w:p w:rsidR="00BF334F" w:rsidRPr="008C6A6C" w:rsidRDefault="00BF334F" w:rsidP="00BF334F">
            <w:pPr>
              <w:rPr>
                <w:rFonts w:cs="Times New Roman"/>
                <w:sz w:val="20"/>
                <w:szCs w:val="20"/>
              </w:rPr>
            </w:pPr>
            <w:r w:rsidRPr="008C6A6C">
              <w:rPr>
                <w:rFonts w:cs="Times New Roman"/>
                <w:sz w:val="20"/>
                <w:szCs w:val="20"/>
              </w:rPr>
              <w:t>Protecteur infaillible (compétence)</w:t>
            </w:r>
          </w:p>
        </w:tc>
      </w:tr>
    </w:tbl>
    <w:p w:rsidR="00BF334F" w:rsidRDefault="00BF334F" w:rsidP="008E7C32">
      <w:pPr>
        <w:spacing w:after="0" w:line="240" w:lineRule="auto"/>
        <w:jc w:val="center"/>
        <w:rPr>
          <w:rFonts w:ascii="Arial" w:eastAsia="Times New Roman" w:hAnsi="Arial" w:cs="Arial"/>
          <w:b/>
          <w:bCs/>
          <w:color w:val="000000"/>
          <w:sz w:val="28"/>
          <w:szCs w:val="28"/>
          <w:lang w:eastAsia="fr-CA"/>
        </w:rPr>
      </w:pPr>
    </w:p>
    <w:p w:rsidR="008E7C32" w:rsidRPr="008E7C32" w:rsidRDefault="00150669" w:rsidP="008E7C32">
      <w:pPr>
        <w:spacing w:after="0" w:line="240" w:lineRule="auto"/>
        <w:jc w:val="center"/>
        <w:rPr>
          <w:rFonts w:ascii="Arial" w:eastAsia="Times New Roman" w:hAnsi="Arial" w:cs="Arial"/>
          <w:b/>
          <w:bCs/>
          <w:color w:val="000000"/>
          <w:sz w:val="28"/>
          <w:szCs w:val="28"/>
          <w:lang w:eastAsia="fr-CA"/>
        </w:rPr>
      </w:pPr>
      <w:r>
        <w:rPr>
          <w:rFonts w:ascii="Arial" w:eastAsia="Times New Roman" w:hAnsi="Arial" w:cs="Arial"/>
          <w:b/>
          <w:bCs/>
          <w:color w:val="000000"/>
          <w:sz w:val="28"/>
          <w:szCs w:val="28"/>
          <w:lang w:eastAsia="fr-CA"/>
        </w:rPr>
        <w:br/>
      </w:r>
      <w:r w:rsidR="008E7C32" w:rsidRPr="008E7C32">
        <w:rPr>
          <w:rFonts w:ascii="Arial" w:eastAsia="Times New Roman" w:hAnsi="Arial" w:cs="Arial"/>
          <w:b/>
          <w:bCs/>
          <w:color w:val="000000"/>
          <w:sz w:val="28"/>
          <w:szCs w:val="28"/>
          <w:lang w:eastAsia="fr-CA"/>
        </w:rPr>
        <w:t>Templier de Mitra</w:t>
      </w:r>
    </w:p>
    <w:p w:rsidR="008E7C32" w:rsidRPr="008E7C32" w:rsidRDefault="008E7C32" w:rsidP="008E7C32">
      <w:pPr>
        <w:spacing w:after="0" w:line="240" w:lineRule="auto"/>
        <w:jc w:val="center"/>
        <w:rPr>
          <w:rFonts w:ascii="Arial" w:eastAsia="Times New Roman" w:hAnsi="Arial" w:cs="Arial"/>
          <w:b/>
          <w:bCs/>
          <w:color w:val="000000"/>
          <w:sz w:val="28"/>
          <w:szCs w:val="28"/>
          <w:lang w:eastAsia="fr-CA"/>
        </w:rPr>
      </w:pPr>
    </w:p>
    <w:p w:rsidR="008E7C32" w:rsidRPr="008E7C32" w:rsidRDefault="008E7C32" w:rsidP="008E7C32">
      <w:pPr>
        <w:spacing w:after="0" w:line="240" w:lineRule="auto"/>
        <w:jc w:val="center"/>
        <w:rPr>
          <w:rFonts w:ascii="Arial" w:eastAsia="Times New Roman" w:hAnsi="Arial" w:cs="Arial"/>
          <w:sz w:val="28"/>
          <w:szCs w:val="28"/>
          <w:lang w:eastAsia="fr-CA"/>
        </w:rPr>
      </w:pPr>
      <w:r w:rsidRPr="008E7C32">
        <w:rPr>
          <w:rFonts w:ascii="Arial" w:eastAsia="Times New Roman" w:hAnsi="Arial" w:cs="Arial"/>
          <w:sz w:val="28"/>
          <w:szCs w:val="28"/>
          <w:lang w:eastAsia="fr-CA"/>
        </w:rPr>
        <w:t>(Paladin de Mitra 1</w:t>
      </w:r>
      <w:r w:rsidR="00A12A3F">
        <w:rPr>
          <w:rFonts w:ascii="Arial" w:eastAsia="Times New Roman" w:hAnsi="Arial" w:cs="Arial"/>
          <w:sz w:val="28"/>
          <w:szCs w:val="28"/>
          <w:lang w:eastAsia="fr-CA"/>
        </w:rPr>
        <w:t>1</w:t>
      </w:r>
      <w:r w:rsidRPr="008E7C32">
        <w:rPr>
          <w:rFonts w:ascii="Arial" w:eastAsia="Times New Roman" w:hAnsi="Arial" w:cs="Arial"/>
          <w:sz w:val="28"/>
          <w:szCs w:val="28"/>
          <w:lang w:eastAsia="fr-CA"/>
        </w:rPr>
        <w:t>-20)</w:t>
      </w:r>
    </w:p>
    <w:tbl>
      <w:tblPr>
        <w:tblStyle w:val="Grilledutableau"/>
        <w:tblpPr w:leftFromText="141" w:rightFromText="141" w:vertAnchor="page" w:horzAnchor="margin" w:tblpXSpec="center" w:tblpY="9042"/>
        <w:tblW w:w="9127" w:type="dxa"/>
        <w:tblLayout w:type="fixed"/>
        <w:tblLook w:val="04A0" w:firstRow="1" w:lastRow="0" w:firstColumn="1" w:lastColumn="0" w:noHBand="0" w:noVBand="1"/>
      </w:tblPr>
      <w:tblGrid>
        <w:gridCol w:w="817"/>
        <w:gridCol w:w="8310"/>
      </w:tblGrid>
      <w:tr w:rsidR="00BF334F" w:rsidRPr="001C15A5" w:rsidTr="00BF334F">
        <w:trPr>
          <w:trHeight w:val="323"/>
        </w:trPr>
        <w:tc>
          <w:tcPr>
            <w:tcW w:w="9127" w:type="dxa"/>
            <w:gridSpan w:val="2"/>
            <w:tcBorders>
              <w:right w:val="single" w:sz="4" w:space="0" w:color="auto"/>
            </w:tcBorders>
          </w:tcPr>
          <w:p w:rsidR="00BF334F" w:rsidRPr="00653FAF" w:rsidRDefault="00BF334F" w:rsidP="00BF334F">
            <w:pPr>
              <w:jc w:val="center"/>
              <w:rPr>
                <w:rFonts w:cs="Times New Roman"/>
                <w:b/>
                <w:sz w:val="28"/>
                <w:szCs w:val="28"/>
              </w:rPr>
            </w:pPr>
            <w:r w:rsidRPr="00653FAF">
              <w:rPr>
                <w:rFonts w:cs="Times New Roman"/>
                <w:b/>
                <w:sz w:val="28"/>
                <w:szCs w:val="28"/>
              </w:rPr>
              <w:t>Brique 1</w:t>
            </w:r>
          </w:p>
        </w:tc>
      </w:tr>
      <w:tr w:rsidR="00BF334F" w:rsidRPr="001C15A5" w:rsidTr="00BF334F">
        <w:trPr>
          <w:trHeight w:val="323"/>
        </w:trPr>
        <w:tc>
          <w:tcPr>
            <w:tcW w:w="817" w:type="dxa"/>
          </w:tcPr>
          <w:p w:rsidR="00BF334F" w:rsidRPr="001C15A5" w:rsidRDefault="00BF334F" w:rsidP="00BF334F">
            <w:pPr>
              <w:rPr>
                <w:rFonts w:cs="Times New Roman"/>
                <w:sz w:val="20"/>
                <w:szCs w:val="20"/>
              </w:rPr>
            </w:pPr>
            <w:r>
              <w:rPr>
                <w:rFonts w:cs="Times New Roman"/>
                <w:sz w:val="20"/>
                <w:szCs w:val="20"/>
              </w:rPr>
              <w:t>Niveau/ titre</w:t>
            </w:r>
          </w:p>
        </w:tc>
        <w:tc>
          <w:tcPr>
            <w:tcW w:w="8310" w:type="dxa"/>
            <w:tcBorders>
              <w:right w:val="single" w:sz="4" w:space="0" w:color="auto"/>
            </w:tcBorders>
            <w:vAlign w:val="center"/>
          </w:tcPr>
          <w:p w:rsidR="00BF334F" w:rsidRPr="00ED03B1" w:rsidRDefault="00BF334F" w:rsidP="00BF334F">
            <w:pPr>
              <w:jc w:val="center"/>
              <w:rPr>
                <w:rFonts w:cs="Times New Roman"/>
                <w:b/>
                <w:sz w:val="20"/>
                <w:szCs w:val="20"/>
              </w:rPr>
            </w:pPr>
            <w:r w:rsidRPr="008E7C32">
              <w:rPr>
                <w:rFonts w:cs="Times New Roman"/>
                <w:b/>
                <w:sz w:val="20"/>
                <w:szCs w:val="20"/>
              </w:rPr>
              <w:t xml:space="preserve">La force de dieu </w:t>
            </w:r>
          </w:p>
        </w:tc>
      </w:tr>
      <w:tr w:rsidR="00BF334F" w:rsidRPr="001C15A5" w:rsidTr="00BF334F">
        <w:trPr>
          <w:trHeight w:hRule="exact" w:val="276"/>
        </w:trPr>
        <w:tc>
          <w:tcPr>
            <w:tcW w:w="817" w:type="dxa"/>
          </w:tcPr>
          <w:p w:rsidR="00BF334F" w:rsidRPr="008E7C32" w:rsidRDefault="00BF334F" w:rsidP="00BF334F">
            <w:pPr>
              <w:jc w:val="center"/>
              <w:rPr>
                <w:rFonts w:cs="Times New Roman"/>
                <w:sz w:val="20"/>
                <w:szCs w:val="20"/>
              </w:rPr>
            </w:pPr>
            <w:r w:rsidRPr="008E7C32">
              <w:rPr>
                <w:rFonts w:cs="Times New Roman"/>
                <w:sz w:val="20"/>
                <w:szCs w:val="20"/>
              </w:rPr>
              <w:t>1</w:t>
            </w:r>
          </w:p>
        </w:tc>
        <w:tc>
          <w:tcPr>
            <w:tcW w:w="8310" w:type="dxa"/>
            <w:tcBorders>
              <w:right w:val="single" w:sz="4" w:space="0" w:color="auto"/>
            </w:tcBorders>
          </w:tcPr>
          <w:p w:rsidR="00BF334F" w:rsidRPr="008E7C32" w:rsidRDefault="00BF334F" w:rsidP="00BF334F">
            <w:pPr>
              <w:tabs>
                <w:tab w:val="left" w:pos="540"/>
              </w:tabs>
              <w:rPr>
                <w:rFonts w:cs="Times New Roman"/>
                <w:sz w:val="20"/>
                <w:szCs w:val="20"/>
              </w:rPr>
            </w:pPr>
            <w:r w:rsidRPr="008E7C32">
              <w:rPr>
                <w:rFonts w:cs="Times New Roman"/>
                <w:sz w:val="20"/>
                <w:szCs w:val="20"/>
              </w:rPr>
              <w:t>Bouclier indestructible N1</w:t>
            </w:r>
          </w:p>
        </w:tc>
      </w:tr>
      <w:tr w:rsidR="00BF334F" w:rsidRPr="001C15A5" w:rsidTr="00BF334F">
        <w:trPr>
          <w:trHeight w:val="265"/>
        </w:trPr>
        <w:tc>
          <w:tcPr>
            <w:tcW w:w="817" w:type="dxa"/>
          </w:tcPr>
          <w:p w:rsidR="00BF334F" w:rsidRPr="008E7C32" w:rsidRDefault="00BF334F" w:rsidP="00BF334F">
            <w:pPr>
              <w:jc w:val="center"/>
              <w:rPr>
                <w:rFonts w:cs="Times New Roman"/>
                <w:sz w:val="20"/>
                <w:szCs w:val="20"/>
              </w:rPr>
            </w:pPr>
            <w:r w:rsidRPr="008E7C32">
              <w:rPr>
                <w:rFonts w:cs="Times New Roman"/>
                <w:sz w:val="20"/>
                <w:szCs w:val="20"/>
              </w:rPr>
              <w:t>2</w:t>
            </w:r>
          </w:p>
        </w:tc>
        <w:tc>
          <w:tcPr>
            <w:tcW w:w="8310" w:type="dxa"/>
            <w:tcBorders>
              <w:right w:val="single" w:sz="4" w:space="0" w:color="auto"/>
            </w:tcBorders>
          </w:tcPr>
          <w:p w:rsidR="00BF334F" w:rsidRPr="008E7C32" w:rsidRDefault="00BF334F" w:rsidP="00BF334F">
            <w:pPr>
              <w:rPr>
                <w:rFonts w:cs="Times New Roman"/>
                <w:sz w:val="20"/>
                <w:szCs w:val="20"/>
              </w:rPr>
            </w:pPr>
            <w:r w:rsidRPr="008E7C32">
              <w:rPr>
                <w:rFonts w:cs="Times New Roman"/>
                <w:sz w:val="20"/>
                <w:szCs w:val="20"/>
              </w:rPr>
              <w:t>Aura de la foi N3</w:t>
            </w:r>
          </w:p>
        </w:tc>
      </w:tr>
      <w:tr w:rsidR="00BF334F" w:rsidRPr="001C15A5" w:rsidTr="00BF334F">
        <w:trPr>
          <w:trHeight w:val="265"/>
        </w:trPr>
        <w:tc>
          <w:tcPr>
            <w:tcW w:w="817" w:type="dxa"/>
          </w:tcPr>
          <w:p w:rsidR="00BF334F" w:rsidRPr="008E7C32" w:rsidRDefault="00BF334F" w:rsidP="00BF334F">
            <w:pPr>
              <w:jc w:val="center"/>
              <w:rPr>
                <w:rFonts w:cs="Times New Roman"/>
                <w:sz w:val="20"/>
                <w:szCs w:val="20"/>
              </w:rPr>
            </w:pPr>
            <w:r w:rsidRPr="008E7C32">
              <w:rPr>
                <w:rFonts w:cs="Times New Roman"/>
                <w:sz w:val="20"/>
                <w:szCs w:val="20"/>
              </w:rPr>
              <w:t>3</w:t>
            </w:r>
          </w:p>
        </w:tc>
        <w:tc>
          <w:tcPr>
            <w:tcW w:w="8310" w:type="dxa"/>
            <w:tcBorders>
              <w:right w:val="single" w:sz="4" w:space="0" w:color="auto"/>
            </w:tcBorders>
          </w:tcPr>
          <w:p w:rsidR="00BF334F" w:rsidRPr="008E7C32" w:rsidRDefault="00BF334F" w:rsidP="00BF334F">
            <w:pPr>
              <w:rPr>
                <w:rFonts w:cs="Times New Roman"/>
                <w:sz w:val="20"/>
                <w:szCs w:val="20"/>
              </w:rPr>
            </w:pPr>
            <w:r w:rsidRPr="008E7C32">
              <w:rPr>
                <w:rFonts w:cs="Times New Roman"/>
                <w:sz w:val="20"/>
                <w:szCs w:val="20"/>
              </w:rPr>
              <w:t>Bouclier indestructible N2</w:t>
            </w:r>
          </w:p>
        </w:tc>
      </w:tr>
      <w:tr w:rsidR="00BF334F" w:rsidRPr="001C15A5" w:rsidTr="00BF334F">
        <w:trPr>
          <w:trHeight w:val="265"/>
        </w:trPr>
        <w:tc>
          <w:tcPr>
            <w:tcW w:w="817" w:type="dxa"/>
          </w:tcPr>
          <w:p w:rsidR="00BF334F" w:rsidRPr="008E7C32" w:rsidRDefault="00BF334F" w:rsidP="00BF334F">
            <w:pPr>
              <w:jc w:val="center"/>
              <w:rPr>
                <w:rFonts w:cs="Times New Roman"/>
                <w:sz w:val="20"/>
                <w:szCs w:val="20"/>
              </w:rPr>
            </w:pPr>
            <w:r w:rsidRPr="008E7C32">
              <w:rPr>
                <w:rFonts w:cs="Times New Roman"/>
                <w:sz w:val="20"/>
                <w:szCs w:val="20"/>
              </w:rPr>
              <w:t>4</w:t>
            </w:r>
          </w:p>
        </w:tc>
        <w:tc>
          <w:tcPr>
            <w:tcW w:w="8310" w:type="dxa"/>
            <w:tcBorders>
              <w:right w:val="single" w:sz="4" w:space="0" w:color="auto"/>
            </w:tcBorders>
          </w:tcPr>
          <w:p w:rsidR="00BF334F" w:rsidRPr="008E7C32" w:rsidRDefault="00BF334F" w:rsidP="00BF334F">
            <w:pPr>
              <w:rPr>
                <w:rFonts w:cs="Times New Roman"/>
                <w:sz w:val="20"/>
                <w:szCs w:val="20"/>
              </w:rPr>
            </w:pPr>
            <w:r w:rsidRPr="008E7C32">
              <w:rPr>
                <w:rFonts w:cs="Times New Roman"/>
                <w:sz w:val="20"/>
                <w:szCs w:val="20"/>
              </w:rPr>
              <w:t>Détermination du protecteur (compétence)</w:t>
            </w:r>
          </w:p>
        </w:tc>
      </w:tr>
      <w:tr w:rsidR="00BF334F" w:rsidRPr="001C15A5" w:rsidTr="00BF334F">
        <w:trPr>
          <w:trHeight w:val="253"/>
        </w:trPr>
        <w:tc>
          <w:tcPr>
            <w:tcW w:w="817" w:type="dxa"/>
          </w:tcPr>
          <w:p w:rsidR="00BF334F" w:rsidRPr="008E7C32" w:rsidRDefault="00BF334F" w:rsidP="00BF334F">
            <w:pPr>
              <w:jc w:val="center"/>
              <w:rPr>
                <w:rFonts w:cs="Times New Roman"/>
                <w:sz w:val="20"/>
                <w:szCs w:val="20"/>
              </w:rPr>
            </w:pPr>
            <w:r w:rsidRPr="008E7C32">
              <w:rPr>
                <w:rFonts w:cs="Times New Roman"/>
                <w:sz w:val="20"/>
                <w:szCs w:val="20"/>
              </w:rPr>
              <w:t>5</w:t>
            </w:r>
          </w:p>
        </w:tc>
        <w:tc>
          <w:tcPr>
            <w:tcW w:w="8310" w:type="dxa"/>
            <w:tcBorders>
              <w:right w:val="single" w:sz="4" w:space="0" w:color="auto"/>
            </w:tcBorders>
          </w:tcPr>
          <w:p w:rsidR="00BF334F" w:rsidRPr="008E7C32" w:rsidRDefault="00BF334F" w:rsidP="00BF334F">
            <w:pPr>
              <w:rPr>
                <w:rFonts w:cs="Times New Roman"/>
                <w:sz w:val="20"/>
                <w:szCs w:val="20"/>
              </w:rPr>
            </w:pPr>
            <w:r w:rsidRPr="008E7C32">
              <w:rPr>
                <w:rFonts w:cs="Times New Roman"/>
                <w:sz w:val="20"/>
                <w:szCs w:val="20"/>
              </w:rPr>
              <w:t>Aura de justice N2</w:t>
            </w:r>
          </w:p>
        </w:tc>
      </w:tr>
      <w:tr w:rsidR="00BF334F" w:rsidRPr="001C15A5" w:rsidTr="00BF334F">
        <w:trPr>
          <w:trHeight w:val="323"/>
        </w:trPr>
        <w:tc>
          <w:tcPr>
            <w:tcW w:w="9127" w:type="dxa"/>
            <w:gridSpan w:val="2"/>
            <w:tcBorders>
              <w:right w:val="single" w:sz="4" w:space="0" w:color="auto"/>
            </w:tcBorders>
          </w:tcPr>
          <w:p w:rsidR="00BF334F" w:rsidRPr="00653FAF" w:rsidRDefault="00BF334F" w:rsidP="00BF334F">
            <w:pPr>
              <w:jc w:val="center"/>
              <w:rPr>
                <w:rFonts w:cs="Times New Roman"/>
                <w:b/>
                <w:sz w:val="28"/>
                <w:szCs w:val="28"/>
              </w:rPr>
            </w:pPr>
            <w:r w:rsidRPr="00653FAF">
              <w:rPr>
                <w:rFonts w:cs="Times New Roman"/>
                <w:b/>
                <w:sz w:val="28"/>
                <w:szCs w:val="28"/>
              </w:rPr>
              <w:t xml:space="preserve">Brique </w:t>
            </w:r>
            <w:r>
              <w:rPr>
                <w:rFonts w:cs="Times New Roman"/>
                <w:b/>
                <w:sz w:val="28"/>
                <w:szCs w:val="28"/>
              </w:rPr>
              <w:t>2</w:t>
            </w:r>
          </w:p>
        </w:tc>
      </w:tr>
      <w:tr w:rsidR="00BF334F" w:rsidRPr="001C15A5" w:rsidTr="00BF334F">
        <w:trPr>
          <w:trHeight w:val="323"/>
        </w:trPr>
        <w:tc>
          <w:tcPr>
            <w:tcW w:w="817" w:type="dxa"/>
          </w:tcPr>
          <w:p w:rsidR="00BF334F" w:rsidRPr="001C15A5" w:rsidRDefault="00BF334F" w:rsidP="00BF334F">
            <w:pPr>
              <w:rPr>
                <w:rFonts w:cs="Times New Roman"/>
                <w:sz w:val="20"/>
                <w:szCs w:val="20"/>
              </w:rPr>
            </w:pPr>
          </w:p>
        </w:tc>
        <w:tc>
          <w:tcPr>
            <w:tcW w:w="8310" w:type="dxa"/>
            <w:tcBorders>
              <w:right w:val="single" w:sz="4" w:space="0" w:color="auto"/>
            </w:tcBorders>
            <w:vAlign w:val="center"/>
          </w:tcPr>
          <w:p w:rsidR="00BF334F" w:rsidRPr="00ED03B1" w:rsidRDefault="00BF334F" w:rsidP="00BF334F">
            <w:pPr>
              <w:jc w:val="center"/>
              <w:rPr>
                <w:rFonts w:cs="Times New Roman"/>
                <w:b/>
                <w:sz w:val="20"/>
                <w:szCs w:val="20"/>
              </w:rPr>
            </w:pPr>
            <w:r w:rsidRPr="005958AE">
              <w:rPr>
                <w:rFonts w:cs="Times New Roman"/>
                <w:b/>
                <w:sz w:val="20"/>
                <w:szCs w:val="20"/>
              </w:rPr>
              <w:t xml:space="preserve">Le protecteur divin </w:t>
            </w:r>
          </w:p>
        </w:tc>
      </w:tr>
      <w:tr w:rsidR="00BF334F" w:rsidRPr="001C15A5" w:rsidTr="00BF334F">
        <w:trPr>
          <w:trHeight w:hRule="exact" w:val="276"/>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1</w:t>
            </w:r>
          </w:p>
        </w:tc>
        <w:tc>
          <w:tcPr>
            <w:tcW w:w="8310" w:type="dxa"/>
            <w:tcBorders>
              <w:right w:val="single" w:sz="4" w:space="0" w:color="auto"/>
            </w:tcBorders>
          </w:tcPr>
          <w:p w:rsidR="00BF334F" w:rsidRPr="005958AE" w:rsidRDefault="00BF334F" w:rsidP="00BF334F">
            <w:pPr>
              <w:tabs>
                <w:tab w:val="left" w:pos="540"/>
              </w:tabs>
              <w:rPr>
                <w:rFonts w:cs="Times New Roman"/>
                <w:sz w:val="20"/>
                <w:szCs w:val="20"/>
              </w:rPr>
            </w:pPr>
            <w:r w:rsidRPr="005958AE">
              <w:rPr>
                <w:rFonts w:cs="Times New Roman"/>
                <w:sz w:val="20"/>
                <w:szCs w:val="20"/>
              </w:rPr>
              <w:t>+ 4 P.V.</w:t>
            </w:r>
          </w:p>
        </w:tc>
      </w:tr>
      <w:tr w:rsidR="00BF334F" w:rsidRPr="001C15A5" w:rsidTr="00BF334F">
        <w:trPr>
          <w:trHeight w:val="265"/>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2</w:t>
            </w:r>
          </w:p>
        </w:tc>
        <w:tc>
          <w:tcPr>
            <w:tcW w:w="8310" w:type="dxa"/>
            <w:tcBorders>
              <w:right w:val="single" w:sz="4" w:space="0" w:color="auto"/>
            </w:tcBorders>
          </w:tcPr>
          <w:p w:rsidR="00BF334F" w:rsidRPr="005958AE" w:rsidRDefault="00BF334F" w:rsidP="00BF334F">
            <w:pPr>
              <w:rPr>
                <w:rFonts w:cs="Times New Roman"/>
                <w:sz w:val="20"/>
                <w:szCs w:val="20"/>
              </w:rPr>
            </w:pPr>
            <w:r w:rsidRPr="005958AE">
              <w:rPr>
                <w:rFonts w:cs="Times New Roman"/>
                <w:sz w:val="20"/>
                <w:szCs w:val="20"/>
              </w:rPr>
              <w:t>Protection contre le froid (compétence)</w:t>
            </w:r>
          </w:p>
        </w:tc>
      </w:tr>
      <w:tr w:rsidR="00BF334F" w:rsidRPr="001C15A5" w:rsidTr="00BF334F">
        <w:trPr>
          <w:trHeight w:val="265"/>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3</w:t>
            </w:r>
          </w:p>
        </w:tc>
        <w:tc>
          <w:tcPr>
            <w:tcW w:w="8310" w:type="dxa"/>
            <w:tcBorders>
              <w:right w:val="single" w:sz="4" w:space="0" w:color="auto"/>
            </w:tcBorders>
          </w:tcPr>
          <w:p w:rsidR="00BF334F" w:rsidRPr="005958AE" w:rsidRDefault="00BF334F" w:rsidP="00BF334F">
            <w:pPr>
              <w:rPr>
                <w:rFonts w:cs="Times New Roman"/>
                <w:sz w:val="20"/>
                <w:szCs w:val="20"/>
              </w:rPr>
            </w:pPr>
            <w:r w:rsidRPr="005958AE">
              <w:rPr>
                <w:rFonts w:cs="Times New Roman"/>
                <w:sz w:val="20"/>
                <w:szCs w:val="20"/>
              </w:rPr>
              <w:t>Balance de souffrance (compétence)</w:t>
            </w:r>
          </w:p>
        </w:tc>
      </w:tr>
      <w:tr w:rsidR="00BF334F" w:rsidRPr="001C15A5" w:rsidTr="00BF334F">
        <w:trPr>
          <w:trHeight w:val="265"/>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4</w:t>
            </w:r>
          </w:p>
        </w:tc>
        <w:tc>
          <w:tcPr>
            <w:tcW w:w="8310" w:type="dxa"/>
            <w:tcBorders>
              <w:right w:val="single" w:sz="4" w:space="0" w:color="auto"/>
            </w:tcBorders>
          </w:tcPr>
          <w:p w:rsidR="00BF334F" w:rsidRPr="005958AE" w:rsidRDefault="00BF334F" w:rsidP="00BF334F">
            <w:pPr>
              <w:rPr>
                <w:rFonts w:cs="Times New Roman"/>
                <w:sz w:val="20"/>
                <w:szCs w:val="20"/>
              </w:rPr>
            </w:pPr>
            <w:r w:rsidRPr="005958AE">
              <w:rPr>
                <w:rFonts w:cs="Times New Roman"/>
                <w:sz w:val="20"/>
                <w:szCs w:val="20"/>
              </w:rPr>
              <w:t>Anti-Paralysie (compétence)</w:t>
            </w:r>
          </w:p>
        </w:tc>
      </w:tr>
      <w:tr w:rsidR="00BF334F" w:rsidRPr="001C15A5" w:rsidTr="00BF334F">
        <w:trPr>
          <w:trHeight w:val="253"/>
        </w:trPr>
        <w:tc>
          <w:tcPr>
            <w:tcW w:w="817" w:type="dxa"/>
          </w:tcPr>
          <w:p w:rsidR="00BF334F" w:rsidRPr="001C15A5" w:rsidRDefault="00BF334F" w:rsidP="00BF334F">
            <w:pPr>
              <w:jc w:val="center"/>
              <w:rPr>
                <w:rFonts w:cs="Times New Roman"/>
                <w:sz w:val="20"/>
                <w:szCs w:val="20"/>
              </w:rPr>
            </w:pPr>
            <w:r w:rsidRPr="001C15A5">
              <w:rPr>
                <w:rFonts w:cs="Times New Roman"/>
                <w:sz w:val="20"/>
                <w:szCs w:val="20"/>
              </w:rPr>
              <w:t>5</w:t>
            </w:r>
          </w:p>
        </w:tc>
        <w:tc>
          <w:tcPr>
            <w:tcW w:w="8310" w:type="dxa"/>
            <w:tcBorders>
              <w:right w:val="single" w:sz="4" w:space="0" w:color="auto"/>
            </w:tcBorders>
          </w:tcPr>
          <w:p w:rsidR="00BF334F" w:rsidRPr="005958AE" w:rsidRDefault="00BF334F" w:rsidP="00BF334F">
            <w:pPr>
              <w:rPr>
                <w:rFonts w:cs="Times New Roman"/>
                <w:sz w:val="20"/>
                <w:szCs w:val="20"/>
              </w:rPr>
            </w:pPr>
            <w:r w:rsidRPr="005958AE">
              <w:rPr>
                <w:rFonts w:cs="Times New Roman"/>
                <w:sz w:val="20"/>
                <w:szCs w:val="20"/>
              </w:rPr>
              <w:t>Renvoi de sort</w:t>
            </w:r>
          </w:p>
        </w:tc>
      </w:tr>
    </w:tbl>
    <w:p w:rsidR="00BF334F" w:rsidRDefault="00BF334F" w:rsidP="001768E1">
      <w:pPr>
        <w:jc w:val="center"/>
        <w:rPr>
          <w:rFonts w:ascii="Arial" w:eastAsia="Times New Roman" w:hAnsi="Arial" w:cs="Arial"/>
          <w:b/>
          <w:bCs/>
          <w:color w:val="000000"/>
          <w:sz w:val="28"/>
          <w:szCs w:val="28"/>
          <w:lang w:eastAsia="fr-CA"/>
        </w:rPr>
      </w:pPr>
    </w:p>
    <w:p w:rsidR="00BF334F" w:rsidRDefault="00BF334F">
      <w:pPr>
        <w:rPr>
          <w:rFonts w:ascii="Arial" w:eastAsia="Times New Roman" w:hAnsi="Arial" w:cs="Arial"/>
          <w:b/>
          <w:bCs/>
          <w:color w:val="000000"/>
          <w:sz w:val="28"/>
          <w:szCs w:val="28"/>
          <w:lang w:eastAsia="fr-CA"/>
        </w:rPr>
      </w:pPr>
      <w:r>
        <w:rPr>
          <w:rFonts w:ascii="Arial" w:eastAsia="Times New Roman" w:hAnsi="Arial" w:cs="Arial"/>
          <w:b/>
          <w:bCs/>
          <w:color w:val="000000"/>
          <w:sz w:val="28"/>
          <w:szCs w:val="28"/>
          <w:lang w:eastAsia="fr-CA"/>
        </w:rPr>
        <w:br w:type="page"/>
      </w:r>
    </w:p>
    <w:p w:rsidR="00A12A3F" w:rsidRPr="00A12A3F" w:rsidRDefault="00A12A3F" w:rsidP="001768E1">
      <w:pPr>
        <w:jc w:val="center"/>
        <w:rPr>
          <w:rFonts w:ascii="Arial" w:eastAsia="Times New Roman" w:hAnsi="Arial" w:cs="Arial"/>
          <w:b/>
          <w:bCs/>
          <w:color w:val="000000"/>
          <w:sz w:val="28"/>
          <w:szCs w:val="28"/>
          <w:lang w:eastAsia="fr-CA"/>
        </w:rPr>
      </w:pPr>
      <w:r w:rsidRPr="00A12A3F">
        <w:rPr>
          <w:rFonts w:ascii="Arial" w:eastAsia="Times New Roman" w:hAnsi="Arial" w:cs="Arial"/>
          <w:b/>
          <w:bCs/>
          <w:color w:val="000000"/>
          <w:sz w:val="28"/>
          <w:szCs w:val="28"/>
          <w:lang w:eastAsia="fr-CA"/>
        </w:rPr>
        <w:lastRenderedPageBreak/>
        <w:t>Templier de Saint-Cullt</w:t>
      </w:r>
    </w:p>
    <w:p w:rsidR="00A12A3F" w:rsidRPr="00A12A3F" w:rsidRDefault="00A12A3F" w:rsidP="00A12A3F">
      <w:pPr>
        <w:spacing w:after="0" w:line="240" w:lineRule="auto"/>
        <w:jc w:val="center"/>
        <w:rPr>
          <w:rFonts w:ascii="Arial" w:eastAsia="Times New Roman" w:hAnsi="Arial" w:cs="Arial"/>
          <w:b/>
          <w:bCs/>
          <w:color w:val="000000"/>
          <w:sz w:val="28"/>
          <w:szCs w:val="28"/>
          <w:lang w:eastAsia="fr-CA"/>
        </w:rPr>
      </w:pPr>
    </w:p>
    <w:p w:rsidR="00A12A3F" w:rsidRPr="00A12A3F" w:rsidRDefault="00A12A3F" w:rsidP="00A12A3F">
      <w:pPr>
        <w:spacing w:after="0" w:line="240" w:lineRule="auto"/>
        <w:jc w:val="center"/>
        <w:rPr>
          <w:rFonts w:ascii="Arial" w:eastAsia="Times New Roman" w:hAnsi="Arial" w:cs="Arial"/>
          <w:sz w:val="28"/>
          <w:szCs w:val="28"/>
          <w:lang w:eastAsia="fr-CA"/>
        </w:rPr>
      </w:pPr>
      <w:r w:rsidRPr="00A12A3F">
        <w:rPr>
          <w:rFonts w:ascii="Arial" w:eastAsia="Times New Roman" w:hAnsi="Arial" w:cs="Arial"/>
          <w:sz w:val="28"/>
          <w:szCs w:val="28"/>
          <w:lang w:eastAsia="fr-CA"/>
        </w:rPr>
        <w:t>(Paladin de Saint-Cullt 1</w:t>
      </w:r>
      <w:r>
        <w:rPr>
          <w:rFonts w:ascii="Arial" w:eastAsia="Times New Roman" w:hAnsi="Arial" w:cs="Arial"/>
          <w:sz w:val="28"/>
          <w:szCs w:val="28"/>
          <w:lang w:eastAsia="fr-CA"/>
        </w:rPr>
        <w:t>1</w:t>
      </w:r>
      <w:r w:rsidRPr="00A12A3F">
        <w:rPr>
          <w:rFonts w:ascii="Arial" w:eastAsia="Times New Roman" w:hAnsi="Arial" w:cs="Arial"/>
          <w:sz w:val="28"/>
          <w:szCs w:val="28"/>
          <w:lang w:eastAsia="fr-CA"/>
        </w:rPr>
        <w:t>-20)</w:t>
      </w:r>
    </w:p>
    <w:tbl>
      <w:tblPr>
        <w:tblStyle w:val="Grilledutableau"/>
        <w:tblpPr w:leftFromText="141" w:rightFromText="141" w:vertAnchor="page" w:horzAnchor="margin" w:tblpXSpec="center" w:tblpY="2769"/>
        <w:tblW w:w="9039" w:type="dxa"/>
        <w:tblLayout w:type="fixed"/>
        <w:tblLook w:val="04A0" w:firstRow="1" w:lastRow="0" w:firstColumn="1" w:lastColumn="0" w:noHBand="0" w:noVBand="1"/>
      </w:tblPr>
      <w:tblGrid>
        <w:gridCol w:w="817"/>
        <w:gridCol w:w="8222"/>
      </w:tblGrid>
      <w:tr w:rsidR="001768E1" w:rsidRPr="001C15A5" w:rsidTr="00A8702E">
        <w:trPr>
          <w:trHeight w:val="306"/>
        </w:trPr>
        <w:tc>
          <w:tcPr>
            <w:tcW w:w="9039" w:type="dxa"/>
            <w:gridSpan w:val="2"/>
            <w:tcBorders>
              <w:right w:val="single" w:sz="4" w:space="0" w:color="auto"/>
            </w:tcBorders>
          </w:tcPr>
          <w:p w:rsidR="001768E1" w:rsidRPr="00653FAF" w:rsidRDefault="001768E1" w:rsidP="001768E1">
            <w:pPr>
              <w:jc w:val="center"/>
              <w:rPr>
                <w:rFonts w:cs="Times New Roman"/>
                <w:b/>
                <w:sz w:val="28"/>
                <w:szCs w:val="28"/>
              </w:rPr>
            </w:pPr>
            <w:r w:rsidRPr="00653FAF">
              <w:rPr>
                <w:rFonts w:cs="Times New Roman"/>
                <w:b/>
                <w:sz w:val="28"/>
                <w:szCs w:val="28"/>
              </w:rPr>
              <w:t>Brique 1</w:t>
            </w:r>
          </w:p>
        </w:tc>
      </w:tr>
      <w:tr w:rsidR="001768E1" w:rsidRPr="001C15A5" w:rsidTr="00A8702E">
        <w:trPr>
          <w:trHeight w:val="306"/>
        </w:trPr>
        <w:tc>
          <w:tcPr>
            <w:tcW w:w="817" w:type="dxa"/>
          </w:tcPr>
          <w:p w:rsidR="001768E1" w:rsidRPr="001C15A5" w:rsidRDefault="001768E1" w:rsidP="001768E1">
            <w:pPr>
              <w:rPr>
                <w:rFonts w:cs="Times New Roman"/>
                <w:sz w:val="20"/>
                <w:szCs w:val="20"/>
              </w:rPr>
            </w:pPr>
            <w:r>
              <w:rPr>
                <w:rFonts w:cs="Times New Roman"/>
                <w:sz w:val="20"/>
                <w:szCs w:val="20"/>
              </w:rPr>
              <w:t>Niveau/ titre</w:t>
            </w:r>
          </w:p>
        </w:tc>
        <w:tc>
          <w:tcPr>
            <w:tcW w:w="8222" w:type="dxa"/>
            <w:tcBorders>
              <w:right w:val="single" w:sz="4" w:space="0" w:color="auto"/>
            </w:tcBorders>
            <w:vAlign w:val="center"/>
          </w:tcPr>
          <w:p w:rsidR="001768E1" w:rsidRPr="00ED03B1" w:rsidRDefault="001768E1" w:rsidP="001768E1">
            <w:pPr>
              <w:jc w:val="center"/>
              <w:rPr>
                <w:rFonts w:cs="Times New Roman"/>
                <w:b/>
                <w:sz w:val="20"/>
                <w:szCs w:val="20"/>
              </w:rPr>
            </w:pPr>
            <w:r w:rsidRPr="00EC77D0">
              <w:rPr>
                <w:rFonts w:cs="Times New Roman"/>
                <w:b/>
                <w:sz w:val="20"/>
                <w:szCs w:val="20"/>
              </w:rPr>
              <w:t xml:space="preserve">Les grâces du saint martyr  </w:t>
            </w:r>
          </w:p>
        </w:tc>
      </w:tr>
      <w:tr w:rsidR="001768E1" w:rsidRPr="001C15A5" w:rsidTr="00A8702E">
        <w:trPr>
          <w:trHeight w:hRule="exact" w:val="262"/>
        </w:trPr>
        <w:tc>
          <w:tcPr>
            <w:tcW w:w="817" w:type="dxa"/>
          </w:tcPr>
          <w:p w:rsidR="001768E1" w:rsidRPr="008E7C32" w:rsidRDefault="001768E1" w:rsidP="001768E1">
            <w:pPr>
              <w:jc w:val="center"/>
              <w:rPr>
                <w:rFonts w:cs="Times New Roman"/>
                <w:sz w:val="20"/>
                <w:szCs w:val="20"/>
              </w:rPr>
            </w:pPr>
            <w:r w:rsidRPr="008E7C32">
              <w:rPr>
                <w:rFonts w:cs="Times New Roman"/>
                <w:sz w:val="20"/>
                <w:szCs w:val="20"/>
              </w:rPr>
              <w:t>1</w:t>
            </w:r>
          </w:p>
        </w:tc>
        <w:tc>
          <w:tcPr>
            <w:tcW w:w="8222" w:type="dxa"/>
            <w:tcBorders>
              <w:right w:val="single" w:sz="4" w:space="0" w:color="auto"/>
            </w:tcBorders>
          </w:tcPr>
          <w:p w:rsidR="001768E1" w:rsidRPr="001768E1" w:rsidRDefault="001768E1" w:rsidP="001768E1">
            <w:pPr>
              <w:tabs>
                <w:tab w:val="left" w:pos="540"/>
              </w:tabs>
              <w:rPr>
                <w:rFonts w:cs="Times New Roman"/>
                <w:sz w:val="20"/>
                <w:szCs w:val="20"/>
              </w:rPr>
            </w:pPr>
            <w:r w:rsidRPr="001768E1">
              <w:rPr>
                <w:rFonts w:cs="Times New Roman"/>
                <w:sz w:val="20"/>
                <w:szCs w:val="20"/>
              </w:rPr>
              <w:t>Courage inspiré</w:t>
            </w:r>
          </w:p>
        </w:tc>
      </w:tr>
      <w:tr w:rsidR="001768E1" w:rsidRPr="001C15A5" w:rsidTr="00A8702E">
        <w:trPr>
          <w:trHeight w:val="251"/>
        </w:trPr>
        <w:tc>
          <w:tcPr>
            <w:tcW w:w="817" w:type="dxa"/>
          </w:tcPr>
          <w:p w:rsidR="001768E1" w:rsidRPr="008E7C32" w:rsidRDefault="001768E1" w:rsidP="001768E1">
            <w:pPr>
              <w:jc w:val="center"/>
              <w:rPr>
                <w:rFonts w:cs="Times New Roman"/>
                <w:sz w:val="20"/>
                <w:szCs w:val="20"/>
              </w:rPr>
            </w:pPr>
            <w:r w:rsidRPr="008E7C32">
              <w:rPr>
                <w:rFonts w:cs="Times New Roman"/>
                <w:sz w:val="20"/>
                <w:szCs w:val="20"/>
              </w:rPr>
              <w:t>2</w:t>
            </w:r>
          </w:p>
        </w:tc>
        <w:tc>
          <w:tcPr>
            <w:tcW w:w="8222" w:type="dxa"/>
            <w:tcBorders>
              <w:right w:val="single" w:sz="4" w:space="0" w:color="auto"/>
            </w:tcBorders>
          </w:tcPr>
          <w:p w:rsidR="001768E1" w:rsidRPr="001768E1" w:rsidRDefault="001768E1" w:rsidP="001768E1">
            <w:pPr>
              <w:rPr>
                <w:rFonts w:cs="Times New Roman"/>
                <w:sz w:val="20"/>
                <w:szCs w:val="20"/>
              </w:rPr>
            </w:pPr>
            <w:r w:rsidRPr="001768E1">
              <w:rPr>
                <w:rFonts w:cs="Times New Roman"/>
                <w:sz w:val="20"/>
                <w:szCs w:val="20"/>
              </w:rPr>
              <w:t>Détermination du martyr N3</w:t>
            </w:r>
          </w:p>
        </w:tc>
      </w:tr>
      <w:tr w:rsidR="001768E1" w:rsidRPr="001C15A5" w:rsidTr="00A8702E">
        <w:trPr>
          <w:trHeight w:val="251"/>
        </w:trPr>
        <w:tc>
          <w:tcPr>
            <w:tcW w:w="817" w:type="dxa"/>
          </w:tcPr>
          <w:p w:rsidR="001768E1" w:rsidRPr="008E7C32" w:rsidRDefault="001768E1" w:rsidP="001768E1">
            <w:pPr>
              <w:jc w:val="center"/>
              <w:rPr>
                <w:rFonts w:cs="Times New Roman"/>
                <w:sz w:val="20"/>
                <w:szCs w:val="20"/>
              </w:rPr>
            </w:pPr>
            <w:r w:rsidRPr="008E7C32">
              <w:rPr>
                <w:rFonts w:cs="Times New Roman"/>
                <w:sz w:val="20"/>
                <w:szCs w:val="20"/>
              </w:rPr>
              <w:t>3</w:t>
            </w:r>
          </w:p>
        </w:tc>
        <w:tc>
          <w:tcPr>
            <w:tcW w:w="8222" w:type="dxa"/>
            <w:tcBorders>
              <w:right w:val="single" w:sz="4" w:space="0" w:color="auto"/>
            </w:tcBorders>
          </w:tcPr>
          <w:p w:rsidR="001768E1" w:rsidRPr="001768E1" w:rsidRDefault="001768E1" w:rsidP="001768E1">
            <w:pPr>
              <w:rPr>
                <w:rFonts w:cs="Times New Roman"/>
                <w:sz w:val="20"/>
                <w:szCs w:val="20"/>
              </w:rPr>
            </w:pPr>
            <w:r w:rsidRPr="001768E1">
              <w:rPr>
                <w:rFonts w:cs="Times New Roman"/>
                <w:sz w:val="20"/>
                <w:szCs w:val="20"/>
              </w:rPr>
              <w:t>Purge des morts-vivants N1</w:t>
            </w:r>
          </w:p>
        </w:tc>
      </w:tr>
      <w:tr w:rsidR="001768E1" w:rsidRPr="001C15A5" w:rsidTr="00A8702E">
        <w:trPr>
          <w:trHeight w:val="251"/>
        </w:trPr>
        <w:tc>
          <w:tcPr>
            <w:tcW w:w="817" w:type="dxa"/>
          </w:tcPr>
          <w:p w:rsidR="001768E1" w:rsidRPr="008E7C32" w:rsidRDefault="001768E1" w:rsidP="001768E1">
            <w:pPr>
              <w:jc w:val="center"/>
              <w:rPr>
                <w:rFonts w:cs="Times New Roman"/>
                <w:sz w:val="20"/>
                <w:szCs w:val="20"/>
              </w:rPr>
            </w:pPr>
            <w:r w:rsidRPr="008E7C32">
              <w:rPr>
                <w:rFonts w:cs="Times New Roman"/>
                <w:sz w:val="20"/>
                <w:szCs w:val="20"/>
              </w:rPr>
              <w:t>4</w:t>
            </w:r>
          </w:p>
        </w:tc>
        <w:tc>
          <w:tcPr>
            <w:tcW w:w="8222" w:type="dxa"/>
            <w:tcBorders>
              <w:right w:val="single" w:sz="4" w:space="0" w:color="auto"/>
            </w:tcBorders>
          </w:tcPr>
          <w:p w:rsidR="001768E1" w:rsidRPr="001768E1" w:rsidRDefault="001768E1" w:rsidP="001768E1">
            <w:pPr>
              <w:rPr>
                <w:rFonts w:cs="Times New Roman"/>
                <w:sz w:val="20"/>
                <w:szCs w:val="20"/>
              </w:rPr>
            </w:pPr>
            <w:r w:rsidRPr="001768E1">
              <w:rPr>
                <w:rFonts w:cs="Times New Roman"/>
                <w:sz w:val="20"/>
                <w:szCs w:val="20"/>
              </w:rPr>
              <w:t>Régénération divine N1 (compétence)</w:t>
            </w:r>
          </w:p>
        </w:tc>
      </w:tr>
      <w:tr w:rsidR="001768E1" w:rsidRPr="001C15A5" w:rsidTr="00A8702E">
        <w:trPr>
          <w:trHeight w:val="240"/>
        </w:trPr>
        <w:tc>
          <w:tcPr>
            <w:tcW w:w="817" w:type="dxa"/>
          </w:tcPr>
          <w:p w:rsidR="001768E1" w:rsidRPr="008E7C32" w:rsidRDefault="001768E1" w:rsidP="001768E1">
            <w:pPr>
              <w:jc w:val="center"/>
              <w:rPr>
                <w:rFonts w:cs="Times New Roman"/>
                <w:sz w:val="20"/>
                <w:szCs w:val="20"/>
              </w:rPr>
            </w:pPr>
            <w:r w:rsidRPr="008E7C32">
              <w:rPr>
                <w:rFonts w:cs="Times New Roman"/>
                <w:sz w:val="20"/>
                <w:szCs w:val="20"/>
              </w:rPr>
              <w:t>5</w:t>
            </w:r>
          </w:p>
        </w:tc>
        <w:tc>
          <w:tcPr>
            <w:tcW w:w="8222" w:type="dxa"/>
            <w:tcBorders>
              <w:right w:val="single" w:sz="4" w:space="0" w:color="auto"/>
            </w:tcBorders>
          </w:tcPr>
          <w:p w:rsidR="001768E1" w:rsidRPr="001768E1" w:rsidRDefault="001768E1" w:rsidP="001768E1">
            <w:pPr>
              <w:rPr>
                <w:rFonts w:cs="Times New Roman"/>
                <w:sz w:val="20"/>
                <w:szCs w:val="20"/>
              </w:rPr>
            </w:pPr>
            <w:r w:rsidRPr="001768E1">
              <w:rPr>
                <w:rFonts w:cs="Times New Roman"/>
                <w:sz w:val="20"/>
                <w:szCs w:val="20"/>
              </w:rPr>
              <w:t>Rétribution</w:t>
            </w:r>
          </w:p>
        </w:tc>
      </w:tr>
      <w:tr w:rsidR="001768E1" w:rsidRPr="001C15A5" w:rsidTr="00A8702E">
        <w:trPr>
          <w:trHeight w:val="306"/>
        </w:trPr>
        <w:tc>
          <w:tcPr>
            <w:tcW w:w="9039" w:type="dxa"/>
            <w:gridSpan w:val="2"/>
            <w:tcBorders>
              <w:right w:val="single" w:sz="4" w:space="0" w:color="auto"/>
            </w:tcBorders>
          </w:tcPr>
          <w:p w:rsidR="001768E1" w:rsidRPr="00653FAF" w:rsidRDefault="001768E1" w:rsidP="001768E1">
            <w:pPr>
              <w:jc w:val="center"/>
              <w:rPr>
                <w:rFonts w:cs="Times New Roman"/>
                <w:b/>
                <w:sz w:val="28"/>
                <w:szCs w:val="28"/>
              </w:rPr>
            </w:pPr>
            <w:r w:rsidRPr="00653FAF">
              <w:rPr>
                <w:rFonts w:cs="Times New Roman"/>
                <w:b/>
                <w:sz w:val="28"/>
                <w:szCs w:val="28"/>
              </w:rPr>
              <w:t xml:space="preserve">Brique </w:t>
            </w:r>
            <w:r>
              <w:rPr>
                <w:rFonts w:cs="Times New Roman"/>
                <w:b/>
                <w:sz w:val="28"/>
                <w:szCs w:val="28"/>
              </w:rPr>
              <w:t>2</w:t>
            </w:r>
          </w:p>
        </w:tc>
      </w:tr>
      <w:tr w:rsidR="001768E1" w:rsidRPr="001C15A5" w:rsidTr="00A8702E">
        <w:trPr>
          <w:trHeight w:val="306"/>
        </w:trPr>
        <w:tc>
          <w:tcPr>
            <w:tcW w:w="817" w:type="dxa"/>
          </w:tcPr>
          <w:p w:rsidR="001768E1" w:rsidRPr="001C15A5" w:rsidRDefault="001768E1" w:rsidP="001768E1">
            <w:pPr>
              <w:rPr>
                <w:rFonts w:cs="Times New Roman"/>
                <w:sz w:val="20"/>
                <w:szCs w:val="20"/>
              </w:rPr>
            </w:pPr>
          </w:p>
        </w:tc>
        <w:tc>
          <w:tcPr>
            <w:tcW w:w="8222" w:type="dxa"/>
            <w:tcBorders>
              <w:right w:val="single" w:sz="4" w:space="0" w:color="auto"/>
            </w:tcBorders>
            <w:vAlign w:val="center"/>
          </w:tcPr>
          <w:p w:rsidR="001768E1" w:rsidRPr="00ED03B1" w:rsidRDefault="00D63C40" w:rsidP="001768E1">
            <w:pPr>
              <w:jc w:val="center"/>
              <w:rPr>
                <w:rFonts w:cs="Times New Roman"/>
                <w:b/>
                <w:sz w:val="20"/>
                <w:szCs w:val="20"/>
              </w:rPr>
            </w:pPr>
            <w:r>
              <w:rPr>
                <w:rFonts w:cs="Times New Roman"/>
                <w:b/>
                <w:sz w:val="20"/>
                <w:szCs w:val="20"/>
              </w:rPr>
              <w:t>L’élu du purgatoire</w:t>
            </w:r>
          </w:p>
        </w:tc>
      </w:tr>
      <w:tr w:rsidR="001768E1" w:rsidRPr="001C15A5" w:rsidTr="00A8702E">
        <w:trPr>
          <w:trHeight w:hRule="exact" w:val="262"/>
        </w:trPr>
        <w:tc>
          <w:tcPr>
            <w:tcW w:w="817" w:type="dxa"/>
          </w:tcPr>
          <w:p w:rsidR="001768E1" w:rsidRPr="001C15A5" w:rsidRDefault="001768E1" w:rsidP="001768E1">
            <w:pPr>
              <w:jc w:val="center"/>
              <w:rPr>
                <w:rFonts w:cs="Times New Roman"/>
                <w:sz w:val="20"/>
                <w:szCs w:val="20"/>
              </w:rPr>
            </w:pPr>
            <w:r w:rsidRPr="001C15A5">
              <w:rPr>
                <w:rFonts w:cs="Times New Roman"/>
                <w:sz w:val="20"/>
                <w:szCs w:val="20"/>
              </w:rPr>
              <w:t>1</w:t>
            </w:r>
          </w:p>
        </w:tc>
        <w:tc>
          <w:tcPr>
            <w:tcW w:w="8222" w:type="dxa"/>
            <w:tcBorders>
              <w:right w:val="single" w:sz="4" w:space="0" w:color="auto"/>
            </w:tcBorders>
          </w:tcPr>
          <w:p w:rsidR="001768E1" w:rsidRPr="005958AE" w:rsidRDefault="001768E1" w:rsidP="001768E1">
            <w:pPr>
              <w:tabs>
                <w:tab w:val="left" w:pos="540"/>
              </w:tabs>
              <w:rPr>
                <w:rFonts w:cs="Times New Roman"/>
                <w:sz w:val="20"/>
                <w:szCs w:val="20"/>
              </w:rPr>
            </w:pPr>
            <w:r w:rsidRPr="00476F7C">
              <w:rPr>
                <w:rFonts w:cs="Times New Roman"/>
                <w:sz w:val="20"/>
                <w:szCs w:val="20"/>
              </w:rPr>
              <w:t>+ 4 P.V.</w:t>
            </w:r>
          </w:p>
        </w:tc>
      </w:tr>
      <w:tr w:rsidR="001768E1" w:rsidRPr="001C15A5" w:rsidTr="00A8702E">
        <w:trPr>
          <w:trHeight w:val="251"/>
        </w:trPr>
        <w:tc>
          <w:tcPr>
            <w:tcW w:w="817" w:type="dxa"/>
          </w:tcPr>
          <w:p w:rsidR="001768E1" w:rsidRPr="001C15A5" w:rsidRDefault="001768E1" w:rsidP="001768E1">
            <w:pPr>
              <w:jc w:val="center"/>
              <w:rPr>
                <w:rFonts w:cs="Times New Roman"/>
                <w:sz w:val="20"/>
                <w:szCs w:val="20"/>
              </w:rPr>
            </w:pPr>
            <w:r w:rsidRPr="001C15A5">
              <w:rPr>
                <w:rFonts w:cs="Times New Roman"/>
                <w:sz w:val="20"/>
                <w:szCs w:val="20"/>
              </w:rPr>
              <w:t>2</w:t>
            </w:r>
          </w:p>
        </w:tc>
        <w:tc>
          <w:tcPr>
            <w:tcW w:w="8222" w:type="dxa"/>
            <w:tcBorders>
              <w:right w:val="single" w:sz="4" w:space="0" w:color="auto"/>
            </w:tcBorders>
          </w:tcPr>
          <w:p w:rsidR="001768E1" w:rsidRPr="00476F7C" w:rsidRDefault="001768E1" w:rsidP="001768E1">
            <w:pPr>
              <w:rPr>
                <w:rFonts w:cs="Times New Roman"/>
                <w:sz w:val="20"/>
                <w:szCs w:val="20"/>
              </w:rPr>
            </w:pPr>
            <w:r w:rsidRPr="00476F7C">
              <w:rPr>
                <w:rFonts w:cs="Times New Roman"/>
                <w:sz w:val="20"/>
                <w:szCs w:val="20"/>
              </w:rPr>
              <w:t>Régénération divine N2 (compétence)</w:t>
            </w:r>
          </w:p>
        </w:tc>
      </w:tr>
      <w:tr w:rsidR="001768E1" w:rsidRPr="001C15A5" w:rsidTr="00A8702E">
        <w:trPr>
          <w:trHeight w:val="251"/>
        </w:trPr>
        <w:tc>
          <w:tcPr>
            <w:tcW w:w="817" w:type="dxa"/>
          </w:tcPr>
          <w:p w:rsidR="001768E1" w:rsidRPr="001C15A5" w:rsidRDefault="001768E1" w:rsidP="001768E1">
            <w:pPr>
              <w:jc w:val="center"/>
              <w:rPr>
                <w:rFonts w:cs="Times New Roman"/>
                <w:sz w:val="20"/>
                <w:szCs w:val="20"/>
              </w:rPr>
            </w:pPr>
            <w:r w:rsidRPr="001C15A5">
              <w:rPr>
                <w:rFonts w:cs="Times New Roman"/>
                <w:sz w:val="20"/>
                <w:szCs w:val="20"/>
              </w:rPr>
              <w:t>3</w:t>
            </w:r>
          </w:p>
        </w:tc>
        <w:tc>
          <w:tcPr>
            <w:tcW w:w="8222" w:type="dxa"/>
            <w:tcBorders>
              <w:right w:val="single" w:sz="4" w:space="0" w:color="auto"/>
            </w:tcBorders>
          </w:tcPr>
          <w:p w:rsidR="001768E1" w:rsidRPr="00476F7C" w:rsidRDefault="001768E1" w:rsidP="001768E1">
            <w:pPr>
              <w:rPr>
                <w:rFonts w:cs="Times New Roman"/>
                <w:sz w:val="20"/>
                <w:szCs w:val="20"/>
              </w:rPr>
            </w:pPr>
            <w:r w:rsidRPr="00476F7C">
              <w:rPr>
                <w:rFonts w:cs="Times New Roman"/>
                <w:sz w:val="20"/>
                <w:szCs w:val="20"/>
              </w:rPr>
              <w:t>Purge des morts-vivants N2</w:t>
            </w:r>
          </w:p>
        </w:tc>
      </w:tr>
      <w:tr w:rsidR="001768E1" w:rsidRPr="001C15A5" w:rsidTr="00A8702E">
        <w:trPr>
          <w:trHeight w:val="251"/>
        </w:trPr>
        <w:tc>
          <w:tcPr>
            <w:tcW w:w="817" w:type="dxa"/>
          </w:tcPr>
          <w:p w:rsidR="001768E1" w:rsidRPr="001C15A5" w:rsidRDefault="001768E1" w:rsidP="001768E1">
            <w:pPr>
              <w:jc w:val="center"/>
              <w:rPr>
                <w:rFonts w:cs="Times New Roman"/>
                <w:sz w:val="20"/>
                <w:szCs w:val="20"/>
              </w:rPr>
            </w:pPr>
            <w:r w:rsidRPr="001C15A5">
              <w:rPr>
                <w:rFonts w:cs="Times New Roman"/>
                <w:sz w:val="20"/>
                <w:szCs w:val="20"/>
              </w:rPr>
              <w:t>4</w:t>
            </w:r>
          </w:p>
        </w:tc>
        <w:tc>
          <w:tcPr>
            <w:tcW w:w="8222" w:type="dxa"/>
            <w:tcBorders>
              <w:right w:val="single" w:sz="4" w:space="0" w:color="auto"/>
            </w:tcBorders>
          </w:tcPr>
          <w:p w:rsidR="001768E1" w:rsidRPr="00476F7C" w:rsidRDefault="001768E1" w:rsidP="001768E1">
            <w:pPr>
              <w:rPr>
                <w:rFonts w:cs="Times New Roman"/>
                <w:sz w:val="20"/>
                <w:szCs w:val="20"/>
              </w:rPr>
            </w:pPr>
            <w:r w:rsidRPr="00476F7C">
              <w:rPr>
                <w:rFonts w:cs="Times New Roman"/>
                <w:sz w:val="20"/>
                <w:szCs w:val="20"/>
              </w:rPr>
              <w:t>Anti-assassinat (compétence)</w:t>
            </w:r>
          </w:p>
        </w:tc>
      </w:tr>
      <w:tr w:rsidR="001768E1" w:rsidRPr="001C15A5" w:rsidTr="00A8702E">
        <w:trPr>
          <w:trHeight w:val="240"/>
        </w:trPr>
        <w:tc>
          <w:tcPr>
            <w:tcW w:w="817" w:type="dxa"/>
          </w:tcPr>
          <w:p w:rsidR="001768E1" w:rsidRPr="001C15A5" w:rsidRDefault="001768E1" w:rsidP="001768E1">
            <w:pPr>
              <w:jc w:val="center"/>
              <w:rPr>
                <w:rFonts w:cs="Times New Roman"/>
                <w:sz w:val="20"/>
                <w:szCs w:val="20"/>
              </w:rPr>
            </w:pPr>
            <w:r w:rsidRPr="001C15A5">
              <w:rPr>
                <w:rFonts w:cs="Times New Roman"/>
                <w:sz w:val="20"/>
                <w:szCs w:val="20"/>
              </w:rPr>
              <w:t>5</w:t>
            </w:r>
          </w:p>
        </w:tc>
        <w:tc>
          <w:tcPr>
            <w:tcW w:w="8222" w:type="dxa"/>
            <w:tcBorders>
              <w:right w:val="single" w:sz="4" w:space="0" w:color="auto"/>
            </w:tcBorders>
          </w:tcPr>
          <w:p w:rsidR="001768E1" w:rsidRPr="00476F7C" w:rsidRDefault="001768E1" w:rsidP="001768E1">
            <w:pPr>
              <w:rPr>
                <w:rFonts w:cs="Times New Roman"/>
                <w:sz w:val="20"/>
                <w:szCs w:val="20"/>
              </w:rPr>
            </w:pPr>
            <w:r w:rsidRPr="00476F7C">
              <w:rPr>
                <w:rFonts w:cs="Times New Roman"/>
                <w:sz w:val="20"/>
                <w:szCs w:val="20"/>
              </w:rPr>
              <w:t>Régénération divine N3 (compétence)</w:t>
            </w:r>
          </w:p>
        </w:tc>
      </w:tr>
    </w:tbl>
    <w:p w:rsidR="00BA59DF" w:rsidRDefault="00474FDB" w:rsidP="000D6033">
      <w:pPr>
        <w:spacing w:after="160" w:line="259" w:lineRule="auto"/>
        <w:jc w:val="center"/>
      </w:pPr>
      <w:r>
        <w:br/>
      </w:r>
    </w:p>
    <w:sectPr w:rsidR="00BA59DF" w:rsidSect="00BC415D">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98"/>
    <w:rsid w:val="00012F27"/>
    <w:rsid w:val="00061829"/>
    <w:rsid w:val="0006587D"/>
    <w:rsid w:val="000A20BE"/>
    <w:rsid w:val="000D6033"/>
    <w:rsid w:val="00115680"/>
    <w:rsid w:val="0012362B"/>
    <w:rsid w:val="0013257E"/>
    <w:rsid w:val="00150669"/>
    <w:rsid w:val="00153FF1"/>
    <w:rsid w:val="00157CE0"/>
    <w:rsid w:val="001756F5"/>
    <w:rsid w:val="001768E1"/>
    <w:rsid w:val="001A298C"/>
    <w:rsid w:val="001A65E5"/>
    <w:rsid w:val="001C15A5"/>
    <w:rsid w:val="001E2E02"/>
    <w:rsid w:val="001E3E91"/>
    <w:rsid w:val="001F6042"/>
    <w:rsid w:val="0020018F"/>
    <w:rsid w:val="00243CCB"/>
    <w:rsid w:val="002873EB"/>
    <w:rsid w:val="00294448"/>
    <w:rsid w:val="0029717C"/>
    <w:rsid w:val="002A132F"/>
    <w:rsid w:val="002A73EA"/>
    <w:rsid w:val="002C1545"/>
    <w:rsid w:val="002D2A81"/>
    <w:rsid w:val="002D4322"/>
    <w:rsid w:val="002E4497"/>
    <w:rsid w:val="00302898"/>
    <w:rsid w:val="0031130F"/>
    <w:rsid w:val="003327C0"/>
    <w:rsid w:val="00335167"/>
    <w:rsid w:val="00355910"/>
    <w:rsid w:val="0036684B"/>
    <w:rsid w:val="00376642"/>
    <w:rsid w:val="0039697E"/>
    <w:rsid w:val="003E651C"/>
    <w:rsid w:val="003F17D8"/>
    <w:rsid w:val="003F63EA"/>
    <w:rsid w:val="00445E26"/>
    <w:rsid w:val="00451C3E"/>
    <w:rsid w:val="004660F4"/>
    <w:rsid w:val="00474FDB"/>
    <w:rsid w:val="00476F7C"/>
    <w:rsid w:val="00481EDC"/>
    <w:rsid w:val="004A51B7"/>
    <w:rsid w:val="004B3B8C"/>
    <w:rsid w:val="004C6A5C"/>
    <w:rsid w:val="00524A4D"/>
    <w:rsid w:val="00545106"/>
    <w:rsid w:val="005958AE"/>
    <w:rsid w:val="005B6E48"/>
    <w:rsid w:val="005E279F"/>
    <w:rsid w:val="005F57AD"/>
    <w:rsid w:val="00605C3E"/>
    <w:rsid w:val="00607207"/>
    <w:rsid w:val="00642089"/>
    <w:rsid w:val="006506C9"/>
    <w:rsid w:val="00653FAF"/>
    <w:rsid w:val="006C1E78"/>
    <w:rsid w:val="006D5B6B"/>
    <w:rsid w:val="00710F81"/>
    <w:rsid w:val="00744BC5"/>
    <w:rsid w:val="007552F9"/>
    <w:rsid w:val="007A0FF7"/>
    <w:rsid w:val="007A6C82"/>
    <w:rsid w:val="007F341A"/>
    <w:rsid w:val="008007E9"/>
    <w:rsid w:val="00825C9B"/>
    <w:rsid w:val="00832E15"/>
    <w:rsid w:val="00835414"/>
    <w:rsid w:val="00873723"/>
    <w:rsid w:val="008755E7"/>
    <w:rsid w:val="00876B0E"/>
    <w:rsid w:val="008B2A05"/>
    <w:rsid w:val="008C6A6C"/>
    <w:rsid w:val="008D0C07"/>
    <w:rsid w:val="008E7C32"/>
    <w:rsid w:val="008F28FC"/>
    <w:rsid w:val="00916299"/>
    <w:rsid w:val="009851E0"/>
    <w:rsid w:val="00991E16"/>
    <w:rsid w:val="00991FA5"/>
    <w:rsid w:val="009A56C5"/>
    <w:rsid w:val="009B39F9"/>
    <w:rsid w:val="009C7DA5"/>
    <w:rsid w:val="009F53B5"/>
    <w:rsid w:val="00A12A3F"/>
    <w:rsid w:val="00A31A2C"/>
    <w:rsid w:val="00A57D7A"/>
    <w:rsid w:val="00A704C7"/>
    <w:rsid w:val="00A753D0"/>
    <w:rsid w:val="00A8702E"/>
    <w:rsid w:val="00AB42C5"/>
    <w:rsid w:val="00AE6095"/>
    <w:rsid w:val="00B132A5"/>
    <w:rsid w:val="00B32125"/>
    <w:rsid w:val="00B92DE3"/>
    <w:rsid w:val="00BA59DF"/>
    <w:rsid w:val="00BC16F1"/>
    <w:rsid w:val="00BC415D"/>
    <w:rsid w:val="00BD0ED6"/>
    <w:rsid w:val="00BE7D52"/>
    <w:rsid w:val="00BF334F"/>
    <w:rsid w:val="00BF76F9"/>
    <w:rsid w:val="00C02766"/>
    <w:rsid w:val="00C05871"/>
    <w:rsid w:val="00C202B3"/>
    <w:rsid w:val="00C25B49"/>
    <w:rsid w:val="00C27E2B"/>
    <w:rsid w:val="00C73357"/>
    <w:rsid w:val="00C80DD7"/>
    <w:rsid w:val="00CD3C98"/>
    <w:rsid w:val="00D37FA8"/>
    <w:rsid w:val="00D63C40"/>
    <w:rsid w:val="00D81665"/>
    <w:rsid w:val="00DA210C"/>
    <w:rsid w:val="00DF0105"/>
    <w:rsid w:val="00DF0808"/>
    <w:rsid w:val="00DF0DD9"/>
    <w:rsid w:val="00E041D7"/>
    <w:rsid w:val="00E06FFF"/>
    <w:rsid w:val="00E16AEB"/>
    <w:rsid w:val="00E30851"/>
    <w:rsid w:val="00E47EA6"/>
    <w:rsid w:val="00E63002"/>
    <w:rsid w:val="00EC77D0"/>
    <w:rsid w:val="00ED03B1"/>
    <w:rsid w:val="00F01868"/>
    <w:rsid w:val="00F04503"/>
    <w:rsid w:val="00F07345"/>
    <w:rsid w:val="00F7430D"/>
    <w:rsid w:val="00F754E0"/>
    <w:rsid w:val="00FD637E"/>
    <w:rsid w:val="00FE2631"/>
    <w:rsid w:val="00FE6E38"/>
    <w:rsid w:val="00FF4E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00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00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2FB4-C86F-4774-BE70-D9E3C0B0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3794</Words>
  <Characters>20871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Storm Palace</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Storm</dc:creator>
  <cp:lastModifiedBy>ClearStorm</cp:lastModifiedBy>
  <cp:revision>11</cp:revision>
  <dcterms:created xsi:type="dcterms:W3CDTF">2018-08-21T02:18:00Z</dcterms:created>
  <dcterms:modified xsi:type="dcterms:W3CDTF">2021-06-25T13:21:00Z</dcterms:modified>
</cp:coreProperties>
</file>